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5230E" w14:textId="77777777" w:rsidR="00865137" w:rsidRPr="0070460C" w:rsidRDefault="00865137" w:rsidP="00865137">
      <w:pPr>
        <w:spacing w:after="0" w:line="240" w:lineRule="auto"/>
        <w:ind w:left="8364"/>
        <w:contextualSpacing/>
        <w:rPr>
          <w:rFonts w:ascii="Times New Roman" w:hAnsi="Times New Roman"/>
          <w:sz w:val="18"/>
          <w:szCs w:val="18"/>
        </w:rPr>
      </w:pPr>
      <w:r w:rsidRPr="0070460C">
        <w:rPr>
          <w:rFonts w:ascii="Times New Roman" w:hAnsi="Times New Roman"/>
          <w:sz w:val="18"/>
          <w:szCs w:val="18"/>
        </w:rPr>
        <w:t xml:space="preserve">Приложение </w:t>
      </w:r>
      <w:r>
        <w:rPr>
          <w:rFonts w:ascii="Times New Roman" w:hAnsi="Times New Roman"/>
          <w:sz w:val="18"/>
          <w:szCs w:val="18"/>
        </w:rPr>
        <w:t>7</w:t>
      </w:r>
    </w:p>
    <w:p w14:paraId="30BA4070" w14:textId="77777777" w:rsidR="00865137" w:rsidRDefault="00865137" w:rsidP="00865137">
      <w:pPr>
        <w:tabs>
          <w:tab w:val="left" w:pos="708"/>
        </w:tabs>
        <w:spacing w:after="0" w:line="240" w:lineRule="auto"/>
        <w:ind w:left="8364"/>
        <w:contextualSpacing/>
        <w:rPr>
          <w:rFonts w:ascii="Times New Roman" w:hAnsi="Times New Roman"/>
          <w:i/>
          <w:sz w:val="20"/>
          <w:szCs w:val="20"/>
        </w:rPr>
      </w:pPr>
    </w:p>
    <w:p w14:paraId="7446CFA4" w14:textId="77777777" w:rsidR="00CA7DDD" w:rsidRPr="009448AE" w:rsidRDefault="003307E5" w:rsidP="00867636">
      <w:pPr>
        <w:ind w:left="2124" w:firstLine="708"/>
        <w:rPr>
          <w:rFonts w:ascii="Times New Roman" w:hAnsi="Times New Roman" w:cs="Times New Roman"/>
          <w:b/>
          <w:bCs/>
          <w:iCs/>
          <w:sz w:val="24"/>
          <w:szCs w:val="24"/>
        </w:rPr>
      </w:pPr>
      <w:r w:rsidRPr="009448AE">
        <w:rPr>
          <w:rFonts w:ascii="Times New Roman" w:hAnsi="Times New Roman" w:cs="Times New Roman"/>
          <w:b/>
          <w:bCs/>
          <w:iCs/>
          <w:sz w:val="24"/>
          <w:szCs w:val="24"/>
        </w:rPr>
        <w:t>Формы таблиц по ф</w:t>
      </w:r>
      <w:r w:rsidR="00CA7DDD" w:rsidRPr="009448AE">
        <w:rPr>
          <w:rFonts w:ascii="Times New Roman" w:hAnsi="Times New Roman" w:cs="Times New Roman"/>
          <w:b/>
          <w:bCs/>
          <w:iCs/>
          <w:sz w:val="24"/>
          <w:szCs w:val="24"/>
        </w:rPr>
        <w:t>инансов</w:t>
      </w:r>
      <w:r w:rsidRPr="009448AE">
        <w:rPr>
          <w:rFonts w:ascii="Times New Roman" w:hAnsi="Times New Roman" w:cs="Times New Roman"/>
          <w:b/>
          <w:bCs/>
          <w:iCs/>
          <w:sz w:val="24"/>
          <w:szCs w:val="24"/>
        </w:rPr>
        <w:t>ому</w:t>
      </w:r>
      <w:r w:rsidR="00174429" w:rsidRPr="009448AE">
        <w:rPr>
          <w:rFonts w:ascii="Times New Roman" w:hAnsi="Times New Roman" w:cs="Times New Roman"/>
          <w:b/>
          <w:bCs/>
          <w:iCs/>
          <w:sz w:val="24"/>
          <w:szCs w:val="24"/>
        </w:rPr>
        <w:t xml:space="preserve"> надзор</w:t>
      </w:r>
      <w:r w:rsidRPr="009448AE">
        <w:rPr>
          <w:rFonts w:ascii="Times New Roman" w:hAnsi="Times New Roman" w:cs="Times New Roman"/>
          <w:b/>
          <w:bCs/>
          <w:iCs/>
          <w:sz w:val="24"/>
          <w:szCs w:val="24"/>
        </w:rPr>
        <w:t>у</w:t>
      </w:r>
      <w:r w:rsidR="00174429" w:rsidRPr="009448AE">
        <w:rPr>
          <w:rFonts w:ascii="Times New Roman" w:hAnsi="Times New Roman" w:cs="Times New Roman"/>
          <w:b/>
          <w:bCs/>
          <w:iCs/>
          <w:sz w:val="24"/>
          <w:szCs w:val="24"/>
        </w:rPr>
        <w:t xml:space="preserve"> за реализацией проекта.</w:t>
      </w:r>
    </w:p>
    <w:p w14:paraId="5B98C74E" w14:textId="77777777" w:rsidR="00CA7DDD" w:rsidRPr="00174429" w:rsidRDefault="00CA7DDD" w:rsidP="00CA7DDD">
      <w:pPr>
        <w:rPr>
          <w:rFonts w:ascii="Times New Roman" w:hAnsi="Times New Roman" w:cs="Times New Roman"/>
          <w:b/>
          <w:bCs/>
          <w:iCs/>
        </w:rPr>
      </w:pPr>
      <w:r w:rsidRPr="00174429">
        <w:rPr>
          <w:rFonts w:ascii="Times New Roman" w:hAnsi="Times New Roman" w:cs="Times New Roman"/>
          <w:b/>
          <w:bCs/>
          <w:iCs/>
        </w:rPr>
        <w:t xml:space="preserve"> Анализ освоения денежных средств при реализации проекта.</w:t>
      </w:r>
    </w:p>
    <w:p w14:paraId="0F22D793" w14:textId="77777777" w:rsidR="00CA7DDD" w:rsidRPr="00174429" w:rsidRDefault="00CA7DDD" w:rsidP="00CA7DDD">
      <w:pPr>
        <w:rPr>
          <w:rFonts w:ascii="Times New Roman" w:hAnsi="Times New Roman" w:cs="Times New Roman"/>
          <w:bCs/>
          <w:iCs/>
        </w:rPr>
      </w:pPr>
      <w:r w:rsidRPr="00174429">
        <w:rPr>
          <w:rFonts w:ascii="Times New Roman" w:hAnsi="Times New Roman" w:cs="Times New Roman"/>
          <w:bCs/>
          <w:iCs/>
        </w:rPr>
        <w:t>При заполнении данного раздела отчёта, перечень объектов должен соответствовать разрешению на строительство и заключению экспертизы, и перечню объектов согласно бюджету принятому УОБ.</w:t>
      </w:r>
    </w:p>
    <w:p w14:paraId="46B4ECE2" w14:textId="77777777" w:rsidR="00CA7DDD" w:rsidRPr="00867636" w:rsidRDefault="00CA7DDD" w:rsidP="00867636">
      <w:pPr>
        <w:spacing w:line="240" w:lineRule="auto"/>
        <w:rPr>
          <w:rFonts w:ascii="Times New Roman" w:hAnsi="Times New Roman" w:cs="Times New Roman"/>
          <w:b/>
          <w:bCs/>
          <w:iCs/>
        </w:rPr>
      </w:pPr>
      <w:r w:rsidRPr="00174429">
        <w:rPr>
          <w:rFonts w:ascii="Times New Roman" w:hAnsi="Times New Roman" w:cs="Times New Roman"/>
          <w:b/>
          <w:bCs/>
          <w:iCs/>
        </w:rPr>
        <w:t>В данном разделе обязательна к заполнению следующая таблица:</w:t>
      </w:r>
    </w:p>
    <w:p w14:paraId="25F062B6" w14:textId="77777777" w:rsidR="004D0144" w:rsidRPr="00867636" w:rsidRDefault="004D0144" w:rsidP="00867636">
      <w:pPr>
        <w:spacing w:after="0" w:line="240" w:lineRule="auto"/>
        <w:rPr>
          <w:rFonts w:ascii="Times New Roman" w:hAnsi="Times New Roman" w:cs="Times New Roman"/>
          <w:b/>
          <w:bCs/>
          <w:iCs/>
          <w:lang w:val="en-US"/>
        </w:rPr>
      </w:pP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proofErr w:type="spellStart"/>
      <w:r w:rsidR="00373D3E">
        <w:rPr>
          <w:rFonts w:ascii="Times New Roman" w:hAnsi="Times New Roman" w:cs="Times New Roman"/>
          <w:b/>
          <w:bCs/>
          <w:iCs/>
          <w:lang w:val="en-US"/>
        </w:rPr>
        <w:t>Таблица</w:t>
      </w:r>
      <w:proofErr w:type="spellEnd"/>
      <w:r w:rsidR="00373D3E">
        <w:rPr>
          <w:rFonts w:ascii="Times New Roman" w:hAnsi="Times New Roman" w:cs="Times New Roman"/>
          <w:b/>
          <w:bCs/>
          <w:iCs/>
          <w:lang w:val="en-US"/>
        </w:rPr>
        <w:t xml:space="preserve"> 7</w:t>
      </w:r>
      <w:r>
        <w:rPr>
          <w:rFonts w:ascii="Times New Roman" w:hAnsi="Times New Roman" w:cs="Times New Roman"/>
          <w:b/>
          <w:bCs/>
          <w:iCs/>
          <w:lang w:val="en-US"/>
        </w:rPr>
        <w:t>.1</w:t>
      </w:r>
    </w:p>
    <w:tbl>
      <w:tblPr>
        <w:tblStyle w:val="220"/>
        <w:tblW w:w="13411" w:type="dxa"/>
        <w:jc w:val="left"/>
        <w:tblInd w:w="108" w:type="dxa"/>
        <w:tblLayout w:type="fixed"/>
        <w:tblLook w:val="04A0" w:firstRow="1" w:lastRow="0" w:firstColumn="1" w:lastColumn="0" w:noHBand="0" w:noVBand="1"/>
      </w:tblPr>
      <w:tblGrid>
        <w:gridCol w:w="710"/>
        <w:gridCol w:w="3118"/>
        <w:gridCol w:w="937"/>
        <w:gridCol w:w="992"/>
        <w:gridCol w:w="992"/>
        <w:gridCol w:w="851"/>
        <w:gridCol w:w="1134"/>
        <w:gridCol w:w="1134"/>
        <w:gridCol w:w="992"/>
        <w:gridCol w:w="992"/>
        <w:gridCol w:w="1559"/>
      </w:tblGrid>
      <w:tr w:rsidR="00ED2CAB" w:rsidRPr="00AD757F" w14:paraId="72128741" w14:textId="77777777" w:rsidTr="00867636">
        <w:trPr>
          <w:cnfStyle w:val="100000000000" w:firstRow="1" w:lastRow="0" w:firstColumn="0" w:lastColumn="0" w:oddVBand="0" w:evenVBand="0" w:oddHBand="0" w:evenHBand="0" w:firstRowFirstColumn="0" w:firstRowLastColumn="0" w:lastRowFirstColumn="0" w:lastRowLastColumn="0"/>
          <w:trHeight w:val="441"/>
          <w:jc w:val="left"/>
        </w:trPr>
        <w:tc>
          <w:tcPr>
            <w:cnfStyle w:val="001000000000" w:firstRow="0" w:lastRow="0" w:firstColumn="1" w:lastColumn="0" w:oddVBand="0" w:evenVBand="0" w:oddHBand="0" w:evenHBand="0" w:firstRowFirstColumn="0" w:firstRowLastColumn="0" w:lastRowFirstColumn="0" w:lastRowLastColumn="0"/>
            <w:tcW w:w="710" w:type="dxa"/>
            <w:vMerge w:val="restart"/>
          </w:tcPr>
          <w:p w14:paraId="120793F8" w14:textId="77777777" w:rsidR="00ED2CAB" w:rsidRPr="00867636" w:rsidRDefault="00ED2CAB" w:rsidP="00867636">
            <w:pPr>
              <w:rPr>
                <w:rFonts w:ascii="Times New Roman" w:hAnsi="Times New Roman"/>
                <w:b/>
                <w:bCs/>
                <w:iCs/>
                <w:color w:val="auto"/>
                <w:sz w:val="18"/>
                <w:szCs w:val="18"/>
              </w:rPr>
            </w:pPr>
            <w:r w:rsidRPr="00867636">
              <w:rPr>
                <w:rFonts w:ascii="Times New Roman" w:hAnsi="Times New Roman"/>
                <w:b/>
                <w:bCs/>
                <w:iCs/>
                <w:sz w:val="18"/>
                <w:szCs w:val="18"/>
              </w:rPr>
              <w:t>№ п/п</w:t>
            </w:r>
          </w:p>
        </w:tc>
        <w:tc>
          <w:tcPr>
            <w:tcW w:w="3118" w:type="dxa"/>
            <w:vMerge w:val="restart"/>
          </w:tcPr>
          <w:p w14:paraId="47C45F3E" w14:textId="77777777" w:rsidR="00ED2CAB" w:rsidRPr="00867636" w:rsidRDefault="00ED2CAB" w:rsidP="00867636">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Наименование затрат</w:t>
            </w:r>
          </w:p>
        </w:tc>
        <w:tc>
          <w:tcPr>
            <w:tcW w:w="2921" w:type="dxa"/>
            <w:gridSpan w:val="3"/>
          </w:tcPr>
          <w:p w14:paraId="5386B8AC" w14:textId="77777777" w:rsidR="00ED2CAB" w:rsidRPr="00867636" w:rsidRDefault="00ED2CAB" w:rsidP="00867636">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Бюджет проекта (согласно решению УОБ)</w:t>
            </w:r>
          </w:p>
        </w:tc>
        <w:tc>
          <w:tcPr>
            <w:tcW w:w="3119" w:type="dxa"/>
            <w:gridSpan w:val="3"/>
          </w:tcPr>
          <w:p w14:paraId="72676E94" w14:textId="77777777" w:rsidR="00ED2CAB" w:rsidRPr="00867636" w:rsidRDefault="00ED2CAB" w:rsidP="00867636">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Профинансировано на (дата)</w:t>
            </w:r>
          </w:p>
        </w:tc>
        <w:tc>
          <w:tcPr>
            <w:tcW w:w="3543" w:type="dxa"/>
            <w:gridSpan w:val="3"/>
          </w:tcPr>
          <w:p w14:paraId="050A2AA4" w14:textId="77777777" w:rsidR="00ED2CAB" w:rsidRPr="00867636" w:rsidRDefault="00ED2CAB" w:rsidP="00867636">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Остаток финансирования на (дата)</w:t>
            </w:r>
          </w:p>
        </w:tc>
      </w:tr>
      <w:tr w:rsidR="00ED2CAB" w:rsidRPr="00AD757F" w14:paraId="6829BEF2"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vMerge/>
          </w:tcPr>
          <w:p w14:paraId="4BDBB2DC" w14:textId="77777777" w:rsidR="00ED2CAB" w:rsidRPr="00867636" w:rsidRDefault="00ED2CAB" w:rsidP="00867636">
            <w:pPr>
              <w:jc w:val="center"/>
              <w:rPr>
                <w:rFonts w:ascii="Times New Roman" w:hAnsi="Times New Roman"/>
                <w:b/>
                <w:bCs/>
                <w:iCs/>
                <w:color w:val="auto"/>
                <w:sz w:val="18"/>
                <w:szCs w:val="18"/>
              </w:rPr>
            </w:pPr>
          </w:p>
        </w:tc>
        <w:tc>
          <w:tcPr>
            <w:tcW w:w="3118" w:type="dxa"/>
            <w:vMerge/>
          </w:tcPr>
          <w:p w14:paraId="466991A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937" w:type="dxa"/>
            <w:vMerge w:val="restart"/>
          </w:tcPr>
          <w:p w14:paraId="5B0513BF"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Всего</w:t>
            </w:r>
          </w:p>
        </w:tc>
        <w:tc>
          <w:tcPr>
            <w:tcW w:w="1984" w:type="dxa"/>
            <w:gridSpan w:val="2"/>
          </w:tcPr>
          <w:p w14:paraId="6CD3780D"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В т. ч.</w:t>
            </w:r>
          </w:p>
        </w:tc>
        <w:tc>
          <w:tcPr>
            <w:tcW w:w="851" w:type="dxa"/>
            <w:vMerge w:val="restart"/>
          </w:tcPr>
          <w:p w14:paraId="07B1799F"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Всего</w:t>
            </w:r>
          </w:p>
        </w:tc>
        <w:tc>
          <w:tcPr>
            <w:tcW w:w="2268" w:type="dxa"/>
            <w:gridSpan w:val="2"/>
          </w:tcPr>
          <w:p w14:paraId="3E9375A5"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В т. ч</w:t>
            </w:r>
          </w:p>
        </w:tc>
        <w:tc>
          <w:tcPr>
            <w:tcW w:w="992" w:type="dxa"/>
            <w:vMerge w:val="restart"/>
          </w:tcPr>
          <w:p w14:paraId="3A150D37"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Всего</w:t>
            </w:r>
          </w:p>
        </w:tc>
        <w:tc>
          <w:tcPr>
            <w:tcW w:w="2551" w:type="dxa"/>
            <w:gridSpan w:val="2"/>
          </w:tcPr>
          <w:p w14:paraId="54A8BB6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В т. ч</w:t>
            </w:r>
          </w:p>
        </w:tc>
      </w:tr>
      <w:tr w:rsidR="00ED2CAB" w:rsidRPr="00AD757F" w14:paraId="5A3DC6B0" w14:textId="77777777" w:rsidTr="00867636">
        <w:trPr>
          <w:trHeight w:val="250"/>
          <w:jc w:val="left"/>
        </w:trPr>
        <w:tc>
          <w:tcPr>
            <w:cnfStyle w:val="001000000000" w:firstRow="0" w:lastRow="0" w:firstColumn="1" w:lastColumn="0" w:oddVBand="0" w:evenVBand="0" w:oddHBand="0" w:evenHBand="0" w:firstRowFirstColumn="0" w:firstRowLastColumn="0" w:lastRowFirstColumn="0" w:lastRowLastColumn="0"/>
            <w:tcW w:w="710" w:type="dxa"/>
            <w:vMerge/>
          </w:tcPr>
          <w:p w14:paraId="248F3F07" w14:textId="77777777" w:rsidR="00ED2CAB" w:rsidRPr="00867636" w:rsidRDefault="00ED2CAB" w:rsidP="00867636">
            <w:pPr>
              <w:jc w:val="center"/>
              <w:rPr>
                <w:rFonts w:ascii="Times New Roman" w:hAnsi="Times New Roman"/>
                <w:b/>
                <w:bCs/>
                <w:iCs/>
                <w:color w:val="auto"/>
                <w:sz w:val="18"/>
                <w:szCs w:val="18"/>
              </w:rPr>
            </w:pPr>
          </w:p>
        </w:tc>
        <w:tc>
          <w:tcPr>
            <w:tcW w:w="3118" w:type="dxa"/>
            <w:vMerge/>
          </w:tcPr>
          <w:p w14:paraId="2671C5B6"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937" w:type="dxa"/>
            <w:vMerge/>
          </w:tcPr>
          <w:p w14:paraId="75BAAC9B"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992" w:type="dxa"/>
          </w:tcPr>
          <w:p w14:paraId="157CC02E"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Банк</w:t>
            </w:r>
          </w:p>
        </w:tc>
        <w:tc>
          <w:tcPr>
            <w:tcW w:w="992" w:type="dxa"/>
          </w:tcPr>
          <w:p w14:paraId="6DE56093"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Заёмщик</w:t>
            </w:r>
          </w:p>
        </w:tc>
        <w:tc>
          <w:tcPr>
            <w:tcW w:w="851" w:type="dxa"/>
            <w:vMerge/>
          </w:tcPr>
          <w:p w14:paraId="13B6ECA1"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134" w:type="dxa"/>
          </w:tcPr>
          <w:p w14:paraId="6BA08E77"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Банк</w:t>
            </w:r>
          </w:p>
        </w:tc>
        <w:tc>
          <w:tcPr>
            <w:tcW w:w="1134" w:type="dxa"/>
          </w:tcPr>
          <w:p w14:paraId="09864AFE"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Заёмщик</w:t>
            </w:r>
          </w:p>
        </w:tc>
        <w:tc>
          <w:tcPr>
            <w:tcW w:w="992" w:type="dxa"/>
            <w:vMerge/>
          </w:tcPr>
          <w:p w14:paraId="7FF7AB2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992" w:type="dxa"/>
          </w:tcPr>
          <w:p w14:paraId="5B6D7F1C"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Банк</w:t>
            </w:r>
          </w:p>
        </w:tc>
        <w:tc>
          <w:tcPr>
            <w:tcW w:w="1559" w:type="dxa"/>
          </w:tcPr>
          <w:p w14:paraId="12B238E8"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Заёмщик</w:t>
            </w:r>
          </w:p>
        </w:tc>
      </w:tr>
      <w:tr w:rsidR="00ED2CAB" w:rsidRPr="00AD757F" w14:paraId="576FCF42"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0EFC46CD" w14:textId="77777777" w:rsidR="00ED2CAB" w:rsidRPr="00867636" w:rsidRDefault="00ED2CAB" w:rsidP="00867636">
            <w:pPr>
              <w:jc w:val="center"/>
              <w:rPr>
                <w:rFonts w:ascii="Times New Roman" w:hAnsi="Times New Roman"/>
                <w:b/>
                <w:bCs/>
                <w:iCs/>
                <w:color w:val="auto"/>
                <w:sz w:val="18"/>
                <w:szCs w:val="18"/>
              </w:rPr>
            </w:pPr>
            <w:r w:rsidRPr="008B68DA">
              <w:rPr>
                <w:rFonts w:ascii="Times New Roman" w:hAnsi="Times New Roman"/>
                <w:b/>
                <w:bCs/>
                <w:iCs/>
                <w:sz w:val="18"/>
                <w:szCs w:val="18"/>
              </w:rPr>
              <w:t>1</w:t>
            </w:r>
          </w:p>
        </w:tc>
        <w:tc>
          <w:tcPr>
            <w:tcW w:w="3118" w:type="dxa"/>
          </w:tcPr>
          <w:p w14:paraId="7F34D96C"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2</w:t>
            </w:r>
          </w:p>
        </w:tc>
        <w:tc>
          <w:tcPr>
            <w:tcW w:w="937" w:type="dxa"/>
          </w:tcPr>
          <w:p w14:paraId="2985F1DB"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3</w:t>
            </w:r>
          </w:p>
        </w:tc>
        <w:tc>
          <w:tcPr>
            <w:tcW w:w="992" w:type="dxa"/>
          </w:tcPr>
          <w:p w14:paraId="129C2E83"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4</w:t>
            </w:r>
          </w:p>
        </w:tc>
        <w:tc>
          <w:tcPr>
            <w:tcW w:w="992" w:type="dxa"/>
          </w:tcPr>
          <w:p w14:paraId="0CB103CD"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5</w:t>
            </w:r>
          </w:p>
        </w:tc>
        <w:tc>
          <w:tcPr>
            <w:tcW w:w="851" w:type="dxa"/>
          </w:tcPr>
          <w:p w14:paraId="7DEB896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6</w:t>
            </w:r>
          </w:p>
        </w:tc>
        <w:tc>
          <w:tcPr>
            <w:tcW w:w="1134" w:type="dxa"/>
          </w:tcPr>
          <w:p w14:paraId="5002AAD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7</w:t>
            </w:r>
          </w:p>
        </w:tc>
        <w:tc>
          <w:tcPr>
            <w:tcW w:w="1134" w:type="dxa"/>
          </w:tcPr>
          <w:p w14:paraId="1160574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8</w:t>
            </w:r>
          </w:p>
        </w:tc>
        <w:tc>
          <w:tcPr>
            <w:tcW w:w="992" w:type="dxa"/>
          </w:tcPr>
          <w:p w14:paraId="380093C9"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9</w:t>
            </w:r>
          </w:p>
        </w:tc>
        <w:tc>
          <w:tcPr>
            <w:tcW w:w="992" w:type="dxa"/>
          </w:tcPr>
          <w:p w14:paraId="093255D2"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10</w:t>
            </w:r>
          </w:p>
        </w:tc>
        <w:tc>
          <w:tcPr>
            <w:tcW w:w="1559" w:type="dxa"/>
          </w:tcPr>
          <w:p w14:paraId="6B131DEC"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11</w:t>
            </w:r>
          </w:p>
        </w:tc>
      </w:tr>
      <w:tr w:rsidR="00ED2CAB" w:rsidRPr="00AD757F" w14:paraId="025B1FDB"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776EFFCC" w14:textId="77777777" w:rsidR="00ED2CAB" w:rsidRPr="00867636" w:rsidRDefault="00ED2CAB" w:rsidP="00867636">
            <w:pPr>
              <w:jc w:val="center"/>
              <w:rPr>
                <w:rFonts w:ascii="Times New Roman" w:hAnsi="Times New Roman"/>
                <w:bCs/>
                <w:iCs/>
                <w:color w:val="auto"/>
                <w:sz w:val="18"/>
                <w:szCs w:val="18"/>
              </w:rPr>
            </w:pPr>
          </w:p>
        </w:tc>
        <w:tc>
          <w:tcPr>
            <w:tcW w:w="3118" w:type="dxa"/>
          </w:tcPr>
          <w:p w14:paraId="785839BB"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ВСЕГО по инвестиционному проекту, в т.ч.:</w:t>
            </w:r>
          </w:p>
        </w:tc>
        <w:tc>
          <w:tcPr>
            <w:tcW w:w="937" w:type="dxa"/>
          </w:tcPr>
          <w:p w14:paraId="6BABA840"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3362A00E"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69A2F5DA"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2BBE91F3"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48F1E461"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02D3338F"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7B6DB203"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3A531EB8"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21CE4C8A"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6082B6E1" w14:textId="77777777" w:rsidTr="00FE5F53">
        <w:trPr>
          <w:jc w:val="left"/>
        </w:trPr>
        <w:tc>
          <w:tcPr>
            <w:cnfStyle w:val="001000000000" w:firstRow="0" w:lastRow="0" w:firstColumn="1" w:lastColumn="0" w:oddVBand="0" w:evenVBand="0" w:oddHBand="0" w:evenHBand="0" w:firstRowFirstColumn="0" w:firstRowLastColumn="0" w:lastRowFirstColumn="0" w:lastRowLastColumn="0"/>
            <w:tcW w:w="13411" w:type="dxa"/>
            <w:gridSpan w:val="11"/>
          </w:tcPr>
          <w:p w14:paraId="486EDF8B" w14:textId="4DEC44D5" w:rsidR="00A90978" w:rsidRPr="00867636" w:rsidRDefault="00A90978" w:rsidP="00A90978">
            <w:pPr>
              <w:jc w:val="center"/>
              <w:rPr>
                <w:rFonts w:ascii="Times New Roman" w:hAnsi="Times New Roman"/>
                <w:bCs/>
                <w:iCs/>
                <w:color w:val="auto"/>
                <w:sz w:val="18"/>
                <w:szCs w:val="18"/>
              </w:rPr>
            </w:pPr>
            <w:bookmarkStart w:id="0" w:name="_Hlk30751055"/>
            <w:bookmarkStart w:id="1" w:name="_Hlk30751085"/>
            <w:r w:rsidRPr="00A90978">
              <w:rPr>
                <w:rFonts w:ascii="Times New Roman" w:hAnsi="Times New Roman"/>
                <w:b/>
                <w:bCs/>
                <w:iCs/>
                <w:sz w:val="18"/>
                <w:szCs w:val="18"/>
              </w:rPr>
              <w:t>Склад упаковки</w:t>
            </w:r>
          </w:p>
        </w:tc>
      </w:tr>
      <w:bookmarkEnd w:id="1"/>
      <w:tr w:rsidR="00ED2CAB" w:rsidRPr="00AD757F" w14:paraId="248A5832"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11AEB859" w14:textId="7FEEDA65" w:rsidR="00ED2CAB" w:rsidRPr="00867636" w:rsidRDefault="00ED2CAB" w:rsidP="00867636">
            <w:pPr>
              <w:jc w:val="center"/>
              <w:rPr>
                <w:rFonts w:ascii="Times New Roman" w:hAnsi="Times New Roman"/>
                <w:bCs/>
                <w:iCs/>
                <w:color w:val="auto"/>
                <w:sz w:val="18"/>
                <w:szCs w:val="18"/>
              </w:rPr>
            </w:pPr>
          </w:p>
        </w:tc>
        <w:tc>
          <w:tcPr>
            <w:tcW w:w="3118" w:type="dxa"/>
          </w:tcPr>
          <w:p w14:paraId="76E2E34E" w14:textId="17580D98" w:rsidR="00ED2CAB" w:rsidRPr="00867636" w:rsidRDefault="00A90978"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Pr>
                <w:rFonts w:ascii="Times New Roman" w:hAnsi="Times New Roman"/>
                <w:bCs/>
                <w:iCs/>
                <w:color w:val="auto"/>
                <w:sz w:val="18"/>
                <w:szCs w:val="18"/>
              </w:rPr>
              <w:t>СМР</w:t>
            </w:r>
          </w:p>
        </w:tc>
        <w:tc>
          <w:tcPr>
            <w:tcW w:w="937" w:type="dxa"/>
          </w:tcPr>
          <w:p w14:paraId="79371148"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509EF15D"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7C9E6083"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62E978B9"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31C94A38"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1231073C"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7DEF47CF"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5FA2C72F"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02C04100"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ED2CAB" w:rsidRPr="00AD757F" w14:paraId="0797FF6B"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6A663CAC" w14:textId="10DD67B8" w:rsidR="00ED2CAB" w:rsidRPr="00867636" w:rsidRDefault="00ED2CAB" w:rsidP="00867636">
            <w:pPr>
              <w:jc w:val="center"/>
              <w:rPr>
                <w:rFonts w:ascii="Times New Roman" w:hAnsi="Times New Roman"/>
                <w:bCs/>
                <w:iCs/>
                <w:color w:val="auto"/>
                <w:sz w:val="18"/>
                <w:szCs w:val="18"/>
              </w:rPr>
            </w:pPr>
          </w:p>
        </w:tc>
        <w:tc>
          <w:tcPr>
            <w:tcW w:w="3118" w:type="dxa"/>
          </w:tcPr>
          <w:p w14:paraId="6F328067" w14:textId="43524BCD" w:rsidR="00ED2CAB" w:rsidRPr="00867636" w:rsidRDefault="00A90978"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8B68DA">
              <w:rPr>
                <w:rFonts w:ascii="Times New Roman" w:hAnsi="Times New Roman"/>
                <w:bCs/>
                <w:iCs/>
                <w:sz w:val="18"/>
                <w:szCs w:val="18"/>
              </w:rPr>
              <w:t>Оборудование</w:t>
            </w:r>
          </w:p>
        </w:tc>
        <w:tc>
          <w:tcPr>
            <w:tcW w:w="937" w:type="dxa"/>
          </w:tcPr>
          <w:p w14:paraId="7F74DB29"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4108BBE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071CE762"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7AE54E00"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49EE4711"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552934C3"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28D9F1A9"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4C18AB8C"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6979FAD0"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ED2CAB" w:rsidRPr="00AD757F" w14:paraId="73F87078"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6D2E5707" w14:textId="7DEE54BE" w:rsidR="00ED2CAB" w:rsidRPr="00867636" w:rsidRDefault="00ED2CAB" w:rsidP="00867636">
            <w:pPr>
              <w:jc w:val="center"/>
              <w:rPr>
                <w:rFonts w:ascii="Times New Roman" w:hAnsi="Times New Roman"/>
                <w:bCs/>
                <w:iCs/>
                <w:color w:val="auto"/>
                <w:sz w:val="18"/>
                <w:szCs w:val="18"/>
              </w:rPr>
            </w:pPr>
          </w:p>
        </w:tc>
        <w:tc>
          <w:tcPr>
            <w:tcW w:w="3118" w:type="dxa"/>
          </w:tcPr>
          <w:p w14:paraId="25CD995C" w14:textId="3E8F1092" w:rsidR="00ED2CAB" w:rsidRPr="00867636" w:rsidRDefault="00A90978"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8B68DA">
              <w:rPr>
                <w:rFonts w:ascii="Times New Roman" w:hAnsi="Times New Roman"/>
                <w:bCs/>
                <w:iCs/>
                <w:sz w:val="18"/>
                <w:szCs w:val="18"/>
              </w:rPr>
              <w:t>Прочие</w:t>
            </w:r>
          </w:p>
        </w:tc>
        <w:tc>
          <w:tcPr>
            <w:tcW w:w="937" w:type="dxa"/>
          </w:tcPr>
          <w:p w14:paraId="5B8134F6"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06D9B9B5"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69B5FD4A"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05C2E3FE"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20B12E2A"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4844BF26"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1065EFFF"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31B4BF49"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7E1B2F74" w14:textId="77777777" w:rsidR="00ED2CAB" w:rsidRPr="00867636" w:rsidRDefault="00ED2CAB" w:rsidP="00867636">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7A8FBD9D" w14:textId="77777777" w:rsidTr="00592383">
        <w:trPr>
          <w:jc w:val="left"/>
        </w:trPr>
        <w:tc>
          <w:tcPr>
            <w:cnfStyle w:val="001000000000" w:firstRow="0" w:lastRow="0" w:firstColumn="1" w:lastColumn="0" w:oddVBand="0" w:evenVBand="0" w:oddHBand="0" w:evenHBand="0" w:firstRowFirstColumn="0" w:firstRowLastColumn="0" w:lastRowFirstColumn="0" w:lastRowLastColumn="0"/>
            <w:tcW w:w="13411" w:type="dxa"/>
            <w:gridSpan w:val="11"/>
          </w:tcPr>
          <w:p w14:paraId="14221517" w14:textId="12037125" w:rsidR="00A90978" w:rsidRPr="00867636" w:rsidRDefault="00A90978" w:rsidP="00A90978">
            <w:pPr>
              <w:jc w:val="center"/>
              <w:rPr>
                <w:rFonts w:ascii="Times New Roman" w:hAnsi="Times New Roman"/>
                <w:bCs/>
                <w:iCs/>
                <w:color w:val="auto"/>
                <w:sz w:val="18"/>
                <w:szCs w:val="18"/>
              </w:rPr>
            </w:pPr>
            <w:r w:rsidRPr="00A90978">
              <w:rPr>
                <w:rFonts w:ascii="Times New Roman" w:hAnsi="Times New Roman"/>
                <w:b/>
                <w:bCs/>
                <w:iCs/>
                <w:sz w:val="18"/>
                <w:szCs w:val="18"/>
              </w:rPr>
              <w:t xml:space="preserve">1 этап строительства (Маслоцех, приемка, склад </w:t>
            </w:r>
            <w:proofErr w:type="spellStart"/>
            <w:r w:rsidRPr="00A90978">
              <w:rPr>
                <w:rFonts w:ascii="Times New Roman" w:hAnsi="Times New Roman"/>
                <w:b/>
                <w:bCs/>
                <w:iCs/>
                <w:sz w:val="18"/>
                <w:szCs w:val="18"/>
              </w:rPr>
              <w:t>маслоцеха</w:t>
            </w:r>
            <w:proofErr w:type="spellEnd"/>
            <w:r w:rsidRPr="00A90978">
              <w:rPr>
                <w:rFonts w:ascii="Times New Roman" w:hAnsi="Times New Roman"/>
                <w:b/>
                <w:bCs/>
                <w:iCs/>
                <w:sz w:val="18"/>
                <w:szCs w:val="18"/>
              </w:rPr>
              <w:t>)</w:t>
            </w:r>
          </w:p>
        </w:tc>
      </w:tr>
      <w:tr w:rsidR="00A90978" w:rsidRPr="00AD757F" w14:paraId="497D230B"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4CB208CC" w14:textId="44634410" w:rsidR="00A90978" w:rsidRPr="00867636" w:rsidRDefault="00A90978" w:rsidP="00A90978">
            <w:pPr>
              <w:jc w:val="center"/>
              <w:rPr>
                <w:rFonts w:ascii="Times New Roman" w:hAnsi="Times New Roman"/>
                <w:bCs/>
                <w:iCs/>
                <w:color w:val="auto"/>
                <w:sz w:val="18"/>
                <w:szCs w:val="18"/>
              </w:rPr>
            </w:pPr>
          </w:p>
        </w:tc>
        <w:tc>
          <w:tcPr>
            <w:tcW w:w="3118" w:type="dxa"/>
          </w:tcPr>
          <w:p w14:paraId="6508579E" w14:textId="6F1EEB71"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Pr>
                <w:rFonts w:ascii="Times New Roman" w:hAnsi="Times New Roman"/>
                <w:bCs/>
                <w:iCs/>
                <w:color w:val="auto"/>
                <w:sz w:val="18"/>
                <w:szCs w:val="18"/>
              </w:rPr>
              <w:t>СМР</w:t>
            </w:r>
          </w:p>
        </w:tc>
        <w:tc>
          <w:tcPr>
            <w:tcW w:w="937" w:type="dxa"/>
          </w:tcPr>
          <w:p w14:paraId="0C163C9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4C20224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07D1114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7A90D62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2174EF63"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1E10729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780A067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33A5FE3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02170DE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65330A46"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60B64BD1" w14:textId="68FA8D2D" w:rsidR="00A90978" w:rsidRPr="00867636" w:rsidRDefault="00A90978" w:rsidP="00A90978">
            <w:pPr>
              <w:jc w:val="center"/>
              <w:rPr>
                <w:rFonts w:ascii="Times New Roman" w:hAnsi="Times New Roman"/>
                <w:bCs/>
                <w:iCs/>
                <w:color w:val="auto"/>
                <w:sz w:val="18"/>
                <w:szCs w:val="18"/>
              </w:rPr>
            </w:pPr>
          </w:p>
        </w:tc>
        <w:tc>
          <w:tcPr>
            <w:tcW w:w="3118" w:type="dxa"/>
          </w:tcPr>
          <w:p w14:paraId="4C877435" w14:textId="103B32AF"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8B68DA">
              <w:rPr>
                <w:rFonts w:ascii="Times New Roman" w:hAnsi="Times New Roman"/>
                <w:bCs/>
                <w:iCs/>
                <w:sz w:val="18"/>
                <w:szCs w:val="18"/>
              </w:rPr>
              <w:t>Оборудование</w:t>
            </w:r>
          </w:p>
        </w:tc>
        <w:tc>
          <w:tcPr>
            <w:tcW w:w="937" w:type="dxa"/>
          </w:tcPr>
          <w:p w14:paraId="0381E29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28DE32F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6F56EAF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7481553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20AEAAB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67D928C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10FED18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1ABA1E5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7129A1D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14B75EB7"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721E16CA" w14:textId="7659F02A" w:rsidR="00A90978" w:rsidRPr="00867636" w:rsidRDefault="00A90978" w:rsidP="00A90978">
            <w:pPr>
              <w:jc w:val="center"/>
              <w:rPr>
                <w:rFonts w:ascii="Times New Roman" w:hAnsi="Times New Roman"/>
                <w:bCs/>
                <w:iCs/>
                <w:color w:val="auto"/>
                <w:sz w:val="18"/>
                <w:szCs w:val="18"/>
              </w:rPr>
            </w:pPr>
          </w:p>
        </w:tc>
        <w:tc>
          <w:tcPr>
            <w:tcW w:w="3118" w:type="dxa"/>
          </w:tcPr>
          <w:p w14:paraId="075D2ACA" w14:textId="4A1414F4"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8B68DA">
              <w:rPr>
                <w:rFonts w:ascii="Times New Roman" w:hAnsi="Times New Roman"/>
                <w:bCs/>
                <w:iCs/>
                <w:sz w:val="18"/>
                <w:szCs w:val="18"/>
              </w:rPr>
              <w:t>Прочие</w:t>
            </w:r>
          </w:p>
        </w:tc>
        <w:tc>
          <w:tcPr>
            <w:tcW w:w="937" w:type="dxa"/>
          </w:tcPr>
          <w:p w14:paraId="1C3F2DF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3ED371D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50C30A6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65735F0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16112CD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2BF20EC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002D6D2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69C1B6A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478A038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315D5B33" w14:textId="77777777" w:rsidTr="00EB15D2">
        <w:trPr>
          <w:jc w:val="left"/>
        </w:trPr>
        <w:tc>
          <w:tcPr>
            <w:cnfStyle w:val="001000000000" w:firstRow="0" w:lastRow="0" w:firstColumn="1" w:lastColumn="0" w:oddVBand="0" w:evenVBand="0" w:oddHBand="0" w:evenHBand="0" w:firstRowFirstColumn="0" w:firstRowLastColumn="0" w:lastRowFirstColumn="0" w:lastRowLastColumn="0"/>
            <w:tcW w:w="13411" w:type="dxa"/>
            <w:gridSpan w:val="11"/>
          </w:tcPr>
          <w:p w14:paraId="741A55E0" w14:textId="4DFC71EA" w:rsidR="00A90978" w:rsidRPr="00A90978" w:rsidRDefault="00A90978" w:rsidP="00A90978">
            <w:pPr>
              <w:jc w:val="center"/>
              <w:rPr>
                <w:rFonts w:ascii="Times New Roman" w:hAnsi="Times New Roman"/>
                <w:b/>
                <w:bCs/>
                <w:iCs/>
                <w:sz w:val="18"/>
                <w:szCs w:val="18"/>
              </w:rPr>
            </w:pPr>
            <w:r w:rsidRPr="00A90978">
              <w:rPr>
                <w:rFonts w:ascii="Times New Roman" w:hAnsi="Times New Roman"/>
                <w:b/>
                <w:bCs/>
                <w:iCs/>
                <w:sz w:val="18"/>
                <w:szCs w:val="18"/>
              </w:rPr>
              <w:t xml:space="preserve">2 этап строительства (2 этажная </w:t>
            </w:r>
            <w:proofErr w:type="gramStart"/>
            <w:r w:rsidRPr="00A90978">
              <w:rPr>
                <w:rFonts w:ascii="Times New Roman" w:hAnsi="Times New Roman"/>
                <w:b/>
                <w:bCs/>
                <w:iCs/>
                <w:sz w:val="18"/>
                <w:szCs w:val="18"/>
              </w:rPr>
              <w:t>вставка  МОНОЛИТ</w:t>
            </w:r>
            <w:proofErr w:type="gramEnd"/>
            <w:r w:rsidRPr="00A90978">
              <w:rPr>
                <w:rFonts w:ascii="Times New Roman" w:hAnsi="Times New Roman"/>
                <w:b/>
                <w:bCs/>
                <w:iCs/>
                <w:sz w:val="18"/>
                <w:szCs w:val="18"/>
              </w:rPr>
              <w:t>, 4-х этажная, лаборатория, промежуточный склад хранения упаковки)</w:t>
            </w:r>
          </w:p>
        </w:tc>
      </w:tr>
      <w:tr w:rsidR="00A90978" w:rsidRPr="00AD757F" w14:paraId="246F430B"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17C4C31F" w14:textId="14887CDE" w:rsidR="00A90978" w:rsidRPr="00867636" w:rsidRDefault="00A90978" w:rsidP="00A90978">
            <w:pPr>
              <w:jc w:val="center"/>
              <w:rPr>
                <w:rFonts w:ascii="Times New Roman" w:hAnsi="Times New Roman"/>
                <w:bCs/>
                <w:iCs/>
                <w:color w:val="auto"/>
                <w:sz w:val="18"/>
                <w:szCs w:val="18"/>
              </w:rPr>
            </w:pPr>
          </w:p>
        </w:tc>
        <w:tc>
          <w:tcPr>
            <w:tcW w:w="3118" w:type="dxa"/>
          </w:tcPr>
          <w:p w14:paraId="727E3A99" w14:textId="340C865B"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Pr>
                <w:rFonts w:ascii="Times New Roman" w:hAnsi="Times New Roman"/>
                <w:bCs/>
                <w:iCs/>
                <w:color w:val="auto"/>
                <w:sz w:val="18"/>
                <w:szCs w:val="18"/>
              </w:rPr>
              <w:t>СМР</w:t>
            </w:r>
          </w:p>
        </w:tc>
        <w:tc>
          <w:tcPr>
            <w:tcW w:w="937" w:type="dxa"/>
          </w:tcPr>
          <w:p w14:paraId="6F9B049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290B8B7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3AF31FA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1C11994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6A319281"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0ACE3FA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256D770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737C6E0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079619F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50645A2C"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5B6BD1D0" w14:textId="349D6D8C" w:rsidR="00A90978" w:rsidRPr="00867636" w:rsidRDefault="00A90978" w:rsidP="00A90978">
            <w:pPr>
              <w:jc w:val="center"/>
              <w:rPr>
                <w:rFonts w:ascii="Times New Roman" w:hAnsi="Times New Roman"/>
                <w:bCs/>
                <w:iCs/>
                <w:color w:val="auto"/>
                <w:sz w:val="18"/>
                <w:szCs w:val="18"/>
              </w:rPr>
            </w:pPr>
          </w:p>
        </w:tc>
        <w:tc>
          <w:tcPr>
            <w:tcW w:w="3118" w:type="dxa"/>
          </w:tcPr>
          <w:p w14:paraId="525D0A14" w14:textId="5F8B2115"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8B68DA">
              <w:rPr>
                <w:rFonts w:ascii="Times New Roman" w:hAnsi="Times New Roman"/>
                <w:bCs/>
                <w:iCs/>
                <w:sz w:val="18"/>
                <w:szCs w:val="18"/>
              </w:rPr>
              <w:t>Оборудование</w:t>
            </w:r>
          </w:p>
        </w:tc>
        <w:tc>
          <w:tcPr>
            <w:tcW w:w="937" w:type="dxa"/>
          </w:tcPr>
          <w:p w14:paraId="5658823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1C88A03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40766FB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1AA77E6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26A898C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2CFA951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24374C8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7880C75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7F6B3F3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2EC4CD2D"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34E43150" w14:textId="5742661B" w:rsidR="00A90978" w:rsidRPr="00867636" w:rsidRDefault="00A90978" w:rsidP="00A90978">
            <w:pPr>
              <w:jc w:val="center"/>
              <w:rPr>
                <w:rFonts w:ascii="Times New Roman" w:hAnsi="Times New Roman"/>
                <w:bCs/>
                <w:iCs/>
                <w:color w:val="auto"/>
                <w:sz w:val="18"/>
                <w:szCs w:val="18"/>
              </w:rPr>
            </w:pPr>
          </w:p>
        </w:tc>
        <w:tc>
          <w:tcPr>
            <w:tcW w:w="3118" w:type="dxa"/>
          </w:tcPr>
          <w:p w14:paraId="3144900C" w14:textId="7780FC2A"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8B68DA">
              <w:rPr>
                <w:rFonts w:ascii="Times New Roman" w:hAnsi="Times New Roman"/>
                <w:bCs/>
                <w:iCs/>
                <w:sz w:val="18"/>
                <w:szCs w:val="18"/>
              </w:rPr>
              <w:t>Прочие</w:t>
            </w:r>
          </w:p>
        </w:tc>
        <w:tc>
          <w:tcPr>
            <w:tcW w:w="937" w:type="dxa"/>
          </w:tcPr>
          <w:p w14:paraId="2E56E8D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57302B3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6DF6E16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33311E81"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7E6C13C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1340909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2EF8BBA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1744406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30685D01"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r w:rsidR="00A90978" w:rsidRPr="00AD757F" w14:paraId="2D03406D" w14:textId="77777777" w:rsidTr="00AC633F">
        <w:trPr>
          <w:jc w:val="left"/>
        </w:trPr>
        <w:tc>
          <w:tcPr>
            <w:cnfStyle w:val="001000000000" w:firstRow="0" w:lastRow="0" w:firstColumn="1" w:lastColumn="0" w:oddVBand="0" w:evenVBand="0" w:oddHBand="0" w:evenHBand="0" w:firstRowFirstColumn="0" w:firstRowLastColumn="0" w:lastRowFirstColumn="0" w:lastRowLastColumn="0"/>
            <w:tcW w:w="13411" w:type="dxa"/>
            <w:gridSpan w:val="11"/>
          </w:tcPr>
          <w:p w14:paraId="6B9E2520" w14:textId="4DFBBD5F" w:rsidR="00A90978" w:rsidRPr="00867636" w:rsidRDefault="00A90978" w:rsidP="00A90978">
            <w:pPr>
              <w:jc w:val="center"/>
              <w:rPr>
                <w:rFonts w:ascii="Times New Roman" w:hAnsi="Times New Roman"/>
                <w:bCs/>
                <w:iCs/>
                <w:sz w:val="18"/>
                <w:szCs w:val="18"/>
              </w:rPr>
            </w:pPr>
            <w:r w:rsidRPr="00A90978">
              <w:rPr>
                <w:rFonts w:ascii="Times New Roman" w:hAnsi="Times New Roman"/>
                <w:b/>
                <w:bCs/>
                <w:iCs/>
                <w:sz w:val="18"/>
                <w:szCs w:val="18"/>
              </w:rPr>
              <w:t>3 этап строительства (Здание сушки, вакуумно-выпарные установки, Здание сыворотки, Зона фасовки)</w:t>
            </w:r>
          </w:p>
        </w:tc>
      </w:tr>
      <w:tr w:rsidR="00A90978" w:rsidRPr="00AD757F" w14:paraId="12AC9520"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483F5C79" w14:textId="77777777" w:rsidR="00A90978" w:rsidRPr="00867636" w:rsidRDefault="00A90978" w:rsidP="00A90978">
            <w:pPr>
              <w:jc w:val="center"/>
              <w:rPr>
                <w:rFonts w:ascii="Times New Roman" w:hAnsi="Times New Roman"/>
                <w:bCs/>
                <w:iCs/>
                <w:sz w:val="18"/>
                <w:szCs w:val="18"/>
              </w:rPr>
            </w:pPr>
          </w:p>
        </w:tc>
        <w:tc>
          <w:tcPr>
            <w:tcW w:w="3118" w:type="dxa"/>
          </w:tcPr>
          <w:p w14:paraId="41CB5E95" w14:textId="33041159"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Pr>
                <w:rFonts w:ascii="Times New Roman" w:hAnsi="Times New Roman"/>
                <w:bCs/>
                <w:iCs/>
                <w:color w:val="auto"/>
                <w:sz w:val="18"/>
                <w:szCs w:val="18"/>
              </w:rPr>
              <w:t>СМР</w:t>
            </w:r>
          </w:p>
        </w:tc>
        <w:tc>
          <w:tcPr>
            <w:tcW w:w="937" w:type="dxa"/>
          </w:tcPr>
          <w:p w14:paraId="31F83EB1"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1B89C77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0FB719A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7E5FA5D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366AB75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3709983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06226F7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21B2C7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1786350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63DC0B8B"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774B0879" w14:textId="77777777" w:rsidR="00A90978" w:rsidRPr="00867636" w:rsidRDefault="00A90978" w:rsidP="00A90978">
            <w:pPr>
              <w:jc w:val="center"/>
              <w:rPr>
                <w:rFonts w:ascii="Times New Roman" w:hAnsi="Times New Roman"/>
                <w:bCs/>
                <w:iCs/>
                <w:sz w:val="18"/>
                <w:szCs w:val="18"/>
              </w:rPr>
            </w:pPr>
          </w:p>
        </w:tc>
        <w:tc>
          <w:tcPr>
            <w:tcW w:w="3118" w:type="dxa"/>
          </w:tcPr>
          <w:p w14:paraId="14910CDC" w14:textId="3E1A4FC2"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8B68DA">
              <w:rPr>
                <w:rFonts w:ascii="Times New Roman" w:hAnsi="Times New Roman"/>
                <w:bCs/>
                <w:iCs/>
                <w:sz w:val="18"/>
                <w:szCs w:val="18"/>
              </w:rPr>
              <w:t>Оборудование</w:t>
            </w:r>
          </w:p>
        </w:tc>
        <w:tc>
          <w:tcPr>
            <w:tcW w:w="937" w:type="dxa"/>
          </w:tcPr>
          <w:p w14:paraId="1BA713F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3B68FF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3DBF279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695EB2B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70FB98D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7F23089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E0E0B6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BD9752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6070D65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3FB5652B"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2A2994E7" w14:textId="77777777" w:rsidR="00A90978" w:rsidRPr="00867636" w:rsidRDefault="00A90978" w:rsidP="00A90978">
            <w:pPr>
              <w:jc w:val="center"/>
              <w:rPr>
                <w:rFonts w:ascii="Times New Roman" w:hAnsi="Times New Roman"/>
                <w:bCs/>
                <w:iCs/>
                <w:sz w:val="18"/>
                <w:szCs w:val="18"/>
              </w:rPr>
            </w:pPr>
          </w:p>
        </w:tc>
        <w:tc>
          <w:tcPr>
            <w:tcW w:w="3118" w:type="dxa"/>
          </w:tcPr>
          <w:p w14:paraId="18423983" w14:textId="1272A9CF"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8B68DA">
              <w:rPr>
                <w:rFonts w:ascii="Times New Roman" w:hAnsi="Times New Roman"/>
                <w:bCs/>
                <w:iCs/>
                <w:sz w:val="18"/>
                <w:szCs w:val="18"/>
              </w:rPr>
              <w:t>Прочие</w:t>
            </w:r>
          </w:p>
        </w:tc>
        <w:tc>
          <w:tcPr>
            <w:tcW w:w="937" w:type="dxa"/>
          </w:tcPr>
          <w:p w14:paraId="3FA5170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3B71497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041C904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56D8E90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5A6FE86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1233F98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6EF9AEA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BAD1B7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3B04BC3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5F54E27C" w14:textId="77777777" w:rsidTr="00601897">
        <w:trPr>
          <w:jc w:val="left"/>
        </w:trPr>
        <w:tc>
          <w:tcPr>
            <w:cnfStyle w:val="001000000000" w:firstRow="0" w:lastRow="0" w:firstColumn="1" w:lastColumn="0" w:oddVBand="0" w:evenVBand="0" w:oddHBand="0" w:evenHBand="0" w:firstRowFirstColumn="0" w:firstRowLastColumn="0" w:lastRowFirstColumn="0" w:lastRowLastColumn="0"/>
            <w:tcW w:w="13411" w:type="dxa"/>
            <w:gridSpan w:val="11"/>
          </w:tcPr>
          <w:p w14:paraId="75EEA5A0" w14:textId="6A93CF48" w:rsidR="00A90978" w:rsidRPr="00A90978" w:rsidRDefault="00A90978" w:rsidP="00A90978">
            <w:pPr>
              <w:jc w:val="center"/>
              <w:rPr>
                <w:rFonts w:ascii="Times New Roman" w:hAnsi="Times New Roman"/>
                <w:b/>
                <w:bCs/>
                <w:iCs/>
                <w:sz w:val="18"/>
                <w:szCs w:val="18"/>
              </w:rPr>
            </w:pPr>
            <w:r w:rsidRPr="00A90978">
              <w:rPr>
                <w:rFonts w:ascii="Times New Roman" w:hAnsi="Times New Roman"/>
                <w:b/>
                <w:bCs/>
                <w:iCs/>
                <w:sz w:val="18"/>
                <w:szCs w:val="18"/>
              </w:rPr>
              <w:t>4 этап строительства (Склад готовой продукции, монтаж фасовочных автоматов на участке фасовки)</w:t>
            </w:r>
          </w:p>
        </w:tc>
      </w:tr>
      <w:tr w:rsidR="00A90978" w:rsidRPr="00AD757F" w14:paraId="7A0B85DD"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7FE38D07" w14:textId="77777777" w:rsidR="00A90978" w:rsidRPr="00867636" w:rsidRDefault="00A90978" w:rsidP="00A90978">
            <w:pPr>
              <w:jc w:val="center"/>
              <w:rPr>
                <w:rFonts w:ascii="Times New Roman" w:hAnsi="Times New Roman"/>
                <w:bCs/>
                <w:iCs/>
                <w:sz w:val="18"/>
                <w:szCs w:val="18"/>
              </w:rPr>
            </w:pPr>
          </w:p>
        </w:tc>
        <w:tc>
          <w:tcPr>
            <w:tcW w:w="3118" w:type="dxa"/>
          </w:tcPr>
          <w:p w14:paraId="57A63662" w14:textId="0C7AB94D"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Pr>
                <w:rFonts w:ascii="Times New Roman" w:hAnsi="Times New Roman"/>
                <w:bCs/>
                <w:iCs/>
                <w:color w:val="auto"/>
                <w:sz w:val="18"/>
                <w:szCs w:val="18"/>
              </w:rPr>
              <w:t>СМР</w:t>
            </w:r>
          </w:p>
        </w:tc>
        <w:tc>
          <w:tcPr>
            <w:tcW w:w="937" w:type="dxa"/>
          </w:tcPr>
          <w:p w14:paraId="1E813CB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5F0346F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1BC76A8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4C4F426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17B2E5C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4524AE0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2B35DE2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4C981ED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02E3D91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48979260"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4F1B9CFB" w14:textId="77777777" w:rsidR="00A90978" w:rsidRPr="00867636" w:rsidRDefault="00A90978" w:rsidP="00A90978">
            <w:pPr>
              <w:jc w:val="center"/>
              <w:rPr>
                <w:rFonts w:ascii="Times New Roman" w:hAnsi="Times New Roman"/>
                <w:bCs/>
                <w:iCs/>
                <w:sz w:val="18"/>
                <w:szCs w:val="18"/>
              </w:rPr>
            </w:pPr>
          </w:p>
        </w:tc>
        <w:tc>
          <w:tcPr>
            <w:tcW w:w="3118" w:type="dxa"/>
          </w:tcPr>
          <w:p w14:paraId="71621A41" w14:textId="5B236B6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8B68DA">
              <w:rPr>
                <w:rFonts w:ascii="Times New Roman" w:hAnsi="Times New Roman"/>
                <w:bCs/>
                <w:iCs/>
                <w:sz w:val="18"/>
                <w:szCs w:val="18"/>
              </w:rPr>
              <w:t>Оборудование</w:t>
            </w:r>
          </w:p>
        </w:tc>
        <w:tc>
          <w:tcPr>
            <w:tcW w:w="937" w:type="dxa"/>
          </w:tcPr>
          <w:p w14:paraId="5B961DF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2909157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5C88D2D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080E4C51"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279285B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3B205921"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630821C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4A05950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533237E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277712CF"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185F857C" w14:textId="77777777" w:rsidR="00A90978" w:rsidRPr="00867636" w:rsidRDefault="00A90978" w:rsidP="00A90978">
            <w:pPr>
              <w:jc w:val="center"/>
              <w:rPr>
                <w:rFonts w:ascii="Times New Roman" w:hAnsi="Times New Roman"/>
                <w:bCs/>
                <w:iCs/>
                <w:sz w:val="18"/>
                <w:szCs w:val="18"/>
              </w:rPr>
            </w:pPr>
          </w:p>
        </w:tc>
        <w:tc>
          <w:tcPr>
            <w:tcW w:w="3118" w:type="dxa"/>
          </w:tcPr>
          <w:p w14:paraId="2390A64D" w14:textId="78DC439A"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8B68DA">
              <w:rPr>
                <w:rFonts w:ascii="Times New Roman" w:hAnsi="Times New Roman"/>
                <w:bCs/>
                <w:iCs/>
                <w:sz w:val="18"/>
                <w:szCs w:val="18"/>
              </w:rPr>
              <w:t>Прочие</w:t>
            </w:r>
          </w:p>
        </w:tc>
        <w:tc>
          <w:tcPr>
            <w:tcW w:w="937" w:type="dxa"/>
          </w:tcPr>
          <w:p w14:paraId="7F48954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1E948B7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43B655D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45076F7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494B428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674508C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5E6E367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452C8FA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5990EA3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7202BE33" w14:textId="77777777" w:rsidTr="00241B1C">
        <w:trPr>
          <w:jc w:val="left"/>
        </w:trPr>
        <w:tc>
          <w:tcPr>
            <w:cnfStyle w:val="001000000000" w:firstRow="0" w:lastRow="0" w:firstColumn="1" w:lastColumn="0" w:oddVBand="0" w:evenVBand="0" w:oddHBand="0" w:evenHBand="0" w:firstRowFirstColumn="0" w:firstRowLastColumn="0" w:lastRowFirstColumn="0" w:lastRowLastColumn="0"/>
            <w:tcW w:w="13411" w:type="dxa"/>
            <w:gridSpan w:val="11"/>
          </w:tcPr>
          <w:p w14:paraId="2429C8A2" w14:textId="352BA8A9" w:rsidR="00A90978" w:rsidRPr="00867636" w:rsidRDefault="00A90978" w:rsidP="00A90978">
            <w:pPr>
              <w:jc w:val="center"/>
              <w:rPr>
                <w:rFonts w:ascii="Times New Roman" w:hAnsi="Times New Roman"/>
                <w:bCs/>
                <w:iCs/>
                <w:sz w:val="18"/>
                <w:szCs w:val="18"/>
              </w:rPr>
            </w:pPr>
            <w:r w:rsidRPr="00A90978">
              <w:rPr>
                <w:rFonts w:ascii="Times New Roman" w:hAnsi="Times New Roman"/>
                <w:b/>
                <w:bCs/>
                <w:iCs/>
                <w:sz w:val="18"/>
                <w:szCs w:val="18"/>
              </w:rPr>
              <w:t>5 этап строительства (АБК)</w:t>
            </w:r>
          </w:p>
        </w:tc>
      </w:tr>
      <w:tr w:rsidR="00A90978" w:rsidRPr="00AD757F" w14:paraId="5584B516"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50257F5D" w14:textId="77777777" w:rsidR="00A90978" w:rsidRPr="00867636" w:rsidRDefault="00A90978" w:rsidP="00A90978">
            <w:pPr>
              <w:jc w:val="center"/>
              <w:rPr>
                <w:rFonts w:ascii="Times New Roman" w:hAnsi="Times New Roman"/>
                <w:bCs/>
                <w:iCs/>
                <w:sz w:val="18"/>
                <w:szCs w:val="18"/>
              </w:rPr>
            </w:pPr>
          </w:p>
        </w:tc>
        <w:tc>
          <w:tcPr>
            <w:tcW w:w="3118" w:type="dxa"/>
          </w:tcPr>
          <w:p w14:paraId="499403A0" w14:textId="5B015E13"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Pr>
                <w:rFonts w:ascii="Times New Roman" w:hAnsi="Times New Roman"/>
                <w:bCs/>
                <w:iCs/>
                <w:color w:val="auto"/>
                <w:sz w:val="18"/>
                <w:szCs w:val="18"/>
              </w:rPr>
              <w:t>СМР</w:t>
            </w:r>
          </w:p>
        </w:tc>
        <w:tc>
          <w:tcPr>
            <w:tcW w:w="937" w:type="dxa"/>
          </w:tcPr>
          <w:p w14:paraId="4E5C001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3A7C72E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535208F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0D2F239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6475C16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1489934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CE455E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5EC128F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334E14E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002CD545"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0B819A9A" w14:textId="77777777" w:rsidR="00A90978" w:rsidRPr="00867636" w:rsidRDefault="00A90978" w:rsidP="00A90978">
            <w:pPr>
              <w:jc w:val="center"/>
              <w:rPr>
                <w:rFonts w:ascii="Times New Roman" w:hAnsi="Times New Roman"/>
                <w:bCs/>
                <w:iCs/>
                <w:sz w:val="18"/>
                <w:szCs w:val="18"/>
              </w:rPr>
            </w:pPr>
          </w:p>
        </w:tc>
        <w:tc>
          <w:tcPr>
            <w:tcW w:w="3118" w:type="dxa"/>
          </w:tcPr>
          <w:p w14:paraId="0614C736" w14:textId="5E82D884"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8B68DA">
              <w:rPr>
                <w:rFonts w:ascii="Times New Roman" w:hAnsi="Times New Roman"/>
                <w:bCs/>
                <w:iCs/>
                <w:sz w:val="18"/>
                <w:szCs w:val="18"/>
              </w:rPr>
              <w:t>Оборудование</w:t>
            </w:r>
          </w:p>
        </w:tc>
        <w:tc>
          <w:tcPr>
            <w:tcW w:w="937" w:type="dxa"/>
          </w:tcPr>
          <w:p w14:paraId="662B1E1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1F2EFA8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684EE00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34F4EFC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339F04C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7687003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3420011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4AD7AC2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4EF3F5E3"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4195DB4A"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3B08CC18" w14:textId="77777777" w:rsidR="00A90978" w:rsidRPr="00867636" w:rsidRDefault="00A90978" w:rsidP="00A90978">
            <w:pPr>
              <w:jc w:val="center"/>
              <w:rPr>
                <w:rFonts w:ascii="Times New Roman" w:hAnsi="Times New Roman"/>
                <w:bCs/>
                <w:iCs/>
                <w:sz w:val="18"/>
                <w:szCs w:val="18"/>
              </w:rPr>
            </w:pPr>
          </w:p>
        </w:tc>
        <w:tc>
          <w:tcPr>
            <w:tcW w:w="3118" w:type="dxa"/>
          </w:tcPr>
          <w:p w14:paraId="5B8A9560" w14:textId="5CB92315"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8B68DA">
              <w:rPr>
                <w:rFonts w:ascii="Times New Roman" w:hAnsi="Times New Roman"/>
                <w:bCs/>
                <w:iCs/>
                <w:sz w:val="18"/>
                <w:szCs w:val="18"/>
              </w:rPr>
              <w:t>Прочие</w:t>
            </w:r>
          </w:p>
        </w:tc>
        <w:tc>
          <w:tcPr>
            <w:tcW w:w="937" w:type="dxa"/>
          </w:tcPr>
          <w:p w14:paraId="6E9169D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5B96B233"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3F3F3ED8"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785AC90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4DDEBBE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74DA725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B61580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607A2DD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4A3DD80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63B1EB5A"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26675511" w14:textId="77777777" w:rsidR="00A90978" w:rsidRPr="00867636" w:rsidRDefault="00A90978" w:rsidP="00A90978">
            <w:pPr>
              <w:jc w:val="center"/>
              <w:rPr>
                <w:rFonts w:ascii="Times New Roman" w:hAnsi="Times New Roman"/>
                <w:bCs/>
                <w:iCs/>
                <w:sz w:val="18"/>
                <w:szCs w:val="18"/>
              </w:rPr>
            </w:pPr>
          </w:p>
        </w:tc>
        <w:tc>
          <w:tcPr>
            <w:tcW w:w="3118" w:type="dxa"/>
          </w:tcPr>
          <w:p w14:paraId="65372D1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37" w:type="dxa"/>
          </w:tcPr>
          <w:p w14:paraId="10C9A2E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227A24D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42E4588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4D24CF4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18313615"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32F4823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6933855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88F37E3"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29600523"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A90978" w:rsidRPr="00AD757F" w14:paraId="111204A7"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26CC9320" w14:textId="77777777" w:rsidR="00A90978" w:rsidRPr="00867636" w:rsidRDefault="00A90978" w:rsidP="00A90978">
            <w:pPr>
              <w:jc w:val="center"/>
              <w:rPr>
                <w:rFonts w:ascii="Times New Roman" w:hAnsi="Times New Roman"/>
                <w:bCs/>
                <w:iCs/>
                <w:sz w:val="18"/>
                <w:szCs w:val="18"/>
              </w:rPr>
            </w:pPr>
          </w:p>
        </w:tc>
        <w:tc>
          <w:tcPr>
            <w:tcW w:w="3118" w:type="dxa"/>
          </w:tcPr>
          <w:p w14:paraId="11350AA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37" w:type="dxa"/>
          </w:tcPr>
          <w:p w14:paraId="3AE70602"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4BDE43E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28E0ED0F"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851" w:type="dxa"/>
          </w:tcPr>
          <w:p w14:paraId="57F32BF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26EB9D6B"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134" w:type="dxa"/>
          </w:tcPr>
          <w:p w14:paraId="3802EC29"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632AB603"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992" w:type="dxa"/>
          </w:tcPr>
          <w:p w14:paraId="7895781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59" w:type="dxa"/>
          </w:tcPr>
          <w:p w14:paraId="192DE76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bookmarkEnd w:id="0"/>
      <w:tr w:rsidR="00A90978" w:rsidRPr="00AD757F" w14:paraId="25823422" w14:textId="77777777" w:rsidTr="00867636">
        <w:trPr>
          <w:jc w:val="left"/>
        </w:trPr>
        <w:tc>
          <w:tcPr>
            <w:cnfStyle w:val="001000000000" w:firstRow="0" w:lastRow="0" w:firstColumn="1" w:lastColumn="0" w:oddVBand="0" w:evenVBand="0" w:oddHBand="0" w:evenHBand="0" w:firstRowFirstColumn="0" w:firstRowLastColumn="0" w:lastRowFirstColumn="0" w:lastRowLastColumn="0"/>
            <w:tcW w:w="710" w:type="dxa"/>
          </w:tcPr>
          <w:p w14:paraId="4EFFFAB5" w14:textId="77777777" w:rsidR="00A90978" w:rsidRPr="00867636" w:rsidRDefault="00A90978" w:rsidP="00A90978">
            <w:pPr>
              <w:jc w:val="center"/>
              <w:rPr>
                <w:rFonts w:ascii="Times New Roman" w:hAnsi="Times New Roman"/>
                <w:bCs/>
                <w:iCs/>
                <w:color w:val="auto"/>
                <w:sz w:val="18"/>
                <w:szCs w:val="18"/>
              </w:rPr>
            </w:pPr>
          </w:p>
        </w:tc>
        <w:tc>
          <w:tcPr>
            <w:tcW w:w="3118" w:type="dxa"/>
          </w:tcPr>
          <w:p w14:paraId="4D41D6E8" w14:textId="770949D3"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B68DA">
              <w:rPr>
                <w:rFonts w:ascii="Times New Roman" w:hAnsi="Times New Roman"/>
                <w:b/>
                <w:bCs/>
                <w:iCs/>
                <w:sz w:val="18"/>
                <w:szCs w:val="18"/>
              </w:rPr>
              <w:t xml:space="preserve">Итого по </w:t>
            </w:r>
            <w:r>
              <w:rPr>
                <w:rFonts w:ascii="Times New Roman" w:hAnsi="Times New Roman"/>
                <w:b/>
                <w:bCs/>
                <w:iCs/>
                <w:sz w:val="18"/>
                <w:szCs w:val="18"/>
              </w:rPr>
              <w:t xml:space="preserve">объекту: Реконструкция комплекса производственных объектов ОАО «Северное Молоко», расположенного </w:t>
            </w:r>
            <w:proofErr w:type="gramStart"/>
            <w:r>
              <w:rPr>
                <w:rFonts w:ascii="Times New Roman" w:hAnsi="Times New Roman"/>
                <w:b/>
                <w:bCs/>
                <w:iCs/>
                <w:sz w:val="18"/>
                <w:szCs w:val="18"/>
              </w:rPr>
              <w:t>по  адресу</w:t>
            </w:r>
            <w:proofErr w:type="gramEnd"/>
            <w:r>
              <w:rPr>
                <w:rFonts w:ascii="Times New Roman" w:hAnsi="Times New Roman"/>
                <w:b/>
                <w:bCs/>
                <w:iCs/>
                <w:sz w:val="18"/>
                <w:szCs w:val="18"/>
              </w:rPr>
              <w:t xml:space="preserve"> : Вологодская область, г. Грязовец, ул. Соколовская, д. 59» </w:t>
            </w:r>
          </w:p>
        </w:tc>
        <w:tc>
          <w:tcPr>
            <w:tcW w:w="937" w:type="dxa"/>
          </w:tcPr>
          <w:p w14:paraId="71DE645C"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7BBD14B4"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1FD04430"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851" w:type="dxa"/>
          </w:tcPr>
          <w:p w14:paraId="13D4B696"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626D677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134" w:type="dxa"/>
          </w:tcPr>
          <w:p w14:paraId="1A272B4E"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6BB51877"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992" w:type="dxa"/>
          </w:tcPr>
          <w:p w14:paraId="1D7871DD"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559" w:type="dxa"/>
          </w:tcPr>
          <w:p w14:paraId="30B4DCAA" w14:textId="77777777" w:rsidR="00A90978" w:rsidRPr="00867636" w:rsidRDefault="00A90978" w:rsidP="00A90978">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r>
    </w:tbl>
    <w:p w14:paraId="0F16D60B" w14:textId="77777777" w:rsidR="00CA7DDD" w:rsidRPr="00CA7DDD" w:rsidRDefault="00CA7DDD" w:rsidP="00CA7DDD">
      <w:pPr>
        <w:rPr>
          <w:b/>
          <w:bCs/>
          <w:iCs/>
        </w:rPr>
      </w:pPr>
    </w:p>
    <w:p w14:paraId="27F205B3" w14:textId="77777777" w:rsidR="000A7D4C" w:rsidRDefault="000A7D4C" w:rsidP="00CA7DDD">
      <w:pPr>
        <w:rPr>
          <w:rFonts w:ascii="Times New Roman" w:hAnsi="Times New Roman" w:cs="Times New Roman"/>
          <w:b/>
          <w:bCs/>
          <w:iCs/>
        </w:rPr>
      </w:pPr>
    </w:p>
    <w:p w14:paraId="7A1E27BA" w14:textId="0A34D592" w:rsidR="00CA7DDD" w:rsidRPr="0066638A" w:rsidRDefault="00CA7DDD" w:rsidP="00CA7DDD">
      <w:pPr>
        <w:rPr>
          <w:rFonts w:ascii="Times New Roman" w:hAnsi="Times New Roman" w:cs="Times New Roman"/>
          <w:b/>
          <w:bCs/>
          <w:iCs/>
        </w:rPr>
      </w:pPr>
      <w:r w:rsidRPr="0066638A">
        <w:rPr>
          <w:rFonts w:ascii="Times New Roman" w:hAnsi="Times New Roman" w:cs="Times New Roman"/>
          <w:b/>
          <w:bCs/>
          <w:iCs/>
        </w:rPr>
        <w:t>Анализ соответствия объемов фактически произведенного финансирования объемам выполненных работ.</w:t>
      </w:r>
    </w:p>
    <w:p w14:paraId="71E71290" w14:textId="77777777" w:rsidR="00CA7DDD" w:rsidRPr="0066638A" w:rsidRDefault="00CA7DDD" w:rsidP="00CA7DDD">
      <w:pPr>
        <w:rPr>
          <w:rFonts w:ascii="Times New Roman" w:hAnsi="Times New Roman" w:cs="Times New Roman"/>
          <w:bCs/>
          <w:iCs/>
        </w:rPr>
      </w:pPr>
      <w:r w:rsidRPr="0066638A">
        <w:rPr>
          <w:rFonts w:ascii="Times New Roman" w:hAnsi="Times New Roman" w:cs="Times New Roman"/>
          <w:bCs/>
          <w:iCs/>
        </w:rPr>
        <w:t>При заполнении данного раздела отчёта, перечень объектов должен соответствовать разрешению на строительство и заключению экспертизы, и перечню объектов согласно бюджету принятому УОБ.</w:t>
      </w:r>
    </w:p>
    <w:p w14:paraId="48C0123A" w14:textId="77777777" w:rsidR="00CA7DDD" w:rsidRPr="00867636" w:rsidRDefault="00CA7DDD" w:rsidP="00CA7DDD">
      <w:pPr>
        <w:rPr>
          <w:rFonts w:ascii="Times New Roman" w:hAnsi="Times New Roman" w:cs="Times New Roman"/>
          <w:b/>
          <w:bCs/>
          <w:iCs/>
        </w:rPr>
      </w:pPr>
      <w:r w:rsidRPr="0066638A">
        <w:rPr>
          <w:rFonts w:ascii="Times New Roman" w:hAnsi="Times New Roman" w:cs="Times New Roman"/>
          <w:b/>
          <w:bCs/>
          <w:iCs/>
        </w:rPr>
        <w:t>В данном разделе обязательна к заполнению следующая таблица:</w:t>
      </w:r>
    </w:p>
    <w:p w14:paraId="0B8814EA" w14:textId="77777777" w:rsidR="009D461F" w:rsidRPr="00867636" w:rsidRDefault="009D461F" w:rsidP="00867636">
      <w:pPr>
        <w:spacing w:after="0"/>
        <w:rPr>
          <w:rFonts w:ascii="Times New Roman" w:hAnsi="Times New Roman" w:cs="Times New Roman"/>
          <w:b/>
          <w:bCs/>
          <w:iCs/>
          <w:lang w:val="en-US"/>
        </w:rPr>
      </w:pP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r w:rsidRPr="00867636">
        <w:rPr>
          <w:rFonts w:ascii="Times New Roman" w:hAnsi="Times New Roman" w:cs="Times New Roman"/>
          <w:b/>
          <w:bCs/>
          <w:iCs/>
        </w:rPr>
        <w:tab/>
      </w:r>
      <w:proofErr w:type="spellStart"/>
      <w:r>
        <w:rPr>
          <w:rFonts w:ascii="Times New Roman" w:hAnsi="Times New Roman" w:cs="Times New Roman"/>
          <w:b/>
          <w:bCs/>
          <w:iCs/>
          <w:lang w:val="en-US"/>
        </w:rPr>
        <w:t>Таблица</w:t>
      </w:r>
      <w:proofErr w:type="spellEnd"/>
      <w:r>
        <w:rPr>
          <w:rFonts w:ascii="Times New Roman" w:hAnsi="Times New Roman" w:cs="Times New Roman"/>
          <w:b/>
          <w:bCs/>
          <w:iCs/>
          <w:lang w:val="en-US"/>
        </w:rPr>
        <w:t xml:space="preserve"> 7.2</w:t>
      </w:r>
    </w:p>
    <w:tbl>
      <w:tblPr>
        <w:tblStyle w:val="22"/>
        <w:tblW w:w="14375" w:type="dxa"/>
        <w:tblLayout w:type="fixed"/>
        <w:tblLook w:val="04A0" w:firstRow="1" w:lastRow="0" w:firstColumn="1" w:lastColumn="0" w:noHBand="0" w:noVBand="1"/>
      </w:tblPr>
      <w:tblGrid>
        <w:gridCol w:w="612"/>
        <w:gridCol w:w="3119"/>
        <w:gridCol w:w="970"/>
        <w:gridCol w:w="1209"/>
        <w:gridCol w:w="1210"/>
        <w:gridCol w:w="1868"/>
        <w:gridCol w:w="1276"/>
        <w:gridCol w:w="1250"/>
        <w:gridCol w:w="1276"/>
        <w:gridCol w:w="1585"/>
      </w:tblGrid>
      <w:tr w:rsidR="0028604C" w:rsidRPr="008A010A" w14:paraId="382CE2C8" w14:textId="77777777" w:rsidTr="00867636">
        <w:trPr>
          <w:cnfStyle w:val="100000000000" w:firstRow="1" w:lastRow="0"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12" w:type="dxa"/>
            <w:vMerge w:val="restart"/>
          </w:tcPr>
          <w:p w14:paraId="7E970050" w14:textId="77777777" w:rsidR="0028604C" w:rsidRPr="008A010A" w:rsidRDefault="0028604C">
            <w:pPr>
              <w:rPr>
                <w:rFonts w:ascii="Times New Roman" w:hAnsi="Times New Roman"/>
                <w:bCs/>
                <w:iCs/>
                <w:color w:val="auto"/>
                <w:sz w:val="18"/>
                <w:szCs w:val="18"/>
              </w:rPr>
            </w:pPr>
            <w:r w:rsidRPr="008A010A">
              <w:rPr>
                <w:rFonts w:ascii="Times New Roman" w:hAnsi="Times New Roman"/>
                <w:bCs/>
                <w:iCs/>
                <w:color w:val="auto"/>
                <w:sz w:val="18"/>
                <w:szCs w:val="18"/>
              </w:rPr>
              <w:t>№ п/п</w:t>
            </w:r>
          </w:p>
        </w:tc>
        <w:tc>
          <w:tcPr>
            <w:tcW w:w="3119" w:type="dxa"/>
            <w:vMerge w:val="restart"/>
          </w:tcPr>
          <w:p w14:paraId="01F3FCD2" w14:textId="77777777" w:rsidR="0028604C" w:rsidRPr="008A010A" w:rsidRDefault="0028604C">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Наименование затрат</w:t>
            </w:r>
          </w:p>
        </w:tc>
        <w:tc>
          <w:tcPr>
            <w:tcW w:w="3389" w:type="dxa"/>
            <w:gridSpan w:val="3"/>
          </w:tcPr>
          <w:p w14:paraId="0836AC3B" w14:textId="77777777" w:rsidR="0028604C" w:rsidRPr="008A010A" w:rsidRDefault="0028604C">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Бюджет проекта (согласно решению УОБ)</w:t>
            </w:r>
          </w:p>
        </w:tc>
        <w:tc>
          <w:tcPr>
            <w:tcW w:w="1868" w:type="dxa"/>
          </w:tcPr>
          <w:p w14:paraId="3479FFCB" w14:textId="77777777" w:rsidR="0028604C" w:rsidRPr="008A010A" w:rsidRDefault="0028604C">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Pr>
                <w:rFonts w:ascii="Times New Roman" w:hAnsi="Times New Roman"/>
                <w:b/>
                <w:bCs/>
                <w:iCs/>
                <w:color w:val="auto"/>
                <w:sz w:val="18"/>
                <w:szCs w:val="18"/>
              </w:rPr>
              <w:t>Законтрактова</w:t>
            </w:r>
            <w:r w:rsidRPr="00F9569D">
              <w:rPr>
                <w:rFonts w:ascii="Times New Roman" w:hAnsi="Times New Roman"/>
                <w:b/>
                <w:bCs/>
                <w:iCs/>
                <w:color w:val="auto"/>
                <w:sz w:val="18"/>
                <w:szCs w:val="18"/>
              </w:rPr>
              <w:t>но</w:t>
            </w:r>
          </w:p>
        </w:tc>
        <w:tc>
          <w:tcPr>
            <w:tcW w:w="1276" w:type="dxa"/>
          </w:tcPr>
          <w:p w14:paraId="4756ED99" w14:textId="77777777" w:rsidR="0028604C" w:rsidRPr="008A010A" w:rsidRDefault="0028604C">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Pr>
                <w:rFonts w:ascii="Times New Roman" w:hAnsi="Times New Roman"/>
                <w:b/>
                <w:bCs/>
                <w:iCs/>
                <w:color w:val="auto"/>
                <w:sz w:val="18"/>
                <w:szCs w:val="18"/>
              </w:rPr>
              <w:t>Выполнено</w:t>
            </w:r>
          </w:p>
        </w:tc>
        <w:tc>
          <w:tcPr>
            <w:tcW w:w="1250" w:type="dxa"/>
          </w:tcPr>
          <w:p w14:paraId="6CE5CF86" w14:textId="77777777" w:rsidR="0028604C" w:rsidRPr="00867636" w:rsidRDefault="0028604C">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BB2048">
              <w:rPr>
                <w:rFonts w:ascii="Times New Roman" w:hAnsi="Times New Roman"/>
                <w:b/>
                <w:bCs/>
                <w:iCs/>
                <w:sz w:val="18"/>
                <w:szCs w:val="18"/>
              </w:rPr>
              <w:t>Оплачено</w:t>
            </w:r>
          </w:p>
        </w:tc>
        <w:tc>
          <w:tcPr>
            <w:tcW w:w="1276" w:type="dxa"/>
          </w:tcPr>
          <w:p w14:paraId="47572E08" w14:textId="77777777" w:rsidR="0028604C" w:rsidRPr="00867636" w:rsidRDefault="0028604C">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BB2048">
              <w:rPr>
                <w:rFonts w:ascii="Times New Roman" w:hAnsi="Times New Roman"/>
                <w:b/>
                <w:bCs/>
                <w:iCs/>
                <w:sz w:val="18"/>
                <w:szCs w:val="18"/>
              </w:rPr>
              <w:t>Авансы</w:t>
            </w:r>
          </w:p>
        </w:tc>
        <w:tc>
          <w:tcPr>
            <w:tcW w:w="1585" w:type="dxa"/>
          </w:tcPr>
          <w:p w14:paraId="768DC78A" w14:textId="77777777" w:rsidR="0028604C" w:rsidRPr="00867636" w:rsidRDefault="0028604C">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BB2048">
              <w:rPr>
                <w:rFonts w:ascii="Times New Roman" w:hAnsi="Times New Roman"/>
                <w:b/>
                <w:bCs/>
                <w:iCs/>
                <w:sz w:val="18"/>
                <w:szCs w:val="18"/>
              </w:rPr>
              <w:t>Задолженность по оплате</w:t>
            </w:r>
          </w:p>
        </w:tc>
      </w:tr>
      <w:tr w:rsidR="0028604C" w:rsidRPr="008A010A" w14:paraId="4D2A2336" w14:textId="77777777" w:rsidTr="00867636">
        <w:trPr>
          <w:trHeight w:val="64"/>
        </w:trPr>
        <w:tc>
          <w:tcPr>
            <w:cnfStyle w:val="001000000000" w:firstRow="0" w:lastRow="0" w:firstColumn="1" w:lastColumn="0" w:oddVBand="0" w:evenVBand="0" w:oddHBand="0" w:evenHBand="0" w:firstRowFirstColumn="0" w:firstRowLastColumn="0" w:lastRowFirstColumn="0" w:lastRowLastColumn="0"/>
            <w:tcW w:w="612" w:type="dxa"/>
            <w:vMerge/>
          </w:tcPr>
          <w:p w14:paraId="2D04F0FE" w14:textId="77777777" w:rsidR="0028604C" w:rsidRPr="008A010A" w:rsidRDefault="0028604C">
            <w:pPr>
              <w:rPr>
                <w:rFonts w:ascii="Times New Roman" w:hAnsi="Times New Roman"/>
                <w:bCs/>
                <w:iCs/>
                <w:color w:val="auto"/>
                <w:sz w:val="18"/>
                <w:szCs w:val="18"/>
              </w:rPr>
            </w:pPr>
          </w:p>
        </w:tc>
        <w:tc>
          <w:tcPr>
            <w:tcW w:w="3119" w:type="dxa"/>
            <w:vMerge/>
          </w:tcPr>
          <w:p w14:paraId="319E0E0D"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970" w:type="dxa"/>
            <w:vMerge w:val="restart"/>
          </w:tcPr>
          <w:p w14:paraId="178DD108"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Всего</w:t>
            </w:r>
          </w:p>
        </w:tc>
        <w:tc>
          <w:tcPr>
            <w:tcW w:w="2419" w:type="dxa"/>
            <w:gridSpan w:val="2"/>
          </w:tcPr>
          <w:p w14:paraId="3698DE3F"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 т. ч.</w:t>
            </w:r>
          </w:p>
        </w:tc>
        <w:tc>
          <w:tcPr>
            <w:tcW w:w="1868" w:type="dxa"/>
            <w:vMerge w:val="restart"/>
          </w:tcPr>
          <w:p w14:paraId="2192F586"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Всего</w:t>
            </w:r>
          </w:p>
        </w:tc>
        <w:tc>
          <w:tcPr>
            <w:tcW w:w="1276" w:type="dxa"/>
            <w:vMerge w:val="restart"/>
          </w:tcPr>
          <w:p w14:paraId="1DE1D8F8"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Всего</w:t>
            </w:r>
          </w:p>
        </w:tc>
        <w:tc>
          <w:tcPr>
            <w:tcW w:w="1250" w:type="dxa"/>
            <w:vMerge w:val="restart"/>
          </w:tcPr>
          <w:p w14:paraId="7C4D59E9"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r w:rsidRPr="00AA03A6">
              <w:rPr>
                <w:rFonts w:ascii="Times New Roman" w:hAnsi="Times New Roman"/>
                <w:b/>
                <w:bCs/>
                <w:iCs/>
                <w:color w:val="auto"/>
                <w:sz w:val="18"/>
                <w:szCs w:val="18"/>
              </w:rPr>
              <w:t>Всего</w:t>
            </w:r>
          </w:p>
        </w:tc>
        <w:tc>
          <w:tcPr>
            <w:tcW w:w="1276" w:type="dxa"/>
            <w:vMerge w:val="restart"/>
          </w:tcPr>
          <w:p w14:paraId="3E7F4C36"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r w:rsidRPr="002773B1">
              <w:rPr>
                <w:rFonts w:ascii="Times New Roman" w:hAnsi="Times New Roman"/>
                <w:b/>
                <w:bCs/>
                <w:iCs/>
                <w:color w:val="auto"/>
                <w:sz w:val="18"/>
                <w:szCs w:val="18"/>
              </w:rPr>
              <w:t>Всего</w:t>
            </w:r>
          </w:p>
        </w:tc>
        <w:tc>
          <w:tcPr>
            <w:tcW w:w="1585" w:type="dxa"/>
            <w:vMerge w:val="restart"/>
          </w:tcPr>
          <w:p w14:paraId="349B842B" w14:textId="77777777" w:rsidR="0028604C" w:rsidRPr="008A010A" w:rsidRDefault="0028604C">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r w:rsidRPr="002773B1">
              <w:rPr>
                <w:rFonts w:ascii="Times New Roman" w:hAnsi="Times New Roman"/>
                <w:b/>
                <w:bCs/>
                <w:iCs/>
                <w:color w:val="auto"/>
                <w:sz w:val="18"/>
                <w:szCs w:val="18"/>
              </w:rPr>
              <w:t>Всего</w:t>
            </w:r>
          </w:p>
        </w:tc>
      </w:tr>
      <w:tr w:rsidR="0028604C" w:rsidRPr="008A010A" w14:paraId="071560CD" w14:textId="77777777" w:rsidTr="00867636">
        <w:trPr>
          <w:trHeight w:val="250"/>
        </w:trPr>
        <w:tc>
          <w:tcPr>
            <w:cnfStyle w:val="001000000000" w:firstRow="0" w:lastRow="0" w:firstColumn="1" w:lastColumn="0" w:oddVBand="0" w:evenVBand="0" w:oddHBand="0" w:evenHBand="0" w:firstRowFirstColumn="0" w:firstRowLastColumn="0" w:lastRowFirstColumn="0" w:lastRowLastColumn="0"/>
            <w:tcW w:w="612" w:type="dxa"/>
            <w:vMerge/>
          </w:tcPr>
          <w:p w14:paraId="6495B44B" w14:textId="77777777" w:rsidR="0028604C" w:rsidRPr="008A010A" w:rsidRDefault="0028604C" w:rsidP="004C6711">
            <w:pPr>
              <w:rPr>
                <w:rFonts w:ascii="Times New Roman" w:hAnsi="Times New Roman"/>
                <w:bCs/>
                <w:iCs/>
                <w:color w:val="auto"/>
                <w:sz w:val="18"/>
                <w:szCs w:val="18"/>
              </w:rPr>
            </w:pPr>
          </w:p>
        </w:tc>
        <w:tc>
          <w:tcPr>
            <w:tcW w:w="3119" w:type="dxa"/>
            <w:vMerge/>
          </w:tcPr>
          <w:p w14:paraId="5E328DBE"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970" w:type="dxa"/>
            <w:vMerge/>
          </w:tcPr>
          <w:p w14:paraId="54748C76"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09" w:type="dxa"/>
          </w:tcPr>
          <w:p w14:paraId="163D6DED"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Банк</w:t>
            </w:r>
          </w:p>
        </w:tc>
        <w:tc>
          <w:tcPr>
            <w:tcW w:w="1210" w:type="dxa"/>
          </w:tcPr>
          <w:p w14:paraId="4DAED585"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Заёмщик</w:t>
            </w:r>
          </w:p>
        </w:tc>
        <w:tc>
          <w:tcPr>
            <w:tcW w:w="1868" w:type="dxa"/>
            <w:vMerge/>
          </w:tcPr>
          <w:p w14:paraId="4742208A"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76" w:type="dxa"/>
            <w:vMerge/>
            <w:vAlign w:val="top"/>
          </w:tcPr>
          <w:p w14:paraId="4EE72413"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50" w:type="dxa"/>
            <w:vMerge/>
            <w:vAlign w:val="top"/>
          </w:tcPr>
          <w:p w14:paraId="145FD3DB"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vMerge/>
          </w:tcPr>
          <w:p w14:paraId="3B4F4210"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585" w:type="dxa"/>
            <w:vMerge/>
          </w:tcPr>
          <w:p w14:paraId="6AA640EB"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r>
      <w:tr w:rsidR="0028604C" w:rsidRPr="008A010A" w14:paraId="351B03E4"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5A2F3B63" w14:textId="77777777" w:rsidR="0028604C" w:rsidRPr="008A010A" w:rsidRDefault="0028604C" w:rsidP="004C6711">
            <w:pPr>
              <w:rPr>
                <w:rFonts w:ascii="Times New Roman" w:hAnsi="Times New Roman"/>
                <w:b/>
                <w:bCs/>
                <w:iCs/>
                <w:color w:val="auto"/>
                <w:sz w:val="18"/>
                <w:szCs w:val="18"/>
              </w:rPr>
            </w:pPr>
            <w:r w:rsidRPr="008A010A">
              <w:rPr>
                <w:rFonts w:ascii="Times New Roman" w:hAnsi="Times New Roman"/>
                <w:b/>
                <w:bCs/>
                <w:iCs/>
                <w:color w:val="auto"/>
                <w:sz w:val="18"/>
                <w:szCs w:val="18"/>
              </w:rPr>
              <w:t>1</w:t>
            </w:r>
          </w:p>
        </w:tc>
        <w:tc>
          <w:tcPr>
            <w:tcW w:w="3119" w:type="dxa"/>
          </w:tcPr>
          <w:p w14:paraId="61063787"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2</w:t>
            </w:r>
          </w:p>
        </w:tc>
        <w:tc>
          <w:tcPr>
            <w:tcW w:w="970" w:type="dxa"/>
          </w:tcPr>
          <w:p w14:paraId="468D2BD5"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3</w:t>
            </w:r>
          </w:p>
        </w:tc>
        <w:tc>
          <w:tcPr>
            <w:tcW w:w="1209" w:type="dxa"/>
          </w:tcPr>
          <w:p w14:paraId="30D75289"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4</w:t>
            </w:r>
          </w:p>
        </w:tc>
        <w:tc>
          <w:tcPr>
            <w:tcW w:w="1210" w:type="dxa"/>
          </w:tcPr>
          <w:p w14:paraId="4F862889"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5</w:t>
            </w:r>
          </w:p>
        </w:tc>
        <w:tc>
          <w:tcPr>
            <w:tcW w:w="1868" w:type="dxa"/>
          </w:tcPr>
          <w:p w14:paraId="68CDF6A5"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6</w:t>
            </w:r>
          </w:p>
        </w:tc>
        <w:tc>
          <w:tcPr>
            <w:tcW w:w="1276" w:type="dxa"/>
          </w:tcPr>
          <w:p w14:paraId="407C00D7"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9</w:t>
            </w:r>
          </w:p>
        </w:tc>
        <w:tc>
          <w:tcPr>
            <w:tcW w:w="1250" w:type="dxa"/>
          </w:tcPr>
          <w:p w14:paraId="70391D55"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5A272EED"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585" w:type="dxa"/>
          </w:tcPr>
          <w:p w14:paraId="2C402D6A"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r>
      <w:tr w:rsidR="0028604C" w:rsidRPr="008A010A" w14:paraId="45DDB14A"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68710722" w14:textId="77777777" w:rsidR="0028604C" w:rsidRPr="008A010A" w:rsidRDefault="0028604C" w:rsidP="004C6711">
            <w:pPr>
              <w:rPr>
                <w:rFonts w:ascii="Times New Roman" w:hAnsi="Times New Roman"/>
                <w:b/>
                <w:bCs/>
                <w:iCs/>
                <w:color w:val="auto"/>
                <w:sz w:val="18"/>
                <w:szCs w:val="18"/>
              </w:rPr>
            </w:pPr>
          </w:p>
        </w:tc>
        <w:tc>
          <w:tcPr>
            <w:tcW w:w="3119" w:type="dxa"/>
          </w:tcPr>
          <w:p w14:paraId="532BA43A"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ВСЕГО по инвестиционному проекту, в т.ч.:</w:t>
            </w:r>
          </w:p>
        </w:tc>
        <w:tc>
          <w:tcPr>
            <w:tcW w:w="970" w:type="dxa"/>
          </w:tcPr>
          <w:p w14:paraId="4C482F18"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09" w:type="dxa"/>
          </w:tcPr>
          <w:p w14:paraId="08438663"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10" w:type="dxa"/>
          </w:tcPr>
          <w:p w14:paraId="21872F33"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868" w:type="dxa"/>
          </w:tcPr>
          <w:p w14:paraId="5A2A89F2"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76" w:type="dxa"/>
          </w:tcPr>
          <w:p w14:paraId="2CFB01A0"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50" w:type="dxa"/>
          </w:tcPr>
          <w:p w14:paraId="347A2281"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4C8A7E5D"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585" w:type="dxa"/>
          </w:tcPr>
          <w:p w14:paraId="781E84E8" w14:textId="77777777" w:rsidR="0028604C" w:rsidRPr="008A010A" w:rsidRDefault="0028604C" w:rsidP="004C6711">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r>
      <w:tr w:rsidR="001D5DDD" w:rsidRPr="008A010A" w14:paraId="259785EB" w14:textId="77777777" w:rsidTr="007B3B5C">
        <w:tc>
          <w:tcPr>
            <w:cnfStyle w:val="001000000000" w:firstRow="0" w:lastRow="0" w:firstColumn="1" w:lastColumn="0" w:oddVBand="0" w:evenVBand="0" w:oddHBand="0" w:evenHBand="0" w:firstRowFirstColumn="0" w:firstRowLastColumn="0" w:lastRowFirstColumn="0" w:lastRowLastColumn="0"/>
            <w:tcW w:w="14375" w:type="dxa"/>
            <w:gridSpan w:val="10"/>
          </w:tcPr>
          <w:p w14:paraId="07355F59" w14:textId="7B60FCD1" w:rsidR="001D5DDD" w:rsidRPr="008A010A" w:rsidRDefault="001D5DDD" w:rsidP="001D5DDD">
            <w:pPr>
              <w:jc w:val="center"/>
              <w:rPr>
                <w:rFonts w:ascii="Times New Roman" w:hAnsi="Times New Roman"/>
                <w:bCs/>
                <w:iCs/>
                <w:sz w:val="18"/>
                <w:szCs w:val="18"/>
              </w:rPr>
            </w:pPr>
            <w:r w:rsidRPr="00A90978">
              <w:rPr>
                <w:rFonts w:ascii="Times New Roman" w:hAnsi="Times New Roman"/>
                <w:b/>
                <w:bCs/>
                <w:iCs/>
                <w:sz w:val="18"/>
                <w:szCs w:val="18"/>
              </w:rPr>
              <w:t>Склад упаковки</w:t>
            </w:r>
          </w:p>
        </w:tc>
      </w:tr>
      <w:tr w:rsidR="001D5DDD" w:rsidRPr="008A010A" w14:paraId="37566115"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40F93EC5" w14:textId="66AE4FD6" w:rsidR="001D5DDD" w:rsidRPr="008A010A" w:rsidRDefault="001D5DDD" w:rsidP="001D5DDD">
            <w:pPr>
              <w:rPr>
                <w:rFonts w:ascii="Times New Roman" w:hAnsi="Times New Roman"/>
                <w:bCs/>
                <w:iCs/>
                <w:color w:val="auto"/>
                <w:sz w:val="18"/>
                <w:szCs w:val="18"/>
              </w:rPr>
            </w:pPr>
          </w:p>
        </w:tc>
        <w:tc>
          <w:tcPr>
            <w:tcW w:w="3119" w:type="dxa"/>
          </w:tcPr>
          <w:p w14:paraId="34E9E076" w14:textId="15B4859D"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СМР</w:t>
            </w:r>
          </w:p>
        </w:tc>
        <w:tc>
          <w:tcPr>
            <w:tcW w:w="970" w:type="dxa"/>
          </w:tcPr>
          <w:p w14:paraId="0B54E0F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524826B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3503494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5A1DEA4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48B0767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34BD653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60E08203"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1FE88C2D"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1B34EF1F"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67ABF84B" w14:textId="77777777" w:rsidR="001D5DDD" w:rsidRPr="008A010A" w:rsidRDefault="001D5DDD" w:rsidP="001D5DDD">
            <w:pPr>
              <w:rPr>
                <w:rFonts w:ascii="Times New Roman" w:hAnsi="Times New Roman"/>
                <w:bCs/>
                <w:iCs/>
                <w:sz w:val="18"/>
                <w:szCs w:val="18"/>
              </w:rPr>
            </w:pPr>
          </w:p>
        </w:tc>
        <w:tc>
          <w:tcPr>
            <w:tcW w:w="3119" w:type="dxa"/>
          </w:tcPr>
          <w:p w14:paraId="4B614E54" w14:textId="49768E48"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1D5DDD">
              <w:rPr>
                <w:rFonts w:ascii="Times New Roman" w:hAnsi="Times New Roman"/>
                <w:bCs/>
                <w:iCs/>
                <w:color w:val="auto"/>
                <w:sz w:val="18"/>
                <w:szCs w:val="18"/>
              </w:rPr>
              <w:t>Оборудование</w:t>
            </w:r>
          </w:p>
        </w:tc>
        <w:tc>
          <w:tcPr>
            <w:tcW w:w="970" w:type="dxa"/>
          </w:tcPr>
          <w:p w14:paraId="6F06DAB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09" w:type="dxa"/>
          </w:tcPr>
          <w:p w14:paraId="75023F8D"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10" w:type="dxa"/>
          </w:tcPr>
          <w:p w14:paraId="724CFBB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868" w:type="dxa"/>
          </w:tcPr>
          <w:p w14:paraId="0E622A5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66FF641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50" w:type="dxa"/>
          </w:tcPr>
          <w:p w14:paraId="6EAF6BF8"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5ACDE9FA"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2895F06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474F0CD8"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6ABC9453" w14:textId="77777777" w:rsidR="001D5DDD" w:rsidRPr="008A010A" w:rsidRDefault="001D5DDD" w:rsidP="001D5DDD">
            <w:pPr>
              <w:rPr>
                <w:rFonts w:ascii="Times New Roman" w:hAnsi="Times New Roman"/>
                <w:bCs/>
                <w:iCs/>
                <w:sz w:val="18"/>
                <w:szCs w:val="18"/>
              </w:rPr>
            </w:pPr>
          </w:p>
        </w:tc>
        <w:tc>
          <w:tcPr>
            <w:tcW w:w="3119" w:type="dxa"/>
          </w:tcPr>
          <w:p w14:paraId="5F9335DA" w14:textId="06D0DCD5"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1D5DDD">
              <w:rPr>
                <w:rFonts w:ascii="Times New Roman" w:hAnsi="Times New Roman"/>
                <w:bCs/>
                <w:iCs/>
                <w:color w:val="auto"/>
                <w:sz w:val="18"/>
                <w:szCs w:val="18"/>
              </w:rPr>
              <w:t>Прочие</w:t>
            </w:r>
          </w:p>
        </w:tc>
        <w:tc>
          <w:tcPr>
            <w:tcW w:w="970" w:type="dxa"/>
          </w:tcPr>
          <w:p w14:paraId="2D85D62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09" w:type="dxa"/>
          </w:tcPr>
          <w:p w14:paraId="02751D2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10" w:type="dxa"/>
          </w:tcPr>
          <w:p w14:paraId="61EB9D6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868" w:type="dxa"/>
          </w:tcPr>
          <w:p w14:paraId="27037D6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4BED926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50" w:type="dxa"/>
          </w:tcPr>
          <w:p w14:paraId="7415908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7A560CC3"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52349BE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08AE012A" w14:textId="77777777" w:rsidTr="007F3C95">
        <w:tc>
          <w:tcPr>
            <w:cnfStyle w:val="001000000000" w:firstRow="0" w:lastRow="0" w:firstColumn="1" w:lastColumn="0" w:oddVBand="0" w:evenVBand="0" w:oddHBand="0" w:evenHBand="0" w:firstRowFirstColumn="0" w:firstRowLastColumn="0" w:lastRowFirstColumn="0" w:lastRowLastColumn="0"/>
            <w:tcW w:w="14375" w:type="dxa"/>
            <w:gridSpan w:val="10"/>
          </w:tcPr>
          <w:p w14:paraId="52224B42" w14:textId="67AEF7D4" w:rsidR="001D5DDD" w:rsidRPr="008A010A" w:rsidRDefault="001D5DDD" w:rsidP="001D5DDD">
            <w:pPr>
              <w:jc w:val="center"/>
              <w:rPr>
                <w:rFonts w:ascii="Times New Roman" w:hAnsi="Times New Roman"/>
                <w:bCs/>
                <w:iCs/>
                <w:sz w:val="18"/>
                <w:szCs w:val="18"/>
              </w:rPr>
            </w:pPr>
            <w:r w:rsidRPr="00A90978">
              <w:rPr>
                <w:rFonts w:ascii="Times New Roman" w:hAnsi="Times New Roman"/>
                <w:b/>
                <w:bCs/>
                <w:iCs/>
                <w:sz w:val="18"/>
                <w:szCs w:val="18"/>
              </w:rPr>
              <w:t xml:space="preserve">1 этап строительства (Маслоцех, приемка, склад </w:t>
            </w:r>
            <w:proofErr w:type="spellStart"/>
            <w:r w:rsidRPr="00A90978">
              <w:rPr>
                <w:rFonts w:ascii="Times New Roman" w:hAnsi="Times New Roman"/>
                <w:b/>
                <w:bCs/>
                <w:iCs/>
                <w:sz w:val="18"/>
                <w:szCs w:val="18"/>
              </w:rPr>
              <w:t>маслоцеха</w:t>
            </w:r>
            <w:proofErr w:type="spellEnd"/>
            <w:r w:rsidRPr="00A90978">
              <w:rPr>
                <w:rFonts w:ascii="Times New Roman" w:hAnsi="Times New Roman"/>
                <w:b/>
                <w:bCs/>
                <w:iCs/>
                <w:sz w:val="18"/>
                <w:szCs w:val="18"/>
              </w:rPr>
              <w:t>)</w:t>
            </w:r>
          </w:p>
        </w:tc>
      </w:tr>
      <w:tr w:rsidR="001D5DDD" w:rsidRPr="008A010A" w14:paraId="28C82B57"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286826E7" w14:textId="77777777" w:rsidR="001D5DDD" w:rsidRPr="008A010A" w:rsidRDefault="001D5DDD" w:rsidP="001D5DDD">
            <w:pPr>
              <w:rPr>
                <w:rFonts w:ascii="Times New Roman" w:hAnsi="Times New Roman"/>
                <w:bCs/>
                <w:iCs/>
                <w:sz w:val="18"/>
                <w:szCs w:val="18"/>
              </w:rPr>
            </w:pPr>
          </w:p>
        </w:tc>
        <w:tc>
          <w:tcPr>
            <w:tcW w:w="3119" w:type="dxa"/>
          </w:tcPr>
          <w:p w14:paraId="3EA922EA" w14:textId="6D671922"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1D5DDD">
              <w:rPr>
                <w:rFonts w:ascii="Times New Roman" w:hAnsi="Times New Roman"/>
                <w:bCs/>
                <w:iCs/>
                <w:color w:val="auto"/>
                <w:sz w:val="18"/>
                <w:szCs w:val="18"/>
              </w:rPr>
              <w:t>СМР</w:t>
            </w:r>
          </w:p>
        </w:tc>
        <w:tc>
          <w:tcPr>
            <w:tcW w:w="970" w:type="dxa"/>
          </w:tcPr>
          <w:p w14:paraId="79AD5148"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09" w:type="dxa"/>
          </w:tcPr>
          <w:p w14:paraId="0914350A"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10" w:type="dxa"/>
          </w:tcPr>
          <w:p w14:paraId="67437A1A"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868" w:type="dxa"/>
          </w:tcPr>
          <w:p w14:paraId="22B01D8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59687A1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50" w:type="dxa"/>
          </w:tcPr>
          <w:p w14:paraId="1821705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55E0AB13"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270FEB7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1105C7BB"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0FF322F6" w14:textId="77777777" w:rsidR="001D5DDD" w:rsidRPr="008A010A" w:rsidRDefault="001D5DDD" w:rsidP="001D5DDD">
            <w:pPr>
              <w:rPr>
                <w:rFonts w:ascii="Times New Roman" w:hAnsi="Times New Roman"/>
                <w:bCs/>
                <w:iCs/>
                <w:sz w:val="18"/>
                <w:szCs w:val="18"/>
              </w:rPr>
            </w:pPr>
          </w:p>
        </w:tc>
        <w:tc>
          <w:tcPr>
            <w:tcW w:w="3119" w:type="dxa"/>
          </w:tcPr>
          <w:p w14:paraId="7D90E332" w14:textId="273C12BB"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1D5DDD">
              <w:rPr>
                <w:rFonts w:ascii="Times New Roman" w:hAnsi="Times New Roman"/>
                <w:bCs/>
                <w:iCs/>
                <w:color w:val="auto"/>
                <w:sz w:val="18"/>
                <w:szCs w:val="18"/>
              </w:rPr>
              <w:t>Оборудование</w:t>
            </w:r>
          </w:p>
        </w:tc>
        <w:tc>
          <w:tcPr>
            <w:tcW w:w="970" w:type="dxa"/>
          </w:tcPr>
          <w:p w14:paraId="3A68FF5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09" w:type="dxa"/>
          </w:tcPr>
          <w:p w14:paraId="6918379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10" w:type="dxa"/>
          </w:tcPr>
          <w:p w14:paraId="611A9D23"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868" w:type="dxa"/>
          </w:tcPr>
          <w:p w14:paraId="550B2167"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270D568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50" w:type="dxa"/>
          </w:tcPr>
          <w:p w14:paraId="45BCE79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7B0D32F7"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446926E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6DCFEE85"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49FBE95C" w14:textId="77777777" w:rsidR="001D5DDD" w:rsidRPr="008A010A" w:rsidRDefault="001D5DDD" w:rsidP="001D5DDD">
            <w:pPr>
              <w:rPr>
                <w:rFonts w:ascii="Times New Roman" w:hAnsi="Times New Roman"/>
                <w:bCs/>
                <w:iCs/>
                <w:sz w:val="18"/>
                <w:szCs w:val="18"/>
              </w:rPr>
            </w:pPr>
          </w:p>
        </w:tc>
        <w:tc>
          <w:tcPr>
            <w:tcW w:w="3119" w:type="dxa"/>
          </w:tcPr>
          <w:p w14:paraId="6034403E" w14:textId="46A760A2"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1D5DDD">
              <w:rPr>
                <w:rFonts w:ascii="Times New Roman" w:hAnsi="Times New Roman"/>
                <w:bCs/>
                <w:iCs/>
                <w:color w:val="auto"/>
                <w:sz w:val="18"/>
                <w:szCs w:val="18"/>
              </w:rPr>
              <w:t>Прочие</w:t>
            </w:r>
          </w:p>
        </w:tc>
        <w:tc>
          <w:tcPr>
            <w:tcW w:w="970" w:type="dxa"/>
          </w:tcPr>
          <w:p w14:paraId="4F9171D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09" w:type="dxa"/>
          </w:tcPr>
          <w:p w14:paraId="19C97E2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10" w:type="dxa"/>
          </w:tcPr>
          <w:p w14:paraId="61FA773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868" w:type="dxa"/>
          </w:tcPr>
          <w:p w14:paraId="60BC3DEA"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30A0180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50" w:type="dxa"/>
          </w:tcPr>
          <w:p w14:paraId="08C7364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5D798121"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195BB23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53AC200D" w14:textId="77777777" w:rsidTr="00FE2DA1">
        <w:tc>
          <w:tcPr>
            <w:cnfStyle w:val="001000000000" w:firstRow="0" w:lastRow="0" w:firstColumn="1" w:lastColumn="0" w:oddVBand="0" w:evenVBand="0" w:oddHBand="0" w:evenHBand="0" w:firstRowFirstColumn="0" w:firstRowLastColumn="0" w:lastRowFirstColumn="0" w:lastRowLastColumn="0"/>
            <w:tcW w:w="14375" w:type="dxa"/>
            <w:gridSpan w:val="10"/>
          </w:tcPr>
          <w:p w14:paraId="49F19348" w14:textId="376908D4" w:rsidR="001D5DDD" w:rsidRPr="008A010A" w:rsidRDefault="001D5DDD" w:rsidP="001D5DDD">
            <w:pPr>
              <w:jc w:val="center"/>
              <w:rPr>
                <w:rFonts w:ascii="Times New Roman" w:hAnsi="Times New Roman"/>
                <w:bCs/>
                <w:iCs/>
                <w:sz w:val="18"/>
                <w:szCs w:val="18"/>
              </w:rPr>
            </w:pPr>
            <w:r w:rsidRPr="00A90978">
              <w:rPr>
                <w:rFonts w:ascii="Times New Roman" w:hAnsi="Times New Roman"/>
                <w:b/>
                <w:bCs/>
                <w:iCs/>
                <w:sz w:val="18"/>
                <w:szCs w:val="18"/>
              </w:rPr>
              <w:t>2 этап строительства (</w:t>
            </w:r>
            <w:r w:rsidRPr="00A90978">
              <w:rPr>
                <w:rFonts w:ascii="Times New Roman" w:hAnsi="Times New Roman"/>
                <w:b/>
                <w:bCs/>
                <w:iCs/>
                <w:sz w:val="18"/>
                <w:szCs w:val="18"/>
              </w:rPr>
              <w:t>2-этажная</w:t>
            </w:r>
            <w:r w:rsidRPr="00A90978">
              <w:rPr>
                <w:rFonts w:ascii="Times New Roman" w:hAnsi="Times New Roman"/>
                <w:b/>
                <w:bCs/>
                <w:iCs/>
                <w:sz w:val="18"/>
                <w:szCs w:val="18"/>
              </w:rPr>
              <w:t xml:space="preserve"> </w:t>
            </w:r>
            <w:r w:rsidRPr="00A90978">
              <w:rPr>
                <w:rFonts w:ascii="Times New Roman" w:hAnsi="Times New Roman"/>
                <w:b/>
                <w:bCs/>
                <w:iCs/>
                <w:sz w:val="18"/>
                <w:szCs w:val="18"/>
              </w:rPr>
              <w:t>вставка МОНОЛИТ</w:t>
            </w:r>
            <w:r w:rsidRPr="00A90978">
              <w:rPr>
                <w:rFonts w:ascii="Times New Roman" w:hAnsi="Times New Roman"/>
                <w:b/>
                <w:bCs/>
                <w:iCs/>
                <w:sz w:val="18"/>
                <w:szCs w:val="18"/>
              </w:rPr>
              <w:t>, 4-х этажная, лаборатория, промежуточный склад хранения упаковки)</w:t>
            </w:r>
          </w:p>
        </w:tc>
      </w:tr>
      <w:tr w:rsidR="001D5DDD" w:rsidRPr="008A010A" w14:paraId="001E406D"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7ED9B8F9" w14:textId="77777777" w:rsidR="001D5DDD" w:rsidRPr="008A010A" w:rsidRDefault="001D5DDD" w:rsidP="001D5DDD">
            <w:pPr>
              <w:rPr>
                <w:rFonts w:ascii="Times New Roman" w:hAnsi="Times New Roman"/>
                <w:bCs/>
                <w:iCs/>
                <w:sz w:val="18"/>
                <w:szCs w:val="18"/>
              </w:rPr>
            </w:pPr>
          </w:p>
        </w:tc>
        <w:tc>
          <w:tcPr>
            <w:tcW w:w="3119" w:type="dxa"/>
          </w:tcPr>
          <w:p w14:paraId="019A188E" w14:textId="0688E1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1D5DDD">
              <w:rPr>
                <w:rFonts w:ascii="Times New Roman" w:hAnsi="Times New Roman"/>
                <w:bCs/>
                <w:iCs/>
                <w:color w:val="auto"/>
                <w:sz w:val="18"/>
                <w:szCs w:val="18"/>
              </w:rPr>
              <w:t>СМР</w:t>
            </w:r>
          </w:p>
        </w:tc>
        <w:tc>
          <w:tcPr>
            <w:tcW w:w="970" w:type="dxa"/>
          </w:tcPr>
          <w:p w14:paraId="0FACA8E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09" w:type="dxa"/>
          </w:tcPr>
          <w:p w14:paraId="6DD7501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10" w:type="dxa"/>
          </w:tcPr>
          <w:p w14:paraId="7827BEC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868" w:type="dxa"/>
          </w:tcPr>
          <w:p w14:paraId="27CFDB9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6C2852A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50" w:type="dxa"/>
          </w:tcPr>
          <w:p w14:paraId="61F8855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1621752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1C97A193"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6B026E62"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07D72817" w14:textId="4839A22D" w:rsidR="001D5DDD" w:rsidRPr="008A010A" w:rsidRDefault="001D5DDD" w:rsidP="001D5DDD">
            <w:pPr>
              <w:rPr>
                <w:rFonts w:ascii="Times New Roman" w:hAnsi="Times New Roman"/>
                <w:bCs/>
                <w:iCs/>
                <w:color w:val="auto"/>
                <w:sz w:val="18"/>
                <w:szCs w:val="18"/>
              </w:rPr>
            </w:pPr>
          </w:p>
        </w:tc>
        <w:tc>
          <w:tcPr>
            <w:tcW w:w="3119" w:type="dxa"/>
          </w:tcPr>
          <w:p w14:paraId="6429BC71" w14:textId="4C3E47F4"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Оборудование</w:t>
            </w:r>
          </w:p>
        </w:tc>
        <w:tc>
          <w:tcPr>
            <w:tcW w:w="970" w:type="dxa"/>
          </w:tcPr>
          <w:p w14:paraId="302F1CD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1A71F2C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207C204D"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54EFF98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154545F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1D99702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2270E2E3"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5FBCD9F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559FFAF4"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57519265" w14:textId="660F8597" w:rsidR="001D5DDD" w:rsidRPr="008A010A" w:rsidRDefault="001D5DDD" w:rsidP="001D5DDD">
            <w:pPr>
              <w:rPr>
                <w:rFonts w:ascii="Times New Roman" w:hAnsi="Times New Roman"/>
                <w:bCs/>
                <w:iCs/>
                <w:color w:val="auto"/>
                <w:sz w:val="18"/>
                <w:szCs w:val="18"/>
              </w:rPr>
            </w:pPr>
          </w:p>
        </w:tc>
        <w:tc>
          <w:tcPr>
            <w:tcW w:w="3119" w:type="dxa"/>
          </w:tcPr>
          <w:p w14:paraId="6F6A2300" w14:textId="0C5B3E8D"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Прочие</w:t>
            </w:r>
          </w:p>
        </w:tc>
        <w:tc>
          <w:tcPr>
            <w:tcW w:w="970" w:type="dxa"/>
          </w:tcPr>
          <w:p w14:paraId="55CDAFE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4EE3444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7FBE690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46D0DFB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5623D1D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3735F4D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2BFE4D0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55DE8BA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189518F3" w14:textId="77777777" w:rsidTr="009C2C85">
        <w:tc>
          <w:tcPr>
            <w:cnfStyle w:val="001000000000" w:firstRow="0" w:lastRow="0" w:firstColumn="1" w:lastColumn="0" w:oddVBand="0" w:evenVBand="0" w:oddHBand="0" w:evenHBand="0" w:firstRowFirstColumn="0" w:firstRowLastColumn="0" w:lastRowFirstColumn="0" w:lastRowLastColumn="0"/>
            <w:tcW w:w="14375" w:type="dxa"/>
            <w:gridSpan w:val="10"/>
          </w:tcPr>
          <w:p w14:paraId="252BB395" w14:textId="2DC0EE73" w:rsidR="001D5DDD" w:rsidRPr="008A010A" w:rsidRDefault="001D5DDD" w:rsidP="001D5DDD">
            <w:pPr>
              <w:jc w:val="center"/>
              <w:rPr>
                <w:rFonts w:ascii="Times New Roman" w:hAnsi="Times New Roman"/>
                <w:bCs/>
                <w:iCs/>
                <w:sz w:val="18"/>
                <w:szCs w:val="18"/>
              </w:rPr>
            </w:pPr>
            <w:r w:rsidRPr="00A90978">
              <w:rPr>
                <w:rFonts w:ascii="Times New Roman" w:hAnsi="Times New Roman"/>
                <w:b/>
                <w:bCs/>
                <w:iCs/>
                <w:sz w:val="18"/>
                <w:szCs w:val="18"/>
              </w:rPr>
              <w:t>3 этап строительства (Здание сушки, вакуумно-выпарные установки, Здание сыворотки, Зона фасовки)</w:t>
            </w:r>
          </w:p>
        </w:tc>
      </w:tr>
      <w:tr w:rsidR="001D5DDD" w:rsidRPr="008A010A" w14:paraId="00BFB1BB"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658E5F96" w14:textId="3C9BBC75" w:rsidR="001D5DDD" w:rsidRPr="008A010A" w:rsidRDefault="001D5DDD" w:rsidP="001D5DDD">
            <w:pPr>
              <w:rPr>
                <w:rFonts w:ascii="Times New Roman" w:hAnsi="Times New Roman"/>
                <w:bCs/>
                <w:iCs/>
                <w:color w:val="auto"/>
                <w:sz w:val="18"/>
                <w:szCs w:val="18"/>
              </w:rPr>
            </w:pPr>
          </w:p>
        </w:tc>
        <w:tc>
          <w:tcPr>
            <w:tcW w:w="3119" w:type="dxa"/>
          </w:tcPr>
          <w:p w14:paraId="21F5FAB3" w14:textId="3ED08332"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СМР</w:t>
            </w:r>
          </w:p>
        </w:tc>
        <w:tc>
          <w:tcPr>
            <w:tcW w:w="970" w:type="dxa"/>
          </w:tcPr>
          <w:p w14:paraId="749F6C8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23129C0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1BF7B80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095C442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33AE806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4881B8A7"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3395BD7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1291DC5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1617A5EB"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55121385" w14:textId="490A96F0" w:rsidR="001D5DDD" w:rsidRPr="008A010A" w:rsidRDefault="001D5DDD" w:rsidP="001D5DDD">
            <w:pPr>
              <w:rPr>
                <w:rFonts w:ascii="Times New Roman" w:hAnsi="Times New Roman"/>
                <w:bCs/>
                <w:iCs/>
                <w:color w:val="auto"/>
                <w:sz w:val="18"/>
                <w:szCs w:val="18"/>
              </w:rPr>
            </w:pPr>
          </w:p>
        </w:tc>
        <w:tc>
          <w:tcPr>
            <w:tcW w:w="3119" w:type="dxa"/>
          </w:tcPr>
          <w:p w14:paraId="3183C530" w14:textId="6045E4F6"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Оборудование</w:t>
            </w:r>
          </w:p>
        </w:tc>
        <w:tc>
          <w:tcPr>
            <w:tcW w:w="970" w:type="dxa"/>
          </w:tcPr>
          <w:p w14:paraId="273088A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0BF7035A"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1E484C4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56A2ABD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39A80AFD"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7EBA4D3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4C3252B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419BEE7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2FB7ED55"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2444F0AE" w14:textId="4EC69240" w:rsidR="001D5DDD" w:rsidRPr="008A010A" w:rsidRDefault="001D5DDD" w:rsidP="001D5DDD">
            <w:pPr>
              <w:rPr>
                <w:rFonts w:ascii="Times New Roman" w:hAnsi="Times New Roman"/>
                <w:bCs/>
                <w:iCs/>
                <w:color w:val="auto"/>
                <w:sz w:val="18"/>
                <w:szCs w:val="18"/>
              </w:rPr>
            </w:pPr>
          </w:p>
        </w:tc>
        <w:tc>
          <w:tcPr>
            <w:tcW w:w="3119" w:type="dxa"/>
          </w:tcPr>
          <w:p w14:paraId="03D2018E" w14:textId="746D9C5D"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Прочие</w:t>
            </w:r>
          </w:p>
        </w:tc>
        <w:tc>
          <w:tcPr>
            <w:tcW w:w="970" w:type="dxa"/>
          </w:tcPr>
          <w:p w14:paraId="2A925CD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4C01273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6349FA7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281980E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75727B6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43F3F5D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012AABD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5D0F518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057A71EC" w14:textId="77777777" w:rsidTr="007A2E4D">
        <w:tc>
          <w:tcPr>
            <w:cnfStyle w:val="001000000000" w:firstRow="0" w:lastRow="0" w:firstColumn="1" w:lastColumn="0" w:oddVBand="0" w:evenVBand="0" w:oddHBand="0" w:evenHBand="0" w:firstRowFirstColumn="0" w:firstRowLastColumn="0" w:lastRowFirstColumn="0" w:lastRowLastColumn="0"/>
            <w:tcW w:w="14375" w:type="dxa"/>
            <w:gridSpan w:val="10"/>
          </w:tcPr>
          <w:p w14:paraId="4F5EDE14" w14:textId="70D680E7" w:rsidR="001D5DDD" w:rsidRPr="008A010A" w:rsidRDefault="001D5DDD" w:rsidP="006902D8">
            <w:pPr>
              <w:jc w:val="center"/>
              <w:rPr>
                <w:rFonts w:ascii="Times New Roman" w:hAnsi="Times New Roman"/>
                <w:b/>
                <w:bCs/>
                <w:iCs/>
                <w:sz w:val="18"/>
                <w:szCs w:val="18"/>
              </w:rPr>
            </w:pPr>
            <w:r w:rsidRPr="00A90978">
              <w:rPr>
                <w:rFonts w:ascii="Times New Roman" w:hAnsi="Times New Roman"/>
                <w:b/>
                <w:bCs/>
                <w:iCs/>
                <w:sz w:val="18"/>
                <w:szCs w:val="18"/>
              </w:rPr>
              <w:t>4 этап строительства (Склад готовой продукции, монтаж фасовочных автоматов на участке фасовки)</w:t>
            </w:r>
          </w:p>
        </w:tc>
      </w:tr>
      <w:tr w:rsidR="001D5DDD" w:rsidRPr="008A010A" w14:paraId="115910AF"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2AD246B3" w14:textId="23872B3C" w:rsidR="001D5DDD" w:rsidRPr="008A010A" w:rsidRDefault="001D5DDD" w:rsidP="001D5DDD">
            <w:pPr>
              <w:rPr>
                <w:rFonts w:ascii="Times New Roman" w:hAnsi="Times New Roman"/>
                <w:bCs/>
                <w:iCs/>
                <w:color w:val="auto"/>
                <w:sz w:val="18"/>
                <w:szCs w:val="18"/>
              </w:rPr>
            </w:pPr>
          </w:p>
        </w:tc>
        <w:tc>
          <w:tcPr>
            <w:tcW w:w="3119" w:type="dxa"/>
          </w:tcPr>
          <w:p w14:paraId="5FEF0D27" w14:textId="25EFF56C"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СМР</w:t>
            </w:r>
          </w:p>
        </w:tc>
        <w:tc>
          <w:tcPr>
            <w:tcW w:w="970" w:type="dxa"/>
          </w:tcPr>
          <w:p w14:paraId="70D87FF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3CB2D93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3442DCF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04245B2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01C9DC6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381A4C11"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63E4F56D"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61A851DA"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4A6B146A"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20E1C00D" w14:textId="73AD6A98" w:rsidR="001D5DDD" w:rsidRPr="008A010A" w:rsidRDefault="001D5DDD" w:rsidP="001D5DDD">
            <w:pPr>
              <w:rPr>
                <w:rFonts w:ascii="Times New Roman" w:hAnsi="Times New Roman"/>
                <w:bCs/>
                <w:iCs/>
                <w:color w:val="auto"/>
                <w:sz w:val="18"/>
                <w:szCs w:val="18"/>
              </w:rPr>
            </w:pPr>
          </w:p>
        </w:tc>
        <w:tc>
          <w:tcPr>
            <w:tcW w:w="3119" w:type="dxa"/>
          </w:tcPr>
          <w:p w14:paraId="0F91683A" w14:textId="01A6FA31"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Оборудование</w:t>
            </w:r>
          </w:p>
        </w:tc>
        <w:tc>
          <w:tcPr>
            <w:tcW w:w="970" w:type="dxa"/>
          </w:tcPr>
          <w:p w14:paraId="585820B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47EB9CF7"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34F1881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30FDFA4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1A7814B2"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0BBEB76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2E8E898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2D3E4F0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57F93778"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08FB01ED" w14:textId="3378AF5E" w:rsidR="001D5DDD" w:rsidRPr="008A010A" w:rsidRDefault="001D5DDD" w:rsidP="001D5DDD">
            <w:pPr>
              <w:rPr>
                <w:rFonts w:ascii="Times New Roman" w:hAnsi="Times New Roman"/>
                <w:bCs/>
                <w:iCs/>
                <w:color w:val="auto"/>
                <w:sz w:val="18"/>
                <w:szCs w:val="18"/>
              </w:rPr>
            </w:pPr>
          </w:p>
        </w:tc>
        <w:tc>
          <w:tcPr>
            <w:tcW w:w="3119" w:type="dxa"/>
          </w:tcPr>
          <w:p w14:paraId="2085854A" w14:textId="7DD8E7FD"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r w:rsidRPr="001D5DDD">
              <w:rPr>
                <w:rFonts w:ascii="Times New Roman" w:hAnsi="Times New Roman"/>
                <w:bCs/>
                <w:iCs/>
                <w:color w:val="auto"/>
                <w:sz w:val="18"/>
                <w:szCs w:val="18"/>
              </w:rPr>
              <w:t>Прочие</w:t>
            </w:r>
          </w:p>
        </w:tc>
        <w:tc>
          <w:tcPr>
            <w:tcW w:w="970" w:type="dxa"/>
          </w:tcPr>
          <w:p w14:paraId="3D57377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09" w:type="dxa"/>
          </w:tcPr>
          <w:p w14:paraId="55F75998"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10" w:type="dxa"/>
          </w:tcPr>
          <w:p w14:paraId="0D35111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868" w:type="dxa"/>
          </w:tcPr>
          <w:p w14:paraId="47DE206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76" w:type="dxa"/>
          </w:tcPr>
          <w:p w14:paraId="2F8F242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color w:val="auto"/>
                <w:sz w:val="18"/>
                <w:szCs w:val="18"/>
              </w:rPr>
            </w:pPr>
          </w:p>
        </w:tc>
        <w:tc>
          <w:tcPr>
            <w:tcW w:w="1250" w:type="dxa"/>
          </w:tcPr>
          <w:p w14:paraId="216BDB18"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276" w:type="dxa"/>
          </w:tcPr>
          <w:p w14:paraId="41C0EE27"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c>
          <w:tcPr>
            <w:tcW w:w="1585" w:type="dxa"/>
          </w:tcPr>
          <w:p w14:paraId="217D1E1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p>
        </w:tc>
      </w:tr>
      <w:tr w:rsidR="001D5DDD" w:rsidRPr="008A010A" w14:paraId="5FB30BE4" w14:textId="77777777" w:rsidTr="00767447">
        <w:tc>
          <w:tcPr>
            <w:cnfStyle w:val="001000000000" w:firstRow="0" w:lastRow="0" w:firstColumn="1" w:lastColumn="0" w:oddVBand="0" w:evenVBand="0" w:oddHBand="0" w:evenHBand="0" w:firstRowFirstColumn="0" w:firstRowLastColumn="0" w:lastRowFirstColumn="0" w:lastRowLastColumn="0"/>
            <w:tcW w:w="14375" w:type="dxa"/>
            <w:gridSpan w:val="10"/>
          </w:tcPr>
          <w:p w14:paraId="092EB3C4" w14:textId="05B922C9" w:rsidR="001D5DDD" w:rsidRPr="008A010A" w:rsidRDefault="001D5DDD" w:rsidP="006902D8">
            <w:pPr>
              <w:jc w:val="center"/>
              <w:rPr>
                <w:rFonts w:ascii="Times New Roman" w:hAnsi="Times New Roman"/>
                <w:b/>
                <w:bCs/>
                <w:iCs/>
                <w:sz w:val="18"/>
                <w:szCs w:val="18"/>
              </w:rPr>
            </w:pPr>
            <w:r w:rsidRPr="00A90978">
              <w:rPr>
                <w:rFonts w:ascii="Times New Roman" w:hAnsi="Times New Roman"/>
                <w:b/>
                <w:bCs/>
                <w:iCs/>
                <w:sz w:val="18"/>
                <w:szCs w:val="18"/>
              </w:rPr>
              <w:lastRenderedPageBreak/>
              <w:t>5 этап строительства (АБК)</w:t>
            </w:r>
          </w:p>
        </w:tc>
      </w:tr>
      <w:tr w:rsidR="001D5DDD" w:rsidRPr="008A010A" w14:paraId="681BC80C"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68890A79" w14:textId="77777777" w:rsidR="001D5DDD" w:rsidRPr="008A010A" w:rsidRDefault="001D5DDD" w:rsidP="001D5DDD">
            <w:pPr>
              <w:rPr>
                <w:rFonts w:ascii="Times New Roman" w:hAnsi="Times New Roman"/>
                <w:bCs/>
                <w:iCs/>
                <w:sz w:val="18"/>
                <w:szCs w:val="18"/>
              </w:rPr>
            </w:pPr>
          </w:p>
        </w:tc>
        <w:tc>
          <w:tcPr>
            <w:tcW w:w="3119" w:type="dxa"/>
          </w:tcPr>
          <w:p w14:paraId="6C63C5A8" w14:textId="05D947AC"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r w:rsidRPr="001D5DDD">
              <w:rPr>
                <w:rFonts w:ascii="Times New Roman" w:hAnsi="Times New Roman"/>
                <w:bCs/>
                <w:iCs/>
                <w:color w:val="auto"/>
                <w:sz w:val="18"/>
                <w:szCs w:val="18"/>
              </w:rPr>
              <w:t>СМР</w:t>
            </w:r>
          </w:p>
        </w:tc>
        <w:tc>
          <w:tcPr>
            <w:tcW w:w="970" w:type="dxa"/>
          </w:tcPr>
          <w:p w14:paraId="4AA2A7F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09" w:type="dxa"/>
          </w:tcPr>
          <w:p w14:paraId="5D131C07"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10" w:type="dxa"/>
          </w:tcPr>
          <w:p w14:paraId="41271C33"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868" w:type="dxa"/>
          </w:tcPr>
          <w:p w14:paraId="14719A56"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653A857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50" w:type="dxa"/>
          </w:tcPr>
          <w:p w14:paraId="1120321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1B2DF40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585" w:type="dxa"/>
          </w:tcPr>
          <w:p w14:paraId="4CF82E7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r>
      <w:tr w:rsidR="001D5DDD" w:rsidRPr="008A010A" w14:paraId="54155789"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53A851AB" w14:textId="77777777" w:rsidR="001D5DDD" w:rsidRPr="008A010A" w:rsidRDefault="001D5DDD" w:rsidP="001D5DDD">
            <w:pPr>
              <w:rPr>
                <w:rFonts w:ascii="Times New Roman" w:hAnsi="Times New Roman"/>
                <w:bCs/>
                <w:iCs/>
                <w:sz w:val="18"/>
                <w:szCs w:val="18"/>
              </w:rPr>
            </w:pPr>
          </w:p>
        </w:tc>
        <w:tc>
          <w:tcPr>
            <w:tcW w:w="3119" w:type="dxa"/>
          </w:tcPr>
          <w:p w14:paraId="7B51E994" w14:textId="7B9F47CE"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r w:rsidRPr="001D5DDD">
              <w:rPr>
                <w:rFonts w:ascii="Times New Roman" w:hAnsi="Times New Roman"/>
                <w:bCs/>
                <w:iCs/>
                <w:color w:val="auto"/>
                <w:sz w:val="18"/>
                <w:szCs w:val="18"/>
              </w:rPr>
              <w:t>Оборудование</w:t>
            </w:r>
          </w:p>
        </w:tc>
        <w:tc>
          <w:tcPr>
            <w:tcW w:w="970" w:type="dxa"/>
          </w:tcPr>
          <w:p w14:paraId="107AD88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09" w:type="dxa"/>
          </w:tcPr>
          <w:p w14:paraId="53D0FC4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10" w:type="dxa"/>
          </w:tcPr>
          <w:p w14:paraId="136AC56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868" w:type="dxa"/>
          </w:tcPr>
          <w:p w14:paraId="0222B358"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0846E4A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50" w:type="dxa"/>
          </w:tcPr>
          <w:p w14:paraId="22BF930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2A7907CC"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585" w:type="dxa"/>
          </w:tcPr>
          <w:p w14:paraId="002CDC8A"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r>
      <w:tr w:rsidR="001D5DDD" w:rsidRPr="008A010A" w14:paraId="6FBFCEFB"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7F8EC53D" w14:textId="77777777" w:rsidR="001D5DDD" w:rsidRPr="008A010A" w:rsidRDefault="001D5DDD" w:rsidP="001D5DDD">
            <w:pPr>
              <w:rPr>
                <w:rFonts w:ascii="Times New Roman" w:hAnsi="Times New Roman"/>
                <w:bCs/>
                <w:iCs/>
                <w:sz w:val="18"/>
                <w:szCs w:val="18"/>
              </w:rPr>
            </w:pPr>
          </w:p>
        </w:tc>
        <w:tc>
          <w:tcPr>
            <w:tcW w:w="3119" w:type="dxa"/>
          </w:tcPr>
          <w:p w14:paraId="2331B511" w14:textId="28929E20"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r w:rsidRPr="001D5DDD">
              <w:rPr>
                <w:rFonts w:ascii="Times New Roman" w:hAnsi="Times New Roman"/>
                <w:bCs/>
                <w:iCs/>
                <w:color w:val="auto"/>
                <w:sz w:val="18"/>
                <w:szCs w:val="18"/>
              </w:rPr>
              <w:t>Прочие</w:t>
            </w:r>
          </w:p>
        </w:tc>
        <w:tc>
          <w:tcPr>
            <w:tcW w:w="970" w:type="dxa"/>
          </w:tcPr>
          <w:p w14:paraId="44FC030D"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09" w:type="dxa"/>
          </w:tcPr>
          <w:p w14:paraId="130DD434"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10" w:type="dxa"/>
          </w:tcPr>
          <w:p w14:paraId="14929780"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868" w:type="dxa"/>
          </w:tcPr>
          <w:p w14:paraId="56CABD5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3ACEF3D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50" w:type="dxa"/>
          </w:tcPr>
          <w:p w14:paraId="306D909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7651CD7E"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585" w:type="dxa"/>
          </w:tcPr>
          <w:p w14:paraId="3B4561A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r>
      <w:tr w:rsidR="001D5DDD" w:rsidRPr="008A010A" w14:paraId="386E03A1" w14:textId="77777777" w:rsidTr="00867636">
        <w:tc>
          <w:tcPr>
            <w:cnfStyle w:val="001000000000" w:firstRow="0" w:lastRow="0" w:firstColumn="1" w:lastColumn="0" w:oddVBand="0" w:evenVBand="0" w:oddHBand="0" w:evenHBand="0" w:firstRowFirstColumn="0" w:firstRowLastColumn="0" w:lastRowFirstColumn="0" w:lastRowLastColumn="0"/>
            <w:tcW w:w="612" w:type="dxa"/>
          </w:tcPr>
          <w:p w14:paraId="1E02435A" w14:textId="77777777" w:rsidR="001D5DDD" w:rsidRPr="008A010A" w:rsidRDefault="001D5DDD" w:rsidP="001D5DDD">
            <w:pPr>
              <w:rPr>
                <w:rFonts w:ascii="Times New Roman" w:hAnsi="Times New Roman"/>
                <w:bCs/>
                <w:iCs/>
                <w:sz w:val="18"/>
                <w:szCs w:val="18"/>
              </w:rPr>
            </w:pPr>
          </w:p>
        </w:tc>
        <w:tc>
          <w:tcPr>
            <w:tcW w:w="3119" w:type="dxa"/>
          </w:tcPr>
          <w:p w14:paraId="57DEA165" w14:textId="3804F7A5" w:rsidR="001D5DDD" w:rsidRPr="001D5DDD"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18"/>
              </w:rPr>
            </w:pPr>
            <w:r w:rsidRPr="008B68DA">
              <w:rPr>
                <w:rFonts w:ascii="Times New Roman" w:hAnsi="Times New Roman"/>
                <w:b/>
                <w:bCs/>
                <w:iCs/>
                <w:sz w:val="18"/>
                <w:szCs w:val="18"/>
              </w:rPr>
              <w:t xml:space="preserve">Итого по </w:t>
            </w:r>
            <w:r>
              <w:rPr>
                <w:rFonts w:ascii="Times New Roman" w:hAnsi="Times New Roman"/>
                <w:b/>
                <w:bCs/>
                <w:iCs/>
                <w:sz w:val="18"/>
                <w:szCs w:val="18"/>
              </w:rPr>
              <w:t xml:space="preserve">объекту: Реконструкция комплекса производственных объектов ОАО «Северное Молоко», расположенного </w:t>
            </w:r>
            <w:proofErr w:type="gramStart"/>
            <w:r>
              <w:rPr>
                <w:rFonts w:ascii="Times New Roman" w:hAnsi="Times New Roman"/>
                <w:b/>
                <w:bCs/>
                <w:iCs/>
                <w:sz w:val="18"/>
                <w:szCs w:val="18"/>
              </w:rPr>
              <w:t>по  адресу</w:t>
            </w:r>
            <w:proofErr w:type="gramEnd"/>
            <w:r>
              <w:rPr>
                <w:rFonts w:ascii="Times New Roman" w:hAnsi="Times New Roman"/>
                <w:b/>
                <w:bCs/>
                <w:iCs/>
                <w:sz w:val="18"/>
                <w:szCs w:val="18"/>
              </w:rPr>
              <w:t xml:space="preserve"> : Вологодская область, г. Грязовец, ул. Соколовская, д. 59»</w:t>
            </w:r>
          </w:p>
        </w:tc>
        <w:tc>
          <w:tcPr>
            <w:tcW w:w="970" w:type="dxa"/>
          </w:tcPr>
          <w:p w14:paraId="12E2876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09" w:type="dxa"/>
          </w:tcPr>
          <w:p w14:paraId="1770F028"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10" w:type="dxa"/>
          </w:tcPr>
          <w:p w14:paraId="62B9E66D"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868" w:type="dxa"/>
          </w:tcPr>
          <w:p w14:paraId="10C9D0C5"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295AE1FF"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50" w:type="dxa"/>
          </w:tcPr>
          <w:p w14:paraId="1E9CB19B"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276" w:type="dxa"/>
          </w:tcPr>
          <w:p w14:paraId="7C564319"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c>
          <w:tcPr>
            <w:tcW w:w="1585" w:type="dxa"/>
          </w:tcPr>
          <w:p w14:paraId="14591457" w14:textId="77777777" w:rsidR="001D5DDD" w:rsidRPr="008A010A" w:rsidRDefault="001D5DDD" w:rsidP="001D5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18"/>
                <w:szCs w:val="18"/>
              </w:rPr>
            </w:pPr>
          </w:p>
        </w:tc>
      </w:tr>
    </w:tbl>
    <w:p w14:paraId="72DC11AD" w14:textId="77777777" w:rsidR="00CA7DDD" w:rsidRPr="00CA7DDD" w:rsidRDefault="00CA7DDD" w:rsidP="00CA7DDD">
      <w:pPr>
        <w:rPr>
          <w:b/>
          <w:bCs/>
          <w:iCs/>
        </w:rPr>
      </w:pPr>
    </w:p>
    <w:p w14:paraId="7F9F109B" w14:textId="77777777" w:rsidR="00CA7DDD" w:rsidRPr="00CA7DDD" w:rsidRDefault="00CA7DDD" w:rsidP="00CA7DDD">
      <w:pPr>
        <w:rPr>
          <w:b/>
          <w:bCs/>
          <w:lang w:val="x-none"/>
        </w:rPr>
      </w:pPr>
      <w:r w:rsidRPr="00CA7DDD">
        <w:rPr>
          <w:iCs/>
        </w:rPr>
        <w:br w:type="page"/>
      </w:r>
    </w:p>
    <w:p w14:paraId="144D06C4" w14:textId="77777777" w:rsidR="00CA7DDD" w:rsidRPr="002238F2" w:rsidRDefault="00CA7DDD" w:rsidP="009639ED">
      <w:pPr>
        <w:jc w:val="center"/>
        <w:rPr>
          <w:rFonts w:ascii="Times New Roman" w:hAnsi="Times New Roman" w:cs="Times New Roman"/>
          <w:b/>
          <w:lang w:val="x-none"/>
        </w:rPr>
      </w:pPr>
      <w:r w:rsidRPr="002238F2">
        <w:rPr>
          <w:rFonts w:ascii="Times New Roman" w:hAnsi="Times New Roman" w:cs="Times New Roman"/>
          <w:b/>
          <w:lang w:val="x-none"/>
        </w:rPr>
        <w:lastRenderedPageBreak/>
        <w:t>РАСЧЕТ СТОИМОСТИ СТРОИТЕЛЬСТВА по состоянию на «___»______________201</w:t>
      </w:r>
      <w:r w:rsidRPr="002238F2">
        <w:rPr>
          <w:rFonts w:ascii="Times New Roman" w:hAnsi="Times New Roman" w:cs="Times New Roman"/>
          <w:b/>
        </w:rPr>
        <w:t xml:space="preserve">__ </w:t>
      </w:r>
      <w:r w:rsidRPr="002238F2">
        <w:rPr>
          <w:rFonts w:ascii="Times New Roman" w:hAnsi="Times New Roman" w:cs="Times New Roman"/>
          <w:b/>
          <w:lang w:val="x-none"/>
        </w:rPr>
        <w:t>г.</w:t>
      </w:r>
    </w:p>
    <w:p w14:paraId="6A095BCD" w14:textId="77777777" w:rsidR="00CA7DDD" w:rsidRPr="00867636" w:rsidRDefault="00CA7DDD" w:rsidP="00867636">
      <w:pPr>
        <w:spacing w:after="0"/>
        <w:rPr>
          <w:b/>
        </w:rPr>
      </w:pPr>
      <w:r w:rsidRPr="00CA7DDD">
        <w:rPr>
          <w:b/>
          <w:lang w:val="x-none"/>
        </w:rPr>
        <w:t xml:space="preserve">  </w:t>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r w:rsidR="0061392E">
        <w:rPr>
          <w:b/>
        </w:rPr>
        <w:tab/>
      </w:r>
      <w:proofErr w:type="spellStart"/>
      <w:r w:rsidR="0061392E">
        <w:rPr>
          <w:rFonts w:ascii="Times New Roman" w:hAnsi="Times New Roman" w:cs="Times New Roman"/>
          <w:b/>
          <w:bCs/>
          <w:iCs/>
          <w:lang w:val="en-US"/>
        </w:rPr>
        <w:t>Таблица</w:t>
      </w:r>
      <w:proofErr w:type="spellEnd"/>
      <w:r w:rsidR="0061392E">
        <w:rPr>
          <w:rFonts w:ascii="Times New Roman" w:hAnsi="Times New Roman" w:cs="Times New Roman"/>
          <w:b/>
          <w:bCs/>
          <w:iCs/>
          <w:lang w:val="en-US"/>
        </w:rPr>
        <w:t xml:space="preserve"> 7.</w:t>
      </w:r>
      <w:r w:rsidR="0061392E">
        <w:rPr>
          <w:rFonts w:ascii="Times New Roman" w:hAnsi="Times New Roman" w:cs="Times New Roman"/>
          <w:b/>
          <w:bCs/>
          <w:iCs/>
        </w:rPr>
        <w:t>3</w:t>
      </w:r>
    </w:p>
    <w:tbl>
      <w:tblPr>
        <w:tblStyle w:val="22"/>
        <w:tblW w:w="15441" w:type="dxa"/>
        <w:tblLayout w:type="fixed"/>
        <w:tblLook w:val="04A0" w:firstRow="1" w:lastRow="0" w:firstColumn="1" w:lastColumn="0" w:noHBand="0" w:noVBand="1"/>
      </w:tblPr>
      <w:tblGrid>
        <w:gridCol w:w="1242"/>
        <w:gridCol w:w="3352"/>
        <w:gridCol w:w="1195"/>
        <w:gridCol w:w="1276"/>
        <w:gridCol w:w="2800"/>
        <w:gridCol w:w="1093"/>
        <w:gridCol w:w="1178"/>
        <w:gridCol w:w="1178"/>
        <w:gridCol w:w="993"/>
        <w:gridCol w:w="1134"/>
      </w:tblGrid>
      <w:tr w:rsidR="008A010A" w:rsidRPr="008A010A" w14:paraId="7DF291B0" w14:textId="77777777" w:rsidTr="00765F19">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0413B612"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 Главы ССР</w:t>
            </w:r>
          </w:p>
        </w:tc>
        <w:tc>
          <w:tcPr>
            <w:tcW w:w="3352" w:type="dxa"/>
            <w:vMerge w:val="restart"/>
          </w:tcPr>
          <w:p w14:paraId="033C87EA"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Наименование работ и затрат</w:t>
            </w:r>
          </w:p>
        </w:tc>
        <w:tc>
          <w:tcPr>
            <w:tcW w:w="1195" w:type="dxa"/>
            <w:vMerge w:val="restart"/>
          </w:tcPr>
          <w:p w14:paraId="4436D866"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Строительно-монтажные работы</w:t>
            </w:r>
          </w:p>
        </w:tc>
        <w:tc>
          <w:tcPr>
            <w:tcW w:w="1276" w:type="dxa"/>
            <w:vMerge w:val="restart"/>
          </w:tcPr>
          <w:p w14:paraId="0718AA56"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Оборудование</w:t>
            </w:r>
          </w:p>
        </w:tc>
        <w:tc>
          <w:tcPr>
            <w:tcW w:w="2800" w:type="dxa"/>
            <w:vMerge w:val="restart"/>
          </w:tcPr>
          <w:p w14:paraId="584B5139"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p w14:paraId="5C77E972"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Прочие</w:t>
            </w:r>
          </w:p>
          <w:p w14:paraId="7F43B046"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8A010A">
              <w:rPr>
                <w:rFonts w:ascii="Times New Roman" w:hAnsi="Times New Roman"/>
                <w:color w:val="auto"/>
                <w:sz w:val="18"/>
                <w:szCs w:val="18"/>
              </w:rPr>
              <w:t>Прочие работы и затраты</w:t>
            </w:r>
          </w:p>
          <w:p w14:paraId="62CE62EA"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8A010A">
              <w:rPr>
                <w:rFonts w:ascii="Times New Roman" w:hAnsi="Times New Roman"/>
                <w:color w:val="auto"/>
                <w:sz w:val="18"/>
                <w:szCs w:val="18"/>
              </w:rPr>
              <w:t>АО «Россельхозбанк»</w:t>
            </w:r>
          </w:p>
          <w:p w14:paraId="22B5A405"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8A010A">
              <w:rPr>
                <w:rFonts w:ascii="Times New Roman" w:hAnsi="Times New Roman"/>
                <w:color w:val="auto"/>
                <w:sz w:val="18"/>
                <w:szCs w:val="18"/>
              </w:rPr>
              <w:t xml:space="preserve"> не финансирует!</w:t>
            </w:r>
          </w:p>
          <w:p w14:paraId="2D6214B5"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093" w:type="dxa"/>
            <w:vMerge w:val="restart"/>
          </w:tcPr>
          <w:p w14:paraId="26C122C5"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ВСЕГО</w:t>
            </w:r>
            <w:r w:rsidR="005E28D6">
              <w:rPr>
                <w:rFonts w:ascii="Times New Roman" w:hAnsi="Times New Roman"/>
                <w:b/>
                <w:color w:val="auto"/>
                <w:sz w:val="18"/>
                <w:szCs w:val="18"/>
              </w:rPr>
              <w:t>, с учетом НДС</w:t>
            </w:r>
          </w:p>
        </w:tc>
        <w:tc>
          <w:tcPr>
            <w:tcW w:w="1178" w:type="dxa"/>
            <w:vMerge w:val="restart"/>
          </w:tcPr>
          <w:p w14:paraId="5A5FB030"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Оплачено</w:t>
            </w:r>
            <w:r w:rsidR="005E28D6">
              <w:rPr>
                <w:rFonts w:ascii="Times New Roman" w:hAnsi="Times New Roman"/>
                <w:b/>
                <w:color w:val="auto"/>
                <w:sz w:val="18"/>
                <w:szCs w:val="18"/>
              </w:rPr>
              <w:t>, с учетом НДС</w:t>
            </w:r>
          </w:p>
        </w:tc>
        <w:tc>
          <w:tcPr>
            <w:tcW w:w="1178" w:type="dxa"/>
            <w:vMerge w:val="restart"/>
          </w:tcPr>
          <w:p w14:paraId="23F70C5D"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Осталось оплатить</w:t>
            </w:r>
            <w:r w:rsidR="005E28D6">
              <w:rPr>
                <w:rFonts w:ascii="Times New Roman" w:hAnsi="Times New Roman"/>
                <w:b/>
                <w:color w:val="auto"/>
                <w:sz w:val="18"/>
                <w:szCs w:val="18"/>
              </w:rPr>
              <w:t>, с учетом НДС</w:t>
            </w:r>
          </w:p>
        </w:tc>
        <w:tc>
          <w:tcPr>
            <w:tcW w:w="2127" w:type="dxa"/>
            <w:gridSpan w:val="2"/>
          </w:tcPr>
          <w:p w14:paraId="57A206FA"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В том числе</w:t>
            </w:r>
            <w:r w:rsidR="005E28D6">
              <w:rPr>
                <w:rFonts w:ascii="Times New Roman" w:hAnsi="Times New Roman"/>
                <w:b/>
                <w:color w:val="auto"/>
                <w:sz w:val="18"/>
                <w:szCs w:val="18"/>
              </w:rPr>
              <w:t xml:space="preserve"> (, с учетом НДС)</w:t>
            </w:r>
          </w:p>
        </w:tc>
      </w:tr>
      <w:tr w:rsidR="008A010A" w:rsidRPr="008A010A" w14:paraId="2C8064F4" w14:textId="77777777" w:rsidTr="00765F19">
        <w:trPr>
          <w:trHeight w:val="550"/>
        </w:trPr>
        <w:tc>
          <w:tcPr>
            <w:cnfStyle w:val="001000000000" w:firstRow="0" w:lastRow="0" w:firstColumn="1" w:lastColumn="0" w:oddVBand="0" w:evenVBand="0" w:oddHBand="0" w:evenHBand="0" w:firstRowFirstColumn="0" w:firstRowLastColumn="0" w:lastRowFirstColumn="0" w:lastRowLastColumn="0"/>
            <w:tcW w:w="1242" w:type="dxa"/>
            <w:vMerge/>
          </w:tcPr>
          <w:p w14:paraId="5DCC0A37" w14:textId="77777777" w:rsidR="00CA7DDD" w:rsidRPr="008A010A" w:rsidRDefault="00CA7DDD" w:rsidP="00CA7DDD">
            <w:pPr>
              <w:rPr>
                <w:rFonts w:ascii="Times New Roman" w:hAnsi="Times New Roman"/>
                <w:b/>
                <w:color w:val="auto"/>
                <w:sz w:val="18"/>
                <w:szCs w:val="18"/>
              </w:rPr>
            </w:pPr>
          </w:p>
        </w:tc>
        <w:tc>
          <w:tcPr>
            <w:tcW w:w="3352" w:type="dxa"/>
            <w:vMerge/>
          </w:tcPr>
          <w:p w14:paraId="77B0D4C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195" w:type="dxa"/>
            <w:vMerge/>
          </w:tcPr>
          <w:p w14:paraId="55E0506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276" w:type="dxa"/>
            <w:vMerge/>
          </w:tcPr>
          <w:p w14:paraId="1979658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2800" w:type="dxa"/>
            <w:vMerge/>
          </w:tcPr>
          <w:p w14:paraId="6139757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093" w:type="dxa"/>
            <w:vMerge/>
          </w:tcPr>
          <w:p w14:paraId="745B31C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178" w:type="dxa"/>
            <w:vMerge/>
          </w:tcPr>
          <w:p w14:paraId="6990EB2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178" w:type="dxa"/>
            <w:vMerge/>
          </w:tcPr>
          <w:p w14:paraId="7799B41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993" w:type="dxa"/>
          </w:tcPr>
          <w:p w14:paraId="5E9EEBC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 xml:space="preserve"> Заемщик</w:t>
            </w:r>
          </w:p>
        </w:tc>
        <w:tc>
          <w:tcPr>
            <w:tcW w:w="1134" w:type="dxa"/>
          </w:tcPr>
          <w:p w14:paraId="11C7792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8A010A">
              <w:rPr>
                <w:rFonts w:ascii="Times New Roman" w:hAnsi="Times New Roman"/>
                <w:b/>
                <w:color w:val="auto"/>
                <w:sz w:val="18"/>
                <w:szCs w:val="18"/>
              </w:rPr>
              <w:t>РСХБ</w:t>
            </w:r>
          </w:p>
        </w:tc>
      </w:tr>
      <w:tr w:rsidR="000767FF" w:rsidRPr="000767FF" w14:paraId="6C5FF741" w14:textId="77777777" w:rsidTr="00765F19">
        <w:trPr>
          <w:trHeight w:val="1754"/>
        </w:trPr>
        <w:tc>
          <w:tcPr>
            <w:cnfStyle w:val="001000000000" w:firstRow="0" w:lastRow="0" w:firstColumn="1" w:lastColumn="0" w:oddVBand="0" w:evenVBand="0" w:oddHBand="0" w:evenHBand="0" w:firstRowFirstColumn="0" w:firstRowLastColumn="0" w:lastRowFirstColumn="0" w:lastRowLastColumn="0"/>
            <w:tcW w:w="1242" w:type="dxa"/>
          </w:tcPr>
          <w:p w14:paraId="54ADA18E"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1</w:t>
            </w:r>
          </w:p>
        </w:tc>
        <w:tc>
          <w:tcPr>
            <w:tcW w:w="3352" w:type="dxa"/>
          </w:tcPr>
          <w:p w14:paraId="241BB84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Подготовка территории строительства</w:t>
            </w:r>
          </w:p>
        </w:tc>
        <w:tc>
          <w:tcPr>
            <w:tcW w:w="1195" w:type="dxa"/>
          </w:tcPr>
          <w:p w14:paraId="567940A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04B21DBD"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402B91AF" w14:textId="77777777" w:rsidR="00CA7DDD" w:rsidRPr="000767FF" w:rsidRDefault="00CA7DDD" w:rsidP="00CA7DDD">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Выкуп/аренда земельного участка;</w:t>
            </w:r>
          </w:p>
          <w:p w14:paraId="6280BEFD" w14:textId="77777777" w:rsidR="00CA7DDD" w:rsidRPr="000767FF" w:rsidRDefault="00CA7DDD" w:rsidP="00CA7DDD">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Разбивка осей участка/зданий/сооружений;</w:t>
            </w:r>
          </w:p>
          <w:p w14:paraId="002BD6A4" w14:textId="77777777" w:rsidR="00CA7DDD" w:rsidRPr="000767FF" w:rsidRDefault="00CA7DDD" w:rsidP="00CA7DDD">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Трассирование сетей;</w:t>
            </w:r>
          </w:p>
          <w:p w14:paraId="2CD6062E" w14:textId="77777777" w:rsidR="00CA7DDD" w:rsidRPr="000767FF" w:rsidRDefault="00CA7DDD" w:rsidP="00CA7DDD">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Санитарно-защитная зона;</w:t>
            </w:r>
          </w:p>
          <w:p w14:paraId="29B7D9D2" w14:textId="77777777" w:rsidR="00CA7DDD" w:rsidRPr="000767FF" w:rsidRDefault="00CA7DDD" w:rsidP="00CA7DDD">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Составление проекта поисково-оценочных работ на подземные воды, расчёт зон санитарной охраны;</w:t>
            </w:r>
          </w:p>
          <w:p w14:paraId="0D2C1D9E" w14:textId="77777777" w:rsidR="00CA7DDD" w:rsidRPr="000767FF" w:rsidRDefault="00CA7DDD" w:rsidP="00CA7DDD">
            <w:pPr>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Топографическая съемка и пр.</w:t>
            </w:r>
          </w:p>
        </w:tc>
        <w:tc>
          <w:tcPr>
            <w:tcW w:w="1093" w:type="dxa"/>
          </w:tcPr>
          <w:p w14:paraId="7078DF1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68131AA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3FF2FDA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67F96F84"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67380D3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62A67802" w14:textId="77777777" w:rsidTr="00765F19">
        <w:trPr>
          <w:trHeight w:val="313"/>
        </w:trPr>
        <w:tc>
          <w:tcPr>
            <w:cnfStyle w:val="001000000000" w:firstRow="0" w:lastRow="0" w:firstColumn="1" w:lastColumn="0" w:oddVBand="0" w:evenVBand="0" w:oddHBand="0" w:evenHBand="0" w:firstRowFirstColumn="0" w:firstRowLastColumn="0" w:lastRowFirstColumn="0" w:lastRowLastColumn="0"/>
            <w:tcW w:w="1242" w:type="dxa"/>
          </w:tcPr>
          <w:p w14:paraId="389D779E"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2</w:t>
            </w:r>
          </w:p>
        </w:tc>
        <w:tc>
          <w:tcPr>
            <w:tcW w:w="3352" w:type="dxa"/>
          </w:tcPr>
          <w:p w14:paraId="0C02BDB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Основные объекты строительства</w:t>
            </w:r>
          </w:p>
        </w:tc>
        <w:tc>
          <w:tcPr>
            <w:tcW w:w="1195" w:type="dxa"/>
          </w:tcPr>
          <w:p w14:paraId="6035F79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1168465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685EE2A0"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1B28F35D"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0D0CE51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42BD86E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7BEE680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041988E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32A8E515" w14:textId="77777777" w:rsidTr="00765F19">
        <w:trPr>
          <w:trHeight w:val="489"/>
        </w:trPr>
        <w:tc>
          <w:tcPr>
            <w:cnfStyle w:val="001000000000" w:firstRow="0" w:lastRow="0" w:firstColumn="1" w:lastColumn="0" w:oddVBand="0" w:evenVBand="0" w:oddHBand="0" w:evenHBand="0" w:firstRowFirstColumn="0" w:firstRowLastColumn="0" w:lastRowFirstColumn="0" w:lastRowLastColumn="0"/>
            <w:tcW w:w="1242" w:type="dxa"/>
          </w:tcPr>
          <w:p w14:paraId="2756E05C"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3</w:t>
            </w:r>
          </w:p>
        </w:tc>
        <w:tc>
          <w:tcPr>
            <w:tcW w:w="3352" w:type="dxa"/>
          </w:tcPr>
          <w:p w14:paraId="4AE9F80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Объекты подсобного и обслуживающего назначения</w:t>
            </w:r>
          </w:p>
        </w:tc>
        <w:tc>
          <w:tcPr>
            <w:tcW w:w="1195" w:type="dxa"/>
          </w:tcPr>
          <w:p w14:paraId="0CDCC66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0CB487E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04CDA57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6052BC0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6104FA10"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6FA329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1774CC70"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76D3B3E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029D70A8" w14:textId="77777777" w:rsidTr="00765F19">
        <w:trPr>
          <w:trHeight w:val="295"/>
        </w:trPr>
        <w:tc>
          <w:tcPr>
            <w:cnfStyle w:val="001000000000" w:firstRow="0" w:lastRow="0" w:firstColumn="1" w:lastColumn="0" w:oddVBand="0" w:evenVBand="0" w:oddHBand="0" w:evenHBand="0" w:firstRowFirstColumn="0" w:firstRowLastColumn="0" w:lastRowFirstColumn="0" w:lastRowLastColumn="0"/>
            <w:tcW w:w="1242" w:type="dxa"/>
          </w:tcPr>
          <w:p w14:paraId="14691366"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4</w:t>
            </w:r>
          </w:p>
        </w:tc>
        <w:tc>
          <w:tcPr>
            <w:tcW w:w="3352" w:type="dxa"/>
          </w:tcPr>
          <w:p w14:paraId="1E19EF7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Объекты энергетического хозяйства</w:t>
            </w:r>
          </w:p>
        </w:tc>
        <w:tc>
          <w:tcPr>
            <w:tcW w:w="1195" w:type="dxa"/>
          </w:tcPr>
          <w:p w14:paraId="6403B58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7D575F44"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1BEEBD80"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Технологическое присоединение к сетям электроснабжения;</w:t>
            </w:r>
          </w:p>
        </w:tc>
        <w:tc>
          <w:tcPr>
            <w:tcW w:w="1093" w:type="dxa"/>
          </w:tcPr>
          <w:p w14:paraId="30E88C7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6461E7E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B0A82F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7D4F868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6EE92E2D"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5F9D3534" w14:textId="77777777" w:rsidTr="00765F19">
        <w:trPr>
          <w:trHeight w:val="313"/>
        </w:trPr>
        <w:tc>
          <w:tcPr>
            <w:cnfStyle w:val="001000000000" w:firstRow="0" w:lastRow="0" w:firstColumn="1" w:lastColumn="0" w:oddVBand="0" w:evenVBand="0" w:oddHBand="0" w:evenHBand="0" w:firstRowFirstColumn="0" w:firstRowLastColumn="0" w:lastRowFirstColumn="0" w:lastRowLastColumn="0"/>
            <w:tcW w:w="1242" w:type="dxa"/>
          </w:tcPr>
          <w:p w14:paraId="6CF79DB1"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5</w:t>
            </w:r>
          </w:p>
        </w:tc>
        <w:tc>
          <w:tcPr>
            <w:tcW w:w="3352" w:type="dxa"/>
          </w:tcPr>
          <w:p w14:paraId="7269862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Объекты транспортного хозяйства и связи</w:t>
            </w:r>
          </w:p>
        </w:tc>
        <w:tc>
          <w:tcPr>
            <w:tcW w:w="1195" w:type="dxa"/>
          </w:tcPr>
          <w:p w14:paraId="554BE0C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5AFB1A1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6E23EDF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736D1D3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3C074E0E"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7F4A3F0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5E610ED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4C832E8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4D338C33" w14:textId="77777777" w:rsidTr="00765F19">
        <w:trPr>
          <w:trHeight w:val="644"/>
        </w:trPr>
        <w:tc>
          <w:tcPr>
            <w:cnfStyle w:val="001000000000" w:firstRow="0" w:lastRow="0" w:firstColumn="1" w:lastColumn="0" w:oddVBand="0" w:evenVBand="0" w:oddHBand="0" w:evenHBand="0" w:firstRowFirstColumn="0" w:firstRowLastColumn="0" w:lastRowFirstColumn="0" w:lastRowLastColumn="0"/>
            <w:tcW w:w="1242" w:type="dxa"/>
          </w:tcPr>
          <w:p w14:paraId="2D0EFA43"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6</w:t>
            </w:r>
          </w:p>
        </w:tc>
        <w:tc>
          <w:tcPr>
            <w:tcW w:w="3352" w:type="dxa"/>
          </w:tcPr>
          <w:p w14:paraId="32A3A52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Наружные сети и сооружения водоснабжения, канализации, теплоснабжения и газоснабжения</w:t>
            </w:r>
          </w:p>
        </w:tc>
        <w:tc>
          <w:tcPr>
            <w:tcW w:w="1195" w:type="dxa"/>
          </w:tcPr>
          <w:p w14:paraId="4B0451BD"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7FC0A7C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1CF29C7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Технологическое присоединение к сетям газоснабжения;</w:t>
            </w:r>
          </w:p>
        </w:tc>
        <w:tc>
          <w:tcPr>
            <w:tcW w:w="1093" w:type="dxa"/>
          </w:tcPr>
          <w:p w14:paraId="2269939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474EF1B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3A9B399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6FFC4BD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3CF63A9E"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6CD354DA" w14:textId="77777777" w:rsidTr="00765F19">
        <w:trPr>
          <w:trHeight w:val="313"/>
        </w:trPr>
        <w:tc>
          <w:tcPr>
            <w:cnfStyle w:val="001000000000" w:firstRow="0" w:lastRow="0" w:firstColumn="1" w:lastColumn="0" w:oddVBand="0" w:evenVBand="0" w:oddHBand="0" w:evenHBand="0" w:firstRowFirstColumn="0" w:firstRowLastColumn="0" w:lastRowFirstColumn="0" w:lastRowLastColumn="0"/>
            <w:tcW w:w="1242" w:type="dxa"/>
          </w:tcPr>
          <w:p w14:paraId="4D966156"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7</w:t>
            </w:r>
          </w:p>
        </w:tc>
        <w:tc>
          <w:tcPr>
            <w:tcW w:w="3352" w:type="dxa"/>
          </w:tcPr>
          <w:p w14:paraId="1D20EDC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Благоустройство и озеленение территории</w:t>
            </w:r>
          </w:p>
        </w:tc>
        <w:tc>
          <w:tcPr>
            <w:tcW w:w="1195" w:type="dxa"/>
          </w:tcPr>
          <w:p w14:paraId="134F5E8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66E9924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299E24C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32F4F454"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7A4E09C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EDA6AF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3C4664D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73966CA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6B70BB78" w14:textId="77777777" w:rsidTr="00765F19">
        <w:trPr>
          <w:trHeight w:val="313"/>
        </w:trPr>
        <w:tc>
          <w:tcPr>
            <w:cnfStyle w:val="001000000000" w:firstRow="0" w:lastRow="0" w:firstColumn="1" w:lastColumn="0" w:oddVBand="0" w:evenVBand="0" w:oddHBand="0" w:evenHBand="0" w:firstRowFirstColumn="0" w:firstRowLastColumn="0" w:lastRowFirstColumn="0" w:lastRowLastColumn="0"/>
            <w:tcW w:w="1242" w:type="dxa"/>
          </w:tcPr>
          <w:p w14:paraId="026B17B9"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8</w:t>
            </w:r>
          </w:p>
        </w:tc>
        <w:tc>
          <w:tcPr>
            <w:tcW w:w="3352" w:type="dxa"/>
          </w:tcPr>
          <w:p w14:paraId="6179D6A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xml:space="preserve">Временные здания и сооружения – </w:t>
            </w:r>
            <w:r w:rsidRPr="000767FF">
              <w:rPr>
                <w:rFonts w:ascii="Times New Roman" w:hAnsi="Times New Roman"/>
                <w:i/>
                <w:sz w:val="18"/>
                <w:szCs w:val="18"/>
              </w:rPr>
              <w:t>3,1% (от СМР без оборудования)</w:t>
            </w:r>
          </w:p>
        </w:tc>
        <w:tc>
          <w:tcPr>
            <w:tcW w:w="1195" w:type="dxa"/>
          </w:tcPr>
          <w:p w14:paraId="1A2D3C6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5472596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41DCFADE"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5590FBCD"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3618C98E"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6FF91D8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42EDE4A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3B69F88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17FA8361" w14:textId="77777777" w:rsidTr="00765F19">
        <w:trPr>
          <w:trHeight w:val="313"/>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5ED4D5AA" w14:textId="77777777" w:rsidR="00D93411" w:rsidRPr="000767FF" w:rsidRDefault="00D93411" w:rsidP="00CA7DDD">
            <w:pPr>
              <w:rPr>
                <w:rFonts w:ascii="Times New Roman" w:hAnsi="Times New Roman"/>
                <w:color w:val="auto"/>
                <w:sz w:val="18"/>
                <w:szCs w:val="18"/>
              </w:rPr>
            </w:pPr>
            <w:r w:rsidRPr="000767FF">
              <w:rPr>
                <w:rFonts w:ascii="Times New Roman" w:hAnsi="Times New Roman"/>
                <w:sz w:val="18"/>
                <w:szCs w:val="18"/>
              </w:rPr>
              <w:t>Глава № 9</w:t>
            </w:r>
          </w:p>
        </w:tc>
        <w:tc>
          <w:tcPr>
            <w:tcW w:w="3352" w:type="dxa"/>
          </w:tcPr>
          <w:p w14:paraId="2615CA54"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Прочие работы и затраты</w:t>
            </w:r>
          </w:p>
        </w:tc>
        <w:tc>
          <w:tcPr>
            <w:tcW w:w="1195" w:type="dxa"/>
          </w:tcPr>
          <w:p w14:paraId="2CFFBDC0"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6A1F424B"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4C3F2564"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Средства на покрытие затрат строительных организаций по добровольному страхованию работников и имущества, в том числе строительных рисков;</w:t>
            </w:r>
          </w:p>
          <w:p w14:paraId="2D8A479E"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2CEA4D85"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33ACA7FB"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01B518A9"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1B7FC205"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0F42FD42"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7A2803D8" w14:textId="77777777" w:rsidTr="00765F19">
        <w:trPr>
          <w:trHeight w:val="313"/>
        </w:trPr>
        <w:tc>
          <w:tcPr>
            <w:cnfStyle w:val="001000000000" w:firstRow="0" w:lastRow="0" w:firstColumn="1" w:lastColumn="0" w:oddVBand="0" w:evenVBand="0" w:oddHBand="0" w:evenHBand="0" w:firstRowFirstColumn="0" w:firstRowLastColumn="0" w:lastRowFirstColumn="0" w:lastRowLastColumn="0"/>
            <w:tcW w:w="1242" w:type="dxa"/>
            <w:vMerge/>
          </w:tcPr>
          <w:p w14:paraId="008ECEC6" w14:textId="77777777" w:rsidR="00D93411" w:rsidRPr="000767FF" w:rsidRDefault="00D93411" w:rsidP="00CA7DDD">
            <w:pPr>
              <w:rPr>
                <w:rFonts w:ascii="Times New Roman" w:hAnsi="Times New Roman"/>
                <w:color w:val="auto"/>
                <w:sz w:val="18"/>
                <w:szCs w:val="18"/>
              </w:rPr>
            </w:pPr>
          </w:p>
        </w:tc>
        <w:tc>
          <w:tcPr>
            <w:tcW w:w="3352" w:type="dxa"/>
          </w:tcPr>
          <w:p w14:paraId="019F2DB1"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xml:space="preserve">Зимнее удорожание – </w:t>
            </w:r>
            <w:proofErr w:type="spellStart"/>
            <w:r w:rsidRPr="000767FF">
              <w:rPr>
                <w:rFonts w:ascii="Times New Roman" w:hAnsi="Times New Roman"/>
                <w:sz w:val="18"/>
                <w:szCs w:val="18"/>
              </w:rPr>
              <w:t>терр</w:t>
            </w:r>
            <w:proofErr w:type="spellEnd"/>
            <w:r w:rsidRPr="000767FF">
              <w:rPr>
                <w:rFonts w:ascii="Times New Roman" w:hAnsi="Times New Roman"/>
                <w:sz w:val="18"/>
                <w:szCs w:val="18"/>
              </w:rPr>
              <w:t xml:space="preserve">. </w:t>
            </w:r>
            <w:r w:rsidRPr="000767FF">
              <w:rPr>
                <w:rFonts w:ascii="Times New Roman" w:hAnsi="Times New Roman"/>
                <w:i/>
                <w:sz w:val="18"/>
                <w:szCs w:val="18"/>
              </w:rPr>
              <w:t>(от СМР без оборудования)</w:t>
            </w:r>
          </w:p>
        </w:tc>
        <w:tc>
          <w:tcPr>
            <w:tcW w:w="1195" w:type="dxa"/>
          </w:tcPr>
          <w:p w14:paraId="52A895C6"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2886B44B"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52BF66EE"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13DC8F75"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0F782A90"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0058C7D"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3FEB5766"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4284C28A" w14:textId="77777777" w:rsidR="00D93411" w:rsidRPr="000767FF" w:rsidRDefault="00D93411"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35478537" w14:textId="77777777" w:rsidTr="00765F19">
        <w:trPr>
          <w:trHeight w:val="644"/>
        </w:trPr>
        <w:tc>
          <w:tcPr>
            <w:cnfStyle w:val="001000000000" w:firstRow="0" w:lastRow="0" w:firstColumn="1" w:lastColumn="0" w:oddVBand="0" w:evenVBand="0" w:oddHBand="0" w:evenHBand="0" w:firstRowFirstColumn="0" w:firstRowLastColumn="0" w:lastRowFirstColumn="0" w:lastRowLastColumn="0"/>
            <w:tcW w:w="1242" w:type="dxa"/>
          </w:tcPr>
          <w:p w14:paraId="6C285BE5"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lastRenderedPageBreak/>
              <w:t>Глава № 10</w:t>
            </w:r>
          </w:p>
        </w:tc>
        <w:tc>
          <w:tcPr>
            <w:tcW w:w="3352" w:type="dxa"/>
          </w:tcPr>
          <w:p w14:paraId="635A45B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Содержание дирекции (</w:t>
            </w:r>
            <w:r w:rsidRPr="000767FF">
              <w:rPr>
                <w:rFonts w:ascii="Times New Roman" w:hAnsi="Times New Roman"/>
                <w:i/>
                <w:sz w:val="18"/>
                <w:szCs w:val="18"/>
              </w:rPr>
              <w:t>строительный контроль/технический надзор – 1,1%</w:t>
            </w:r>
            <w:r w:rsidRPr="000767FF">
              <w:rPr>
                <w:rFonts w:ascii="Times New Roman" w:hAnsi="Times New Roman"/>
                <w:sz w:val="18"/>
                <w:szCs w:val="18"/>
              </w:rPr>
              <w:t xml:space="preserve">) строящегося предприятия /учреждения </w:t>
            </w:r>
          </w:p>
        </w:tc>
        <w:tc>
          <w:tcPr>
            <w:tcW w:w="1195" w:type="dxa"/>
          </w:tcPr>
          <w:p w14:paraId="1931827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1B676BF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69A5E74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xml:space="preserve">- Строительный контроль/Технический надзор; </w:t>
            </w:r>
          </w:p>
          <w:p w14:paraId="1CA674F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xml:space="preserve">- Премия за ввод; </w:t>
            </w:r>
          </w:p>
          <w:p w14:paraId="38E32B2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7DFC8E0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5CE1883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5333B8E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0249CA6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63E7237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380B03AE" w14:textId="77777777" w:rsidTr="00765F19">
        <w:trPr>
          <w:trHeight w:val="576"/>
        </w:trPr>
        <w:tc>
          <w:tcPr>
            <w:cnfStyle w:val="001000000000" w:firstRow="0" w:lastRow="0" w:firstColumn="1" w:lastColumn="0" w:oddVBand="0" w:evenVBand="0" w:oddHBand="0" w:evenHBand="0" w:firstRowFirstColumn="0" w:firstRowLastColumn="0" w:lastRowFirstColumn="0" w:lastRowLastColumn="0"/>
            <w:tcW w:w="1242" w:type="dxa"/>
          </w:tcPr>
          <w:p w14:paraId="13CE4D53"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11</w:t>
            </w:r>
          </w:p>
        </w:tc>
        <w:tc>
          <w:tcPr>
            <w:tcW w:w="3352" w:type="dxa"/>
          </w:tcPr>
          <w:p w14:paraId="6C79216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Подготовка эксплуатационных кадров</w:t>
            </w:r>
          </w:p>
        </w:tc>
        <w:tc>
          <w:tcPr>
            <w:tcW w:w="1195" w:type="dxa"/>
          </w:tcPr>
          <w:p w14:paraId="7E0415E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7DC85D6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0AB55F8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Подготовка эксплуатационных кадров;</w:t>
            </w:r>
          </w:p>
          <w:p w14:paraId="6B1F007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1F62563D"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A9316D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7DFDDD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024D7F1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7212030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1BF6FECE" w14:textId="77777777" w:rsidTr="00765F19">
        <w:trPr>
          <w:trHeight w:val="275"/>
        </w:trPr>
        <w:tc>
          <w:tcPr>
            <w:cnfStyle w:val="001000000000" w:firstRow="0" w:lastRow="0" w:firstColumn="1" w:lastColumn="0" w:oddVBand="0" w:evenVBand="0" w:oddHBand="0" w:evenHBand="0" w:firstRowFirstColumn="0" w:firstRowLastColumn="0" w:lastRowFirstColumn="0" w:lastRowLastColumn="0"/>
            <w:tcW w:w="1242" w:type="dxa"/>
          </w:tcPr>
          <w:p w14:paraId="1998F66A"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12</w:t>
            </w:r>
          </w:p>
        </w:tc>
        <w:tc>
          <w:tcPr>
            <w:tcW w:w="3352" w:type="dxa"/>
          </w:tcPr>
          <w:p w14:paraId="1C320FE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C849A2">
              <w:rPr>
                <w:rFonts w:ascii="Times New Roman" w:hAnsi="Times New Roman"/>
                <w:sz w:val="18"/>
                <w:szCs w:val="18"/>
              </w:rPr>
              <w:t xml:space="preserve">Проектные и изыскательские работы, </w:t>
            </w:r>
            <w:r w:rsidRPr="00C849A2">
              <w:rPr>
                <w:rFonts w:ascii="Times New Roman" w:hAnsi="Times New Roman"/>
                <w:i/>
                <w:sz w:val="18"/>
                <w:szCs w:val="18"/>
              </w:rPr>
              <w:t>Авторский надзор-0,2%</w:t>
            </w:r>
          </w:p>
        </w:tc>
        <w:tc>
          <w:tcPr>
            <w:tcW w:w="1195" w:type="dxa"/>
          </w:tcPr>
          <w:p w14:paraId="479A0BF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7BCA72F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20A8BB2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Проектные работы;</w:t>
            </w:r>
          </w:p>
          <w:p w14:paraId="0420B02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изыскания и геология;</w:t>
            </w:r>
          </w:p>
          <w:p w14:paraId="7512414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Привязка инженерно-</w:t>
            </w:r>
            <w:proofErr w:type="spellStart"/>
            <w:r w:rsidRPr="000767FF">
              <w:rPr>
                <w:rFonts w:ascii="Times New Roman" w:hAnsi="Times New Roman"/>
                <w:sz w:val="18"/>
                <w:szCs w:val="18"/>
              </w:rPr>
              <w:t>геологичских</w:t>
            </w:r>
            <w:proofErr w:type="spellEnd"/>
            <w:r w:rsidRPr="000767FF">
              <w:rPr>
                <w:rFonts w:ascii="Times New Roman" w:hAnsi="Times New Roman"/>
                <w:sz w:val="18"/>
                <w:szCs w:val="18"/>
              </w:rPr>
              <w:t xml:space="preserve"> скважин;</w:t>
            </w:r>
          </w:p>
          <w:p w14:paraId="585EFF5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Экспертное заключение санэпидемстанции;</w:t>
            </w:r>
          </w:p>
          <w:p w14:paraId="4F7739A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xml:space="preserve">- Экспертиза проекта; </w:t>
            </w:r>
          </w:p>
          <w:p w14:paraId="2BEC5FBD"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 Авторский надзор</w:t>
            </w:r>
          </w:p>
          <w:p w14:paraId="2621B0D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758A50D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564C4A6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47CF4CD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76C31AB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35E48CB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370FD939" w14:textId="77777777" w:rsidTr="00765F19">
        <w:trPr>
          <w:trHeight w:val="279"/>
        </w:trPr>
        <w:tc>
          <w:tcPr>
            <w:cnfStyle w:val="001000000000" w:firstRow="0" w:lastRow="0" w:firstColumn="1" w:lastColumn="0" w:oddVBand="0" w:evenVBand="0" w:oddHBand="0" w:evenHBand="0" w:firstRowFirstColumn="0" w:firstRowLastColumn="0" w:lastRowFirstColumn="0" w:lastRowLastColumn="0"/>
            <w:tcW w:w="1242" w:type="dxa"/>
          </w:tcPr>
          <w:p w14:paraId="6D99F2C2" w14:textId="77777777" w:rsidR="00CA7DDD" w:rsidRPr="000767FF" w:rsidRDefault="00CA7DDD" w:rsidP="00CA7DDD">
            <w:pPr>
              <w:rPr>
                <w:rFonts w:ascii="Times New Roman" w:hAnsi="Times New Roman"/>
                <w:color w:val="auto"/>
                <w:sz w:val="18"/>
                <w:szCs w:val="18"/>
              </w:rPr>
            </w:pPr>
            <w:r w:rsidRPr="000767FF">
              <w:rPr>
                <w:rFonts w:ascii="Times New Roman" w:hAnsi="Times New Roman"/>
                <w:sz w:val="18"/>
                <w:szCs w:val="18"/>
              </w:rPr>
              <w:t>Глава № 13</w:t>
            </w:r>
          </w:p>
        </w:tc>
        <w:tc>
          <w:tcPr>
            <w:tcW w:w="3352" w:type="dxa"/>
          </w:tcPr>
          <w:p w14:paraId="4602F91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Непредвиденные работы и затраты</w:t>
            </w:r>
          </w:p>
          <w:p w14:paraId="7B1A772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18"/>
                <w:szCs w:val="18"/>
              </w:rPr>
            </w:pPr>
            <w:r w:rsidRPr="000767FF">
              <w:rPr>
                <w:rFonts w:ascii="Times New Roman" w:hAnsi="Times New Roman"/>
                <w:sz w:val="18"/>
                <w:szCs w:val="18"/>
              </w:rPr>
              <w:t>(</w:t>
            </w:r>
            <w:r w:rsidRPr="000767FF">
              <w:rPr>
                <w:rFonts w:ascii="Times New Roman" w:hAnsi="Times New Roman"/>
                <w:i/>
                <w:sz w:val="18"/>
                <w:szCs w:val="18"/>
              </w:rPr>
              <w:t>Непроизводственные – 2%</w:t>
            </w:r>
          </w:p>
          <w:p w14:paraId="415A6C9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i/>
                <w:sz w:val="18"/>
                <w:szCs w:val="18"/>
              </w:rPr>
              <w:t>Производственные – 3%)</w:t>
            </w:r>
          </w:p>
        </w:tc>
        <w:tc>
          <w:tcPr>
            <w:tcW w:w="1195" w:type="dxa"/>
          </w:tcPr>
          <w:p w14:paraId="45057B4E"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7E5848F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1BF4C9B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Резерв на непредвиденные работы и затраты</w:t>
            </w:r>
          </w:p>
          <w:p w14:paraId="18EBF13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2E917C2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E540430"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831652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3A01659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62A38AC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1DF77150" w14:textId="77777777" w:rsidTr="00765F19">
        <w:trPr>
          <w:trHeight w:val="263"/>
        </w:trPr>
        <w:tc>
          <w:tcPr>
            <w:cnfStyle w:val="001000000000" w:firstRow="0" w:lastRow="0" w:firstColumn="1" w:lastColumn="0" w:oddVBand="0" w:evenVBand="0" w:oddHBand="0" w:evenHBand="0" w:firstRowFirstColumn="0" w:firstRowLastColumn="0" w:lastRowFirstColumn="0" w:lastRowLastColumn="0"/>
            <w:tcW w:w="1242" w:type="dxa"/>
          </w:tcPr>
          <w:p w14:paraId="760D2CE1" w14:textId="77777777" w:rsidR="00CA7DDD" w:rsidRPr="000767FF" w:rsidRDefault="00CA7DDD" w:rsidP="00CA7DDD">
            <w:pPr>
              <w:rPr>
                <w:rFonts w:ascii="Times New Roman" w:hAnsi="Times New Roman"/>
                <w:color w:val="auto"/>
                <w:sz w:val="18"/>
                <w:szCs w:val="18"/>
              </w:rPr>
            </w:pPr>
          </w:p>
        </w:tc>
        <w:tc>
          <w:tcPr>
            <w:tcW w:w="3352" w:type="dxa"/>
          </w:tcPr>
          <w:p w14:paraId="727FB76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0767FF">
              <w:rPr>
                <w:rFonts w:ascii="Times New Roman" w:hAnsi="Times New Roman"/>
                <w:sz w:val="18"/>
                <w:szCs w:val="18"/>
              </w:rPr>
              <w:t>ИТОГО в ценах _ кв. 2001</w:t>
            </w:r>
          </w:p>
        </w:tc>
        <w:tc>
          <w:tcPr>
            <w:tcW w:w="1195" w:type="dxa"/>
          </w:tcPr>
          <w:p w14:paraId="28AB305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4A6AA90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78E2BA6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2D159A85"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30D5B47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178EC0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6703CE9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18194EF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7D21F728" w14:textId="77777777" w:rsidTr="00765F19">
        <w:trPr>
          <w:trHeight w:val="279"/>
        </w:trPr>
        <w:tc>
          <w:tcPr>
            <w:cnfStyle w:val="001000000000" w:firstRow="0" w:lastRow="0" w:firstColumn="1" w:lastColumn="0" w:oddVBand="0" w:evenVBand="0" w:oddHBand="0" w:evenHBand="0" w:firstRowFirstColumn="0" w:firstRowLastColumn="0" w:lastRowFirstColumn="0" w:lastRowLastColumn="0"/>
            <w:tcW w:w="1242" w:type="dxa"/>
          </w:tcPr>
          <w:p w14:paraId="38C2CF26" w14:textId="77777777" w:rsidR="00CA7DDD" w:rsidRPr="000767FF" w:rsidRDefault="00CA7DDD" w:rsidP="00CA7DDD">
            <w:pPr>
              <w:rPr>
                <w:rFonts w:ascii="Times New Roman" w:hAnsi="Times New Roman"/>
                <w:b/>
                <w:color w:val="auto"/>
                <w:sz w:val="18"/>
                <w:szCs w:val="18"/>
              </w:rPr>
            </w:pPr>
          </w:p>
        </w:tc>
        <w:tc>
          <w:tcPr>
            <w:tcW w:w="3352" w:type="dxa"/>
          </w:tcPr>
          <w:p w14:paraId="2491AA6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0767FF">
              <w:rPr>
                <w:rFonts w:ascii="Times New Roman" w:hAnsi="Times New Roman"/>
                <w:b/>
                <w:sz w:val="18"/>
                <w:szCs w:val="18"/>
              </w:rPr>
              <w:t xml:space="preserve">ИТОГО в ценах 1 кв. 2013 </w:t>
            </w:r>
          </w:p>
        </w:tc>
        <w:tc>
          <w:tcPr>
            <w:tcW w:w="1195" w:type="dxa"/>
          </w:tcPr>
          <w:p w14:paraId="03437489"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4DDA5EF2"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4D794614"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408247C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61088751"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1F3C0917"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5D3588F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69D3CB0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04EFEC9C" w14:textId="77777777" w:rsidTr="00765F19">
        <w:trPr>
          <w:trHeight w:val="331"/>
        </w:trPr>
        <w:tc>
          <w:tcPr>
            <w:cnfStyle w:val="001000000000" w:firstRow="0" w:lastRow="0" w:firstColumn="1" w:lastColumn="0" w:oddVBand="0" w:evenVBand="0" w:oddHBand="0" w:evenHBand="0" w:firstRowFirstColumn="0" w:firstRowLastColumn="0" w:lastRowFirstColumn="0" w:lastRowLastColumn="0"/>
            <w:tcW w:w="1242" w:type="dxa"/>
          </w:tcPr>
          <w:p w14:paraId="1B13AB46" w14:textId="77777777" w:rsidR="00CA7DDD" w:rsidRPr="000767FF" w:rsidRDefault="00CA7DDD" w:rsidP="00CA7DDD">
            <w:pPr>
              <w:rPr>
                <w:rFonts w:ascii="Times New Roman" w:hAnsi="Times New Roman"/>
                <w:b/>
                <w:color w:val="auto"/>
                <w:sz w:val="18"/>
                <w:szCs w:val="18"/>
              </w:rPr>
            </w:pPr>
            <w:r w:rsidRPr="000767FF">
              <w:rPr>
                <w:rFonts w:ascii="Times New Roman" w:hAnsi="Times New Roman"/>
                <w:b/>
                <w:sz w:val="18"/>
                <w:szCs w:val="18"/>
              </w:rPr>
              <w:t>Глава №14</w:t>
            </w:r>
          </w:p>
        </w:tc>
        <w:tc>
          <w:tcPr>
            <w:tcW w:w="3352" w:type="dxa"/>
          </w:tcPr>
          <w:p w14:paraId="5C9E6C14"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0767FF">
              <w:rPr>
                <w:rFonts w:ascii="Times New Roman" w:hAnsi="Times New Roman"/>
                <w:b/>
                <w:sz w:val="18"/>
                <w:szCs w:val="18"/>
              </w:rPr>
              <w:t>Налог на добавленную стоимость</w:t>
            </w:r>
          </w:p>
        </w:tc>
        <w:tc>
          <w:tcPr>
            <w:tcW w:w="1195" w:type="dxa"/>
          </w:tcPr>
          <w:p w14:paraId="44A51854"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276" w:type="dxa"/>
          </w:tcPr>
          <w:p w14:paraId="0CA318E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2800" w:type="dxa"/>
          </w:tcPr>
          <w:p w14:paraId="67FFD75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093" w:type="dxa"/>
          </w:tcPr>
          <w:p w14:paraId="5CF635D8"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6C7C939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78" w:type="dxa"/>
          </w:tcPr>
          <w:p w14:paraId="02378FFB"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993" w:type="dxa"/>
          </w:tcPr>
          <w:p w14:paraId="289B4E9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c>
          <w:tcPr>
            <w:tcW w:w="1134" w:type="dxa"/>
          </w:tcPr>
          <w:p w14:paraId="6923292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rPr>
            </w:pPr>
          </w:p>
        </w:tc>
      </w:tr>
      <w:tr w:rsidR="000767FF" w:rsidRPr="000767FF" w14:paraId="1EBAF176" w14:textId="77777777" w:rsidTr="00765F19">
        <w:trPr>
          <w:trHeight w:val="331"/>
        </w:trPr>
        <w:tc>
          <w:tcPr>
            <w:cnfStyle w:val="001000000000" w:firstRow="0" w:lastRow="0" w:firstColumn="1" w:lastColumn="0" w:oddVBand="0" w:evenVBand="0" w:oddHBand="0" w:evenHBand="0" w:firstRowFirstColumn="0" w:firstRowLastColumn="0" w:lastRowFirstColumn="0" w:lastRowLastColumn="0"/>
            <w:tcW w:w="1242" w:type="dxa"/>
          </w:tcPr>
          <w:p w14:paraId="0354CBCE" w14:textId="77777777" w:rsidR="00CA7DDD" w:rsidRPr="000767FF" w:rsidRDefault="00CA7DDD" w:rsidP="00CA7DDD">
            <w:pPr>
              <w:rPr>
                <w:rFonts w:ascii="Times New Roman" w:hAnsi="Times New Roman"/>
                <w:b/>
                <w:color w:val="auto"/>
                <w:sz w:val="18"/>
                <w:szCs w:val="18"/>
              </w:rPr>
            </w:pPr>
          </w:p>
        </w:tc>
        <w:tc>
          <w:tcPr>
            <w:tcW w:w="3352" w:type="dxa"/>
          </w:tcPr>
          <w:p w14:paraId="671B5AFA"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r w:rsidRPr="000767FF">
              <w:rPr>
                <w:rFonts w:ascii="Times New Roman" w:hAnsi="Times New Roman"/>
                <w:b/>
                <w:sz w:val="18"/>
                <w:szCs w:val="18"/>
              </w:rPr>
              <w:t>ВСЕГО с НДС</w:t>
            </w:r>
          </w:p>
        </w:tc>
        <w:tc>
          <w:tcPr>
            <w:tcW w:w="1195" w:type="dxa"/>
          </w:tcPr>
          <w:p w14:paraId="1F7E0B0E"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276" w:type="dxa"/>
          </w:tcPr>
          <w:p w14:paraId="417AE796"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2800" w:type="dxa"/>
          </w:tcPr>
          <w:p w14:paraId="2313349E"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093" w:type="dxa"/>
          </w:tcPr>
          <w:p w14:paraId="32D6640C"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178" w:type="dxa"/>
          </w:tcPr>
          <w:p w14:paraId="65C8E13F"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178" w:type="dxa"/>
          </w:tcPr>
          <w:p w14:paraId="6676134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993" w:type="dxa"/>
          </w:tcPr>
          <w:p w14:paraId="5ACDE853"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c>
          <w:tcPr>
            <w:tcW w:w="1134" w:type="dxa"/>
          </w:tcPr>
          <w:p w14:paraId="2856A314" w14:textId="77777777" w:rsidR="00CA7DDD" w:rsidRPr="000767FF"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18"/>
                <w:szCs w:val="18"/>
              </w:rPr>
            </w:pPr>
          </w:p>
        </w:tc>
      </w:tr>
    </w:tbl>
    <w:p w14:paraId="04CE0261" w14:textId="77777777" w:rsidR="00CA7DDD" w:rsidRPr="00CA7DDD" w:rsidRDefault="00CA7DDD" w:rsidP="00CA7DDD">
      <w:pPr>
        <w:rPr>
          <w:b/>
          <w:bCs/>
          <w:iCs/>
        </w:rPr>
      </w:pPr>
    </w:p>
    <w:p w14:paraId="6E3DF3CA" w14:textId="77777777" w:rsidR="00CA7DDD" w:rsidRPr="00A60E4B" w:rsidRDefault="00CA7DDD" w:rsidP="00CA7DDD">
      <w:pPr>
        <w:rPr>
          <w:rFonts w:ascii="Times New Roman" w:hAnsi="Times New Roman" w:cs="Times New Roman"/>
          <w:b/>
        </w:rPr>
      </w:pPr>
      <w:r w:rsidRPr="00CA7DDD">
        <w:rPr>
          <w:b/>
          <w:bCs/>
          <w:iCs/>
        </w:rPr>
        <w:br w:type="page"/>
      </w:r>
      <w:r w:rsidRPr="00A60E4B">
        <w:rPr>
          <w:rFonts w:ascii="Times New Roman" w:hAnsi="Times New Roman" w:cs="Times New Roman"/>
          <w:b/>
        </w:rPr>
        <w:lastRenderedPageBreak/>
        <w:t>Реестр платежей</w:t>
      </w:r>
    </w:p>
    <w:p w14:paraId="59BE8132" w14:textId="77777777" w:rsidR="00CA7DDD" w:rsidRPr="00A60E4B" w:rsidRDefault="00CA7DDD" w:rsidP="00CA7DDD">
      <w:pPr>
        <w:rPr>
          <w:rFonts w:ascii="Times New Roman" w:hAnsi="Times New Roman" w:cs="Times New Roman"/>
        </w:rPr>
      </w:pPr>
      <w:r w:rsidRPr="00A60E4B">
        <w:rPr>
          <w:rFonts w:ascii="Times New Roman" w:hAnsi="Times New Roman" w:cs="Times New Roman"/>
        </w:rPr>
        <w:t>произведенных инвестором по проекту _______________________________________________________________,</w:t>
      </w:r>
    </w:p>
    <w:p w14:paraId="7C6F3BE5" w14:textId="77777777" w:rsidR="00CA7DDD" w:rsidRPr="00A60E4B" w:rsidRDefault="00CA7DDD" w:rsidP="00CA7DDD">
      <w:pPr>
        <w:rPr>
          <w:rFonts w:ascii="Times New Roman" w:hAnsi="Times New Roman" w:cs="Times New Roman"/>
        </w:rPr>
      </w:pPr>
      <w:r w:rsidRPr="00A60E4B">
        <w:rPr>
          <w:rFonts w:ascii="Times New Roman" w:hAnsi="Times New Roman" w:cs="Times New Roman"/>
        </w:rPr>
        <w:t>по адресу:________________________________________________________________________________________</w:t>
      </w:r>
    </w:p>
    <w:tbl>
      <w:tblPr>
        <w:tblW w:w="0" w:type="auto"/>
        <w:tblInd w:w="108" w:type="dxa"/>
        <w:tblLayout w:type="fixed"/>
        <w:tblLook w:val="0000" w:firstRow="0" w:lastRow="0" w:firstColumn="0" w:lastColumn="0" w:noHBand="0" w:noVBand="0"/>
      </w:tblPr>
      <w:tblGrid>
        <w:gridCol w:w="6980"/>
        <w:gridCol w:w="8329"/>
      </w:tblGrid>
      <w:tr w:rsidR="00CA7DDD" w:rsidRPr="00A60E4B" w14:paraId="11079F05" w14:textId="77777777" w:rsidTr="00E00B94">
        <w:trPr>
          <w:cantSplit/>
        </w:trPr>
        <w:tc>
          <w:tcPr>
            <w:tcW w:w="6980" w:type="dxa"/>
          </w:tcPr>
          <w:p w14:paraId="5259AD23" w14:textId="77777777" w:rsidR="00CA7DDD" w:rsidRPr="00A60E4B" w:rsidRDefault="00CA7DDD" w:rsidP="00CA7DDD">
            <w:pPr>
              <w:rPr>
                <w:rFonts w:ascii="Times New Roman" w:hAnsi="Times New Roman" w:cs="Times New Roman"/>
              </w:rPr>
            </w:pPr>
            <w:r w:rsidRPr="00A60E4B">
              <w:rPr>
                <w:rFonts w:ascii="Times New Roman" w:hAnsi="Times New Roman" w:cs="Times New Roman"/>
              </w:rPr>
              <w:t>г. __________</w:t>
            </w:r>
          </w:p>
        </w:tc>
        <w:tc>
          <w:tcPr>
            <w:tcW w:w="8329" w:type="dxa"/>
          </w:tcPr>
          <w:p w14:paraId="5553F5C0" w14:textId="77777777" w:rsidR="00CA7DDD" w:rsidRPr="00A60E4B" w:rsidRDefault="00CA7DDD" w:rsidP="00CA7DDD">
            <w:pPr>
              <w:rPr>
                <w:rFonts w:ascii="Times New Roman" w:hAnsi="Times New Roman" w:cs="Times New Roman"/>
              </w:rPr>
            </w:pPr>
            <w:r w:rsidRPr="00A60E4B">
              <w:rPr>
                <w:rFonts w:ascii="Times New Roman" w:hAnsi="Times New Roman" w:cs="Times New Roman"/>
              </w:rPr>
              <w:t>“_____” ______________ 201__г.</w:t>
            </w:r>
          </w:p>
        </w:tc>
      </w:tr>
    </w:tbl>
    <w:p w14:paraId="6C6C353E" w14:textId="77777777" w:rsidR="00CA7DDD" w:rsidRPr="00A60E4B" w:rsidRDefault="00CA7DDD" w:rsidP="00867636">
      <w:pPr>
        <w:spacing w:after="0"/>
        <w:rPr>
          <w:rFonts w:ascii="Times New Roman" w:hAnsi="Times New Roman" w:cs="Times New Roman"/>
          <w:i/>
        </w:rPr>
      </w:pPr>
      <w:r w:rsidRPr="00A60E4B">
        <w:rPr>
          <w:rFonts w:ascii="Times New Roman" w:hAnsi="Times New Roman" w:cs="Times New Roman"/>
          <w:i/>
        </w:rPr>
        <w:t>в соответствии с главами ССР</w:t>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Pr>
          <w:rFonts w:ascii="Times New Roman" w:hAnsi="Times New Roman" w:cs="Times New Roman"/>
          <w:i/>
        </w:rPr>
        <w:tab/>
      </w:r>
      <w:r w:rsidR="000739D5" w:rsidRPr="00867636">
        <w:rPr>
          <w:rFonts w:ascii="Times New Roman" w:hAnsi="Times New Roman" w:cs="Times New Roman"/>
          <w:b/>
          <w:bCs/>
          <w:iCs/>
        </w:rPr>
        <w:t>Таблица 7.</w:t>
      </w:r>
      <w:r w:rsidR="000739D5">
        <w:rPr>
          <w:rFonts w:ascii="Times New Roman" w:hAnsi="Times New Roman" w:cs="Times New Roman"/>
          <w:b/>
          <w:bCs/>
          <w:iCs/>
        </w:rPr>
        <w:t>4</w:t>
      </w:r>
    </w:p>
    <w:tbl>
      <w:tblPr>
        <w:tblStyle w:val="22"/>
        <w:tblW w:w="0" w:type="auto"/>
        <w:tblLayout w:type="fixed"/>
        <w:tblLook w:val="0000" w:firstRow="0" w:lastRow="0" w:firstColumn="0" w:lastColumn="0" w:noHBand="0" w:noVBand="0"/>
      </w:tblPr>
      <w:tblGrid>
        <w:gridCol w:w="709"/>
        <w:gridCol w:w="2835"/>
        <w:gridCol w:w="2410"/>
        <w:gridCol w:w="2126"/>
        <w:gridCol w:w="1843"/>
        <w:gridCol w:w="1559"/>
        <w:gridCol w:w="1843"/>
        <w:gridCol w:w="1984"/>
      </w:tblGrid>
      <w:tr w:rsidR="008A010A" w:rsidRPr="008A010A" w14:paraId="04623B29" w14:textId="77777777" w:rsidTr="00A60E4B">
        <w:tc>
          <w:tcPr>
            <w:tcW w:w="709" w:type="dxa"/>
          </w:tcPr>
          <w:p w14:paraId="0E436EBB"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w:t>
            </w:r>
          </w:p>
          <w:p w14:paraId="4BFBC24A"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п./п.</w:t>
            </w:r>
          </w:p>
        </w:tc>
        <w:tc>
          <w:tcPr>
            <w:tcW w:w="2835" w:type="dxa"/>
          </w:tcPr>
          <w:p w14:paraId="1459803B"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Получатель</w:t>
            </w:r>
          </w:p>
          <w:p w14:paraId="489907C3" w14:textId="77777777" w:rsidR="00CA7DDD" w:rsidRPr="008A010A" w:rsidRDefault="00CA7DDD">
            <w:pPr>
              <w:rPr>
                <w:rFonts w:ascii="Times New Roman" w:hAnsi="Times New Roman"/>
                <w:b/>
                <w:color w:val="auto"/>
                <w:sz w:val="18"/>
                <w:szCs w:val="18"/>
              </w:rPr>
            </w:pPr>
          </w:p>
        </w:tc>
        <w:tc>
          <w:tcPr>
            <w:tcW w:w="2410" w:type="dxa"/>
          </w:tcPr>
          <w:p w14:paraId="31CBA3C0"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Обоснование</w:t>
            </w:r>
          </w:p>
        </w:tc>
        <w:tc>
          <w:tcPr>
            <w:tcW w:w="2126" w:type="dxa"/>
          </w:tcPr>
          <w:p w14:paraId="6C55C368"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Назначение платежа</w:t>
            </w:r>
          </w:p>
        </w:tc>
        <w:tc>
          <w:tcPr>
            <w:tcW w:w="1843" w:type="dxa"/>
          </w:tcPr>
          <w:p w14:paraId="313651A3"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 п./п. дата</w:t>
            </w:r>
          </w:p>
        </w:tc>
        <w:tc>
          <w:tcPr>
            <w:tcW w:w="1559" w:type="dxa"/>
          </w:tcPr>
          <w:p w14:paraId="0BE6A093"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Сумма в рублях</w:t>
            </w:r>
          </w:p>
        </w:tc>
        <w:tc>
          <w:tcPr>
            <w:tcW w:w="1843" w:type="dxa"/>
          </w:tcPr>
          <w:p w14:paraId="29AAF062"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Курс $ США</w:t>
            </w:r>
          </w:p>
        </w:tc>
        <w:tc>
          <w:tcPr>
            <w:tcW w:w="1984" w:type="dxa"/>
          </w:tcPr>
          <w:p w14:paraId="1DD4B64C"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Сумма в $ США</w:t>
            </w:r>
          </w:p>
        </w:tc>
      </w:tr>
      <w:tr w:rsidR="008A010A" w:rsidRPr="008A010A" w14:paraId="35D2FA4B" w14:textId="77777777" w:rsidTr="00A60E4B">
        <w:tc>
          <w:tcPr>
            <w:tcW w:w="15309" w:type="dxa"/>
            <w:gridSpan w:val="8"/>
          </w:tcPr>
          <w:p w14:paraId="47843430"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 xml:space="preserve"> Глава 1. Подготовка территории строительства</w:t>
            </w:r>
          </w:p>
        </w:tc>
      </w:tr>
      <w:tr w:rsidR="008A010A" w:rsidRPr="008A010A" w14:paraId="058FA72E" w14:textId="77777777" w:rsidTr="00A60E4B">
        <w:tc>
          <w:tcPr>
            <w:tcW w:w="709" w:type="dxa"/>
          </w:tcPr>
          <w:p w14:paraId="79D8D573" w14:textId="77777777" w:rsidR="00CA7DDD" w:rsidRPr="008A010A" w:rsidRDefault="00CA7DDD" w:rsidP="00CA7DDD">
            <w:pPr>
              <w:rPr>
                <w:rFonts w:ascii="Times New Roman" w:hAnsi="Times New Roman"/>
                <w:color w:val="auto"/>
                <w:sz w:val="18"/>
                <w:szCs w:val="18"/>
              </w:rPr>
            </w:pPr>
          </w:p>
        </w:tc>
        <w:tc>
          <w:tcPr>
            <w:tcW w:w="2835" w:type="dxa"/>
          </w:tcPr>
          <w:p w14:paraId="0E81A48D" w14:textId="77777777" w:rsidR="00CA7DDD" w:rsidRPr="008A010A" w:rsidRDefault="00CA7DDD" w:rsidP="00CA7DDD">
            <w:pPr>
              <w:rPr>
                <w:rFonts w:ascii="Times New Roman" w:hAnsi="Times New Roman"/>
                <w:color w:val="auto"/>
                <w:sz w:val="18"/>
                <w:szCs w:val="18"/>
              </w:rPr>
            </w:pPr>
          </w:p>
          <w:p w14:paraId="1E926DCC"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Городской земельный комитет</w:t>
            </w:r>
          </w:p>
        </w:tc>
        <w:tc>
          <w:tcPr>
            <w:tcW w:w="2410" w:type="dxa"/>
          </w:tcPr>
          <w:p w14:paraId="728AE3E7"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 xml:space="preserve">Договор аренды №… от… земельного участка счет №... от </w:t>
            </w:r>
          </w:p>
        </w:tc>
        <w:tc>
          <w:tcPr>
            <w:tcW w:w="2126" w:type="dxa"/>
          </w:tcPr>
          <w:p w14:paraId="555608FB"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За 2- квартал…</w:t>
            </w:r>
          </w:p>
        </w:tc>
        <w:tc>
          <w:tcPr>
            <w:tcW w:w="1843" w:type="dxa"/>
          </w:tcPr>
          <w:p w14:paraId="60A36CF5" w14:textId="77777777" w:rsidR="00CA7DDD" w:rsidRPr="008A010A" w:rsidRDefault="00CA7DDD" w:rsidP="00CA7DDD">
            <w:pPr>
              <w:rPr>
                <w:rFonts w:ascii="Times New Roman" w:hAnsi="Times New Roman"/>
                <w:color w:val="auto"/>
                <w:sz w:val="18"/>
                <w:szCs w:val="18"/>
              </w:rPr>
            </w:pPr>
          </w:p>
        </w:tc>
        <w:tc>
          <w:tcPr>
            <w:tcW w:w="1559" w:type="dxa"/>
          </w:tcPr>
          <w:p w14:paraId="7897E2CB" w14:textId="77777777" w:rsidR="00CA7DDD" w:rsidRPr="008A010A" w:rsidRDefault="00CA7DDD" w:rsidP="00CA7DDD">
            <w:pPr>
              <w:rPr>
                <w:rFonts w:ascii="Times New Roman" w:hAnsi="Times New Roman"/>
                <w:color w:val="auto"/>
                <w:sz w:val="18"/>
                <w:szCs w:val="18"/>
              </w:rPr>
            </w:pPr>
          </w:p>
        </w:tc>
        <w:tc>
          <w:tcPr>
            <w:tcW w:w="1843" w:type="dxa"/>
          </w:tcPr>
          <w:p w14:paraId="75E4863F" w14:textId="77777777" w:rsidR="00CA7DDD" w:rsidRPr="008A010A" w:rsidRDefault="00CA7DDD" w:rsidP="00CA7DDD">
            <w:pPr>
              <w:rPr>
                <w:rFonts w:ascii="Times New Roman" w:hAnsi="Times New Roman"/>
                <w:b/>
                <w:color w:val="auto"/>
                <w:sz w:val="18"/>
                <w:szCs w:val="18"/>
              </w:rPr>
            </w:pPr>
          </w:p>
        </w:tc>
        <w:tc>
          <w:tcPr>
            <w:tcW w:w="1984" w:type="dxa"/>
          </w:tcPr>
          <w:p w14:paraId="5AFF0C81" w14:textId="77777777" w:rsidR="00CA7DDD" w:rsidRPr="008A010A" w:rsidRDefault="00CA7DDD" w:rsidP="00CA7DDD">
            <w:pPr>
              <w:rPr>
                <w:rFonts w:ascii="Times New Roman" w:hAnsi="Times New Roman"/>
                <w:b/>
                <w:color w:val="auto"/>
                <w:sz w:val="18"/>
                <w:szCs w:val="18"/>
              </w:rPr>
            </w:pPr>
          </w:p>
        </w:tc>
      </w:tr>
      <w:tr w:rsidR="008A010A" w:rsidRPr="008A010A" w14:paraId="6753D5EC" w14:textId="77777777" w:rsidTr="00A60E4B">
        <w:tc>
          <w:tcPr>
            <w:tcW w:w="709" w:type="dxa"/>
          </w:tcPr>
          <w:p w14:paraId="730D3BEA" w14:textId="77777777" w:rsidR="00CA7DDD" w:rsidRPr="008A010A" w:rsidRDefault="00CA7DDD" w:rsidP="00CA7DDD">
            <w:pPr>
              <w:rPr>
                <w:rFonts w:ascii="Times New Roman" w:hAnsi="Times New Roman"/>
                <w:color w:val="auto"/>
                <w:sz w:val="18"/>
                <w:szCs w:val="18"/>
              </w:rPr>
            </w:pPr>
          </w:p>
        </w:tc>
        <w:tc>
          <w:tcPr>
            <w:tcW w:w="2835" w:type="dxa"/>
          </w:tcPr>
          <w:p w14:paraId="5DC086A7"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БТИ…</w:t>
            </w:r>
          </w:p>
        </w:tc>
        <w:tc>
          <w:tcPr>
            <w:tcW w:w="2410" w:type="dxa"/>
          </w:tcPr>
          <w:p w14:paraId="3DFA9E3E"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счет №...</w:t>
            </w:r>
          </w:p>
          <w:p w14:paraId="529587BD"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от ......</w:t>
            </w:r>
          </w:p>
        </w:tc>
        <w:tc>
          <w:tcPr>
            <w:tcW w:w="2126" w:type="dxa"/>
          </w:tcPr>
          <w:p w14:paraId="4D8547FC" w14:textId="77777777" w:rsidR="00CA7DDD" w:rsidRPr="008A010A" w:rsidRDefault="00CA7DDD" w:rsidP="00CA7DDD">
            <w:pPr>
              <w:rPr>
                <w:rFonts w:ascii="Times New Roman" w:hAnsi="Times New Roman"/>
                <w:color w:val="auto"/>
                <w:sz w:val="18"/>
                <w:szCs w:val="18"/>
              </w:rPr>
            </w:pPr>
          </w:p>
        </w:tc>
        <w:tc>
          <w:tcPr>
            <w:tcW w:w="1843" w:type="dxa"/>
          </w:tcPr>
          <w:p w14:paraId="0D275EB9" w14:textId="77777777" w:rsidR="00CA7DDD" w:rsidRPr="008A010A" w:rsidRDefault="00CA7DDD" w:rsidP="00CA7DDD">
            <w:pPr>
              <w:rPr>
                <w:rFonts w:ascii="Times New Roman" w:hAnsi="Times New Roman"/>
                <w:color w:val="auto"/>
                <w:sz w:val="18"/>
                <w:szCs w:val="18"/>
              </w:rPr>
            </w:pPr>
          </w:p>
        </w:tc>
        <w:tc>
          <w:tcPr>
            <w:tcW w:w="1559" w:type="dxa"/>
          </w:tcPr>
          <w:p w14:paraId="3A69A052" w14:textId="77777777" w:rsidR="00CA7DDD" w:rsidRPr="008A010A" w:rsidRDefault="00CA7DDD" w:rsidP="00CA7DDD">
            <w:pPr>
              <w:rPr>
                <w:rFonts w:ascii="Times New Roman" w:hAnsi="Times New Roman"/>
                <w:color w:val="auto"/>
                <w:sz w:val="18"/>
                <w:szCs w:val="18"/>
              </w:rPr>
            </w:pPr>
          </w:p>
        </w:tc>
        <w:tc>
          <w:tcPr>
            <w:tcW w:w="1843" w:type="dxa"/>
          </w:tcPr>
          <w:p w14:paraId="01383DB7" w14:textId="77777777" w:rsidR="00CA7DDD" w:rsidRPr="008A010A" w:rsidRDefault="00CA7DDD" w:rsidP="00CA7DDD">
            <w:pPr>
              <w:rPr>
                <w:rFonts w:ascii="Times New Roman" w:hAnsi="Times New Roman"/>
                <w:b/>
                <w:color w:val="auto"/>
                <w:sz w:val="18"/>
                <w:szCs w:val="18"/>
              </w:rPr>
            </w:pPr>
          </w:p>
        </w:tc>
        <w:tc>
          <w:tcPr>
            <w:tcW w:w="1984" w:type="dxa"/>
          </w:tcPr>
          <w:p w14:paraId="65A43360" w14:textId="77777777" w:rsidR="00CA7DDD" w:rsidRPr="008A010A" w:rsidRDefault="00CA7DDD" w:rsidP="00CA7DDD">
            <w:pPr>
              <w:rPr>
                <w:rFonts w:ascii="Times New Roman" w:hAnsi="Times New Roman"/>
                <w:b/>
                <w:color w:val="auto"/>
                <w:sz w:val="18"/>
                <w:szCs w:val="18"/>
              </w:rPr>
            </w:pPr>
          </w:p>
        </w:tc>
      </w:tr>
      <w:tr w:rsidR="008A010A" w:rsidRPr="008A010A" w14:paraId="6F1D5BC5" w14:textId="77777777" w:rsidTr="00A60E4B">
        <w:tc>
          <w:tcPr>
            <w:tcW w:w="709" w:type="dxa"/>
          </w:tcPr>
          <w:p w14:paraId="1642A131" w14:textId="77777777" w:rsidR="00CA7DDD" w:rsidRPr="008A010A" w:rsidRDefault="00CA7DDD" w:rsidP="00CA7DDD">
            <w:pPr>
              <w:rPr>
                <w:rFonts w:ascii="Times New Roman" w:hAnsi="Times New Roman"/>
                <w:color w:val="auto"/>
                <w:sz w:val="18"/>
                <w:szCs w:val="18"/>
              </w:rPr>
            </w:pPr>
          </w:p>
        </w:tc>
        <w:tc>
          <w:tcPr>
            <w:tcW w:w="2835" w:type="dxa"/>
          </w:tcPr>
          <w:p w14:paraId="152EA234"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ИТОГО:</w:t>
            </w:r>
          </w:p>
        </w:tc>
        <w:tc>
          <w:tcPr>
            <w:tcW w:w="2410" w:type="dxa"/>
          </w:tcPr>
          <w:p w14:paraId="391170B8" w14:textId="77777777" w:rsidR="00CA7DDD" w:rsidRPr="008A010A" w:rsidRDefault="00CA7DDD" w:rsidP="00CA7DDD">
            <w:pPr>
              <w:rPr>
                <w:rFonts w:ascii="Times New Roman" w:hAnsi="Times New Roman"/>
                <w:color w:val="auto"/>
                <w:sz w:val="18"/>
                <w:szCs w:val="18"/>
              </w:rPr>
            </w:pPr>
          </w:p>
        </w:tc>
        <w:tc>
          <w:tcPr>
            <w:tcW w:w="2126" w:type="dxa"/>
          </w:tcPr>
          <w:p w14:paraId="6D1E15C9" w14:textId="77777777" w:rsidR="00CA7DDD" w:rsidRPr="008A010A" w:rsidRDefault="00CA7DDD" w:rsidP="00CA7DDD">
            <w:pPr>
              <w:rPr>
                <w:rFonts w:ascii="Times New Roman" w:hAnsi="Times New Roman"/>
                <w:color w:val="auto"/>
                <w:sz w:val="18"/>
                <w:szCs w:val="18"/>
              </w:rPr>
            </w:pPr>
          </w:p>
        </w:tc>
        <w:tc>
          <w:tcPr>
            <w:tcW w:w="1843" w:type="dxa"/>
          </w:tcPr>
          <w:p w14:paraId="3636C325" w14:textId="77777777" w:rsidR="00CA7DDD" w:rsidRPr="008A010A" w:rsidRDefault="00CA7DDD" w:rsidP="00CA7DDD">
            <w:pPr>
              <w:rPr>
                <w:rFonts w:ascii="Times New Roman" w:hAnsi="Times New Roman"/>
                <w:color w:val="auto"/>
                <w:sz w:val="18"/>
                <w:szCs w:val="18"/>
              </w:rPr>
            </w:pPr>
          </w:p>
        </w:tc>
        <w:tc>
          <w:tcPr>
            <w:tcW w:w="1559" w:type="dxa"/>
          </w:tcPr>
          <w:p w14:paraId="6DE9377C" w14:textId="77777777" w:rsidR="00CA7DDD" w:rsidRPr="008A010A" w:rsidRDefault="00CA7DDD" w:rsidP="00CA7DDD">
            <w:pPr>
              <w:rPr>
                <w:rFonts w:ascii="Times New Roman" w:hAnsi="Times New Roman"/>
                <w:color w:val="auto"/>
                <w:sz w:val="18"/>
                <w:szCs w:val="18"/>
              </w:rPr>
            </w:pPr>
          </w:p>
        </w:tc>
        <w:tc>
          <w:tcPr>
            <w:tcW w:w="1843" w:type="dxa"/>
          </w:tcPr>
          <w:p w14:paraId="2702701B" w14:textId="77777777" w:rsidR="00CA7DDD" w:rsidRPr="008A010A" w:rsidRDefault="00CA7DDD" w:rsidP="00CA7DDD">
            <w:pPr>
              <w:rPr>
                <w:rFonts w:ascii="Times New Roman" w:hAnsi="Times New Roman"/>
                <w:b/>
                <w:color w:val="auto"/>
                <w:sz w:val="18"/>
                <w:szCs w:val="18"/>
              </w:rPr>
            </w:pPr>
          </w:p>
        </w:tc>
        <w:tc>
          <w:tcPr>
            <w:tcW w:w="1984" w:type="dxa"/>
          </w:tcPr>
          <w:p w14:paraId="2393908E" w14:textId="77777777" w:rsidR="00CA7DDD" w:rsidRPr="008A010A" w:rsidRDefault="00CA7DDD" w:rsidP="00CA7DDD">
            <w:pPr>
              <w:rPr>
                <w:rFonts w:ascii="Times New Roman" w:hAnsi="Times New Roman"/>
                <w:b/>
                <w:color w:val="auto"/>
                <w:sz w:val="18"/>
                <w:szCs w:val="18"/>
              </w:rPr>
            </w:pPr>
          </w:p>
        </w:tc>
      </w:tr>
      <w:tr w:rsidR="008A010A" w:rsidRPr="008A010A" w14:paraId="14858A22" w14:textId="77777777" w:rsidTr="00A60E4B">
        <w:tc>
          <w:tcPr>
            <w:tcW w:w="15309" w:type="dxa"/>
            <w:gridSpan w:val="8"/>
          </w:tcPr>
          <w:p w14:paraId="545679A5"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Глава 2. Основные объекты строительства</w:t>
            </w:r>
          </w:p>
        </w:tc>
      </w:tr>
      <w:tr w:rsidR="008A010A" w:rsidRPr="008A010A" w14:paraId="789D5EEC" w14:textId="77777777" w:rsidTr="00A60E4B">
        <w:tc>
          <w:tcPr>
            <w:tcW w:w="709" w:type="dxa"/>
          </w:tcPr>
          <w:p w14:paraId="6210F000" w14:textId="77777777" w:rsidR="00CA7DDD" w:rsidRPr="008A010A" w:rsidRDefault="00CA7DDD" w:rsidP="00CA7DDD">
            <w:pPr>
              <w:rPr>
                <w:rFonts w:ascii="Times New Roman" w:hAnsi="Times New Roman"/>
                <w:color w:val="auto"/>
                <w:sz w:val="18"/>
                <w:szCs w:val="18"/>
              </w:rPr>
            </w:pPr>
          </w:p>
        </w:tc>
        <w:tc>
          <w:tcPr>
            <w:tcW w:w="2835" w:type="dxa"/>
          </w:tcPr>
          <w:p w14:paraId="3ED40BF0"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Фирма (организация)…….</w:t>
            </w:r>
          </w:p>
        </w:tc>
        <w:tc>
          <w:tcPr>
            <w:tcW w:w="2410" w:type="dxa"/>
          </w:tcPr>
          <w:p w14:paraId="67DACB27"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Договор №… от… счет №... от …</w:t>
            </w:r>
          </w:p>
        </w:tc>
        <w:tc>
          <w:tcPr>
            <w:tcW w:w="2126" w:type="dxa"/>
          </w:tcPr>
          <w:p w14:paraId="4FB0969F"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 xml:space="preserve">За выполненные работы по акту№…от </w:t>
            </w:r>
          </w:p>
        </w:tc>
        <w:tc>
          <w:tcPr>
            <w:tcW w:w="1843" w:type="dxa"/>
          </w:tcPr>
          <w:p w14:paraId="448F2A7A"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п/</w:t>
            </w:r>
            <w:proofErr w:type="gramStart"/>
            <w:r w:rsidRPr="008A010A">
              <w:rPr>
                <w:rFonts w:ascii="Times New Roman" w:hAnsi="Times New Roman"/>
                <w:color w:val="auto"/>
                <w:sz w:val="18"/>
                <w:szCs w:val="18"/>
              </w:rPr>
              <w:t>п  №</w:t>
            </w:r>
            <w:proofErr w:type="gramEnd"/>
            <w:r w:rsidRPr="008A010A">
              <w:rPr>
                <w:rFonts w:ascii="Times New Roman" w:hAnsi="Times New Roman"/>
                <w:color w:val="auto"/>
                <w:sz w:val="18"/>
                <w:szCs w:val="18"/>
              </w:rPr>
              <w:t>…</w:t>
            </w:r>
          </w:p>
          <w:p w14:paraId="435D668F"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от …</w:t>
            </w:r>
          </w:p>
        </w:tc>
        <w:tc>
          <w:tcPr>
            <w:tcW w:w="1559" w:type="dxa"/>
          </w:tcPr>
          <w:p w14:paraId="7134466D" w14:textId="77777777" w:rsidR="00CA7DDD" w:rsidRPr="008A010A" w:rsidRDefault="00CA7DDD" w:rsidP="00CA7DDD">
            <w:pPr>
              <w:rPr>
                <w:rFonts w:ascii="Times New Roman" w:hAnsi="Times New Roman"/>
                <w:color w:val="auto"/>
                <w:sz w:val="18"/>
                <w:szCs w:val="18"/>
              </w:rPr>
            </w:pPr>
          </w:p>
        </w:tc>
        <w:tc>
          <w:tcPr>
            <w:tcW w:w="1843" w:type="dxa"/>
          </w:tcPr>
          <w:p w14:paraId="7D7EB290" w14:textId="77777777" w:rsidR="00CA7DDD" w:rsidRPr="008A010A" w:rsidRDefault="00CA7DDD" w:rsidP="00CA7DDD">
            <w:pPr>
              <w:rPr>
                <w:rFonts w:ascii="Times New Roman" w:hAnsi="Times New Roman"/>
                <w:color w:val="auto"/>
                <w:sz w:val="18"/>
                <w:szCs w:val="18"/>
              </w:rPr>
            </w:pPr>
          </w:p>
        </w:tc>
        <w:tc>
          <w:tcPr>
            <w:tcW w:w="1984" w:type="dxa"/>
          </w:tcPr>
          <w:p w14:paraId="00953EF8" w14:textId="77777777" w:rsidR="00CA7DDD" w:rsidRPr="008A010A" w:rsidRDefault="00CA7DDD" w:rsidP="00CA7DDD">
            <w:pPr>
              <w:rPr>
                <w:rFonts w:ascii="Times New Roman" w:hAnsi="Times New Roman"/>
                <w:color w:val="auto"/>
                <w:sz w:val="18"/>
                <w:szCs w:val="18"/>
              </w:rPr>
            </w:pPr>
          </w:p>
        </w:tc>
      </w:tr>
      <w:tr w:rsidR="008A010A" w:rsidRPr="008A010A" w14:paraId="4278BD12" w14:textId="77777777" w:rsidTr="00A60E4B">
        <w:trPr>
          <w:trHeight w:val="392"/>
        </w:trPr>
        <w:tc>
          <w:tcPr>
            <w:tcW w:w="709" w:type="dxa"/>
          </w:tcPr>
          <w:p w14:paraId="484F71BB" w14:textId="77777777" w:rsidR="00CA7DDD" w:rsidRPr="008A010A" w:rsidRDefault="00CA7DDD" w:rsidP="00CA7DDD">
            <w:pPr>
              <w:rPr>
                <w:rFonts w:ascii="Times New Roman" w:hAnsi="Times New Roman"/>
                <w:color w:val="auto"/>
                <w:sz w:val="18"/>
                <w:szCs w:val="18"/>
              </w:rPr>
            </w:pPr>
          </w:p>
        </w:tc>
        <w:tc>
          <w:tcPr>
            <w:tcW w:w="2835" w:type="dxa"/>
          </w:tcPr>
          <w:p w14:paraId="2ACAEAD3"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Фирма …….</w:t>
            </w:r>
          </w:p>
        </w:tc>
        <w:tc>
          <w:tcPr>
            <w:tcW w:w="2410" w:type="dxa"/>
          </w:tcPr>
          <w:p w14:paraId="459F7CF7"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счет №...</w:t>
            </w:r>
          </w:p>
          <w:p w14:paraId="1289E12E"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от ......</w:t>
            </w:r>
          </w:p>
        </w:tc>
        <w:tc>
          <w:tcPr>
            <w:tcW w:w="2126" w:type="dxa"/>
          </w:tcPr>
          <w:p w14:paraId="4E906632"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Аванс за поставку…</w:t>
            </w:r>
          </w:p>
        </w:tc>
        <w:tc>
          <w:tcPr>
            <w:tcW w:w="1843" w:type="dxa"/>
          </w:tcPr>
          <w:p w14:paraId="14AD66C1"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п/</w:t>
            </w:r>
            <w:proofErr w:type="gramStart"/>
            <w:r w:rsidRPr="008A010A">
              <w:rPr>
                <w:rFonts w:ascii="Times New Roman" w:hAnsi="Times New Roman"/>
                <w:color w:val="auto"/>
                <w:sz w:val="18"/>
                <w:szCs w:val="18"/>
              </w:rPr>
              <w:t>п  №</w:t>
            </w:r>
            <w:proofErr w:type="gramEnd"/>
            <w:r w:rsidRPr="008A010A">
              <w:rPr>
                <w:rFonts w:ascii="Times New Roman" w:hAnsi="Times New Roman"/>
                <w:color w:val="auto"/>
                <w:sz w:val="18"/>
                <w:szCs w:val="18"/>
              </w:rPr>
              <w:t>…</w:t>
            </w:r>
          </w:p>
          <w:p w14:paraId="5B4BC4BE"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от …</w:t>
            </w:r>
          </w:p>
        </w:tc>
        <w:tc>
          <w:tcPr>
            <w:tcW w:w="1559" w:type="dxa"/>
          </w:tcPr>
          <w:p w14:paraId="04C78392" w14:textId="77777777" w:rsidR="00CA7DDD" w:rsidRPr="008A010A" w:rsidRDefault="00CA7DDD" w:rsidP="00CA7DDD">
            <w:pPr>
              <w:rPr>
                <w:rFonts w:ascii="Times New Roman" w:hAnsi="Times New Roman"/>
                <w:color w:val="auto"/>
                <w:sz w:val="18"/>
                <w:szCs w:val="18"/>
              </w:rPr>
            </w:pPr>
          </w:p>
        </w:tc>
        <w:tc>
          <w:tcPr>
            <w:tcW w:w="1843" w:type="dxa"/>
          </w:tcPr>
          <w:p w14:paraId="750F23A5" w14:textId="77777777" w:rsidR="00CA7DDD" w:rsidRPr="008A010A" w:rsidRDefault="00CA7DDD" w:rsidP="00CA7DDD">
            <w:pPr>
              <w:rPr>
                <w:rFonts w:ascii="Times New Roman" w:hAnsi="Times New Roman"/>
                <w:color w:val="auto"/>
                <w:sz w:val="18"/>
                <w:szCs w:val="18"/>
              </w:rPr>
            </w:pPr>
          </w:p>
        </w:tc>
        <w:tc>
          <w:tcPr>
            <w:tcW w:w="1984" w:type="dxa"/>
          </w:tcPr>
          <w:p w14:paraId="60D76634" w14:textId="77777777" w:rsidR="00CA7DDD" w:rsidRPr="008A010A" w:rsidRDefault="00CA7DDD" w:rsidP="00CA7DDD">
            <w:pPr>
              <w:rPr>
                <w:rFonts w:ascii="Times New Roman" w:hAnsi="Times New Roman"/>
                <w:color w:val="auto"/>
                <w:sz w:val="18"/>
                <w:szCs w:val="18"/>
              </w:rPr>
            </w:pPr>
          </w:p>
        </w:tc>
      </w:tr>
      <w:tr w:rsidR="008A010A" w:rsidRPr="008A010A" w14:paraId="7EF79B54" w14:textId="77777777" w:rsidTr="00A60E4B">
        <w:tc>
          <w:tcPr>
            <w:tcW w:w="709" w:type="dxa"/>
          </w:tcPr>
          <w:p w14:paraId="2CFA2FC3" w14:textId="77777777" w:rsidR="00CA7DDD" w:rsidRPr="008A010A" w:rsidRDefault="00CA7DDD" w:rsidP="00CA7DDD">
            <w:pPr>
              <w:rPr>
                <w:rFonts w:ascii="Times New Roman" w:hAnsi="Times New Roman"/>
                <w:color w:val="auto"/>
                <w:sz w:val="18"/>
                <w:szCs w:val="18"/>
              </w:rPr>
            </w:pPr>
          </w:p>
        </w:tc>
        <w:tc>
          <w:tcPr>
            <w:tcW w:w="2835" w:type="dxa"/>
          </w:tcPr>
          <w:p w14:paraId="1507059D"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ИТОГО:</w:t>
            </w:r>
          </w:p>
        </w:tc>
        <w:tc>
          <w:tcPr>
            <w:tcW w:w="2410" w:type="dxa"/>
          </w:tcPr>
          <w:p w14:paraId="496F0D3C" w14:textId="77777777" w:rsidR="00CA7DDD" w:rsidRPr="008A010A" w:rsidRDefault="00CA7DDD" w:rsidP="00CA7DDD">
            <w:pPr>
              <w:rPr>
                <w:rFonts w:ascii="Times New Roman" w:hAnsi="Times New Roman"/>
                <w:color w:val="auto"/>
                <w:sz w:val="18"/>
                <w:szCs w:val="18"/>
              </w:rPr>
            </w:pPr>
          </w:p>
        </w:tc>
        <w:tc>
          <w:tcPr>
            <w:tcW w:w="2126" w:type="dxa"/>
          </w:tcPr>
          <w:p w14:paraId="445B8F4A" w14:textId="77777777" w:rsidR="00CA7DDD" w:rsidRPr="008A010A" w:rsidRDefault="00CA7DDD" w:rsidP="00CA7DDD">
            <w:pPr>
              <w:rPr>
                <w:rFonts w:ascii="Times New Roman" w:hAnsi="Times New Roman"/>
                <w:color w:val="auto"/>
                <w:sz w:val="18"/>
                <w:szCs w:val="18"/>
              </w:rPr>
            </w:pPr>
          </w:p>
        </w:tc>
        <w:tc>
          <w:tcPr>
            <w:tcW w:w="1843" w:type="dxa"/>
          </w:tcPr>
          <w:p w14:paraId="0794D138" w14:textId="77777777" w:rsidR="00CA7DDD" w:rsidRPr="008A010A" w:rsidRDefault="00CA7DDD" w:rsidP="00CA7DDD">
            <w:pPr>
              <w:rPr>
                <w:rFonts w:ascii="Times New Roman" w:hAnsi="Times New Roman"/>
                <w:color w:val="auto"/>
                <w:sz w:val="18"/>
                <w:szCs w:val="18"/>
              </w:rPr>
            </w:pPr>
          </w:p>
        </w:tc>
        <w:tc>
          <w:tcPr>
            <w:tcW w:w="1559" w:type="dxa"/>
          </w:tcPr>
          <w:p w14:paraId="732B01D2" w14:textId="77777777" w:rsidR="00CA7DDD" w:rsidRPr="008A010A" w:rsidRDefault="00CA7DDD" w:rsidP="00CA7DDD">
            <w:pPr>
              <w:rPr>
                <w:rFonts w:ascii="Times New Roman" w:hAnsi="Times New Roman"/>
                <w:color w:val="auto"/>
                <w:sz w:val="18"/>
                <w:szCs w:val="18"/>
              </w:rPr>
            </w:pPr>
          </w:p>
        </w:tc>
        <w:tc>
          <w:tcPr>
            <w:tcW w:w="1843" w:type="dxa"/>
          </w:tcPr>
          <w:p w14:paraId="53F1C322" w14:textId="77777777" w:rsidR="00CA7DDD" w:rsidRPr="008A010A" w:rsidRDefault="00CA7DDD" w:rsidP="00CA7DDD">
            <w:pPr>
              <w:rPr>
                <w:rFonts w:ascii="Times New Roman" w:hAnsi="Times New Roman"/>
                <w:b/>
                <w:color w:val="auto"/>
                <w:sz w:val="18"/>
                <w:szCs w:val="18"/>
              </w:rPr>
            </w:pPr>
          </w:p>
        </w:tc>
        <w:tc>
          <w:tcPr>
            <w:tcW w:w="1984" w:type="dxa"/>
          </w:tcPr>
          <w:p w14:paraId="7CD7D447" w14:textId="77777777" w:rsidR="00CA7DDD" w:rsidRPr="008A010A" w:rsidRDefault="00CA7DDD" w:rsidP="00CA7DDD">
            <w:pPr>
              <w:rPr>
                <w:rFonts w:ascii="Times New Roman" w:hAnsi="Times New Roman"/>
                <w:b/>
                <w:color w:val="auto"/>
                <w:sz w:val="18"/>
                <w:szCs w:val="18"/>
              </w:rPr>
            </w:pPr>
          </w:p>
        </w:tc>
      </w:tr>
      <w:tr w:rsidR="008A010A" w:rsidRPr="008A010A" w14:paraId="63198F62" w14:textId="77777777" w:rsidTr="00A60E4B">
        <w:tc>
          <w:tcPr>
            <w:tcW w:w="15309" w:type="dxa"/>
            <w:gridSpan w:val="8"/>
          </w:tcPr>
          <w:p w14:paraId="7C0EE950"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 и т.д.</w:t>
            </w:r>
          </w:p>
        </w:tc>
      </w:tr>
      <w:tr w:rsidR="008A010A" w:rsidRPr="008A010A" w14:paraId="692FCBB0" w14:textId="77777777" w:rsidTr="00A60E4B">
        <w:tc>
          <w:tcPr>
            <w:tcW w:w="15309" w:type="dxa"/>
            <w:gridSpan w:val="8"/>
          </w:tcPr>
          <w:p w14:paraId="669E7D0A"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Глава 14. Налог на добавленную стоимость</w:t>
            </w:r>
          </w:p>
        </w:tc>
      </w:tr>
      <w:tr w:rsidR="008A010A" w:rsidRPr="008A010A" w14:paraId="4AE8D888" w14:textId="77777777" w:rsidTr="00A60E4B">
        <w:tc>
          <w:tcPr>
            <w:tcW w:w="709" w:type="dxa"/>
          </w:tcPr>
          <w:p w14:paraId="69A5FDB8" w14:textId="77777777" w:rsidR="00CA7DDD" w:rsidRPr="008A010A" w:rsidRDefault="00CA7DDD" w:rsidP="00CA7DDD">
            <w:pPr>
              <w:rPr>
                <w:rFonts w:ascii="Times New Roman" w:hAnsi="Times New Roman"/>
                <w:color w:val="auto"/>
                <w:sz w:val="18"/>
                <w:szCs w:val="18"/>
              </w:rPr>
            </w:pPr>
          </w:p>
        </w:tc>
        <w:tc>
          <w:tcPr>
            <w:tcW w:w="2835" w:type="dxa"/>
          </w:tcPr>
          <w:p w14:paraId="2003736E" w14:textId="77777777" w:rsidR="00CA7DDD" w:rsidRPr="008A010A" w:rsidRDefault="00CA7DDD" w:rsidP="00CA7DDD">
            <w:pPr>
              <w:rPr>
                <w:rFonts w:ascii="Times New Roman" w:hAnsi="Times New Roman"/>
                <w:color w:val="auto"/>
                <w:sz w:val="18"/>
                <w:szCs w:val="18"/>
              </w:rPr>
            </w:pPr>
            <w:r w:rsidRPr="008A010A">
              <w:rPr>
                <w:rFonts w:ascii="Times New Roman" w:hAnsi="Times New Roman"/>
                <w:b/>
                <w:color w:val="auto"/>
                <w:sz w:val="18"/>
                <w:szCs w:val="18"/>
              </w:rPr>
              <w:t>ИТОГО:</w:t>
            </w:r>
          </w:p>
        </w:tc>
        <w:tc>
          <w:tcPr>
            <w:tcW w:w="2410" w:type="dxa"/>
          </w:tcPr>
          <w:p w14:paraId="3F7018E7" w14:textId="77777777" w:rsidR="00CA7DDD" w:rsidRPr="008A010A" w:rsidRDefault="00CA7DDD" w:rsidP="00CA7DDD">
            <w:pPr>
              <w:rPr>
                <w:rFonts w:ascii="Times New Roman" w:hAnsi="Times New Roman"/>
                <w:color w:val="auto"/>
                <w:sz w:val="18"/>
                <w:szCs w:val="18"/>
              </w:rPr>
            </w:pPr>
          </w:p>
        </w:tc>
        <w:tc>
          <w:tcPr>
            <w:tcW w:w="2126" w:type="dxa"/>
          </w:tcPr>
          <w:p w14:paraId="4A783CDE" w14:textId="77777777" w:rsidR="00CA7DDD" w:rsidRPr="008A010A" w:rsidRDefault="00CA7DDD" w:rsidP="00CA7DDD">
            <w:pPr>
              <w:rPr>
                <w:rFonts w:ascii="Times New Roman" w:hAnsi="Times New Roman"/>
                <w:color w:val="auto"/>
                <w:sz w:val="18"/>
                <w:szCs w:val="18"/>
              </w:rPr>
            </w:pPr>
          </w:p>
        </w:tc>
        <w:tc>
          <w:tcPr>
            <w:tcW w:w="1843" w:type="dxa"/>
          </w:tcPr>
          <w:p w14:paraId="01C40085" w14:textId="77777777" w:rsidR="00CA7DDD" w:rsidRPr="008A010A" w:rsidRDefault="00CA7DDD" w:rsidP="00CA7DDD">
            <w:pPr>
              <w:rPr>
                <w:rFonts w:ascii="Times New Roman" w:hAnsi="Times New Roman"/>
                <w:color w:val="auto"/>
                <w:sz w:val="18"/>
                <w:szCs w:val="18"/>
              </w:rPr>
            </w:pPr>
          </w:p>
        </w:tc>
        <w:tc>
          <w:tcPr>
            <w:tcW w:w="1559" w:type="dxa"/>
          </w:tcPr>
          <w:p w14:paraId="5754A90F" w14:textId="77777777" w:rsidR="00CA7DDD" w:rsidRPr="008A010A" w:rsidRDefault="00CA7DDD" w:rsidP="00CA7DDD">
            <w:pPr>
              <w:rPr>
                <w:rFonts w:ascii="Times New Roman" w:hAnsi="Times New Roman"/>
                <w:color w:val="auto"/>
                <w:sz w:val="18"/>
                <w:szCs w:val="18"/>
              </w:rPr>
            </w:pPr>
          </w:p>
        </w:tc>
        <w:tc>
          <w:tcPr>
            <w:tcW w:w="1843" w:type="dxa"/>
          </w:tcPr>
          <w:p w14:paraId="65E68DE0" w14:textId="77777777" w:rsidR="00CA7DDD" w:rsidRPr="008A010A" w:rsidRDefault="00CA7DDD" w:rsidP="00CA7DDD">
            <w:pPr>
              <w:rPr>
                <w:rFonts w:ascii="Times New Roman" w:hAnsi="Times New Roman"/>
                <w:color w:val="auto"/>
                <w:sz w:val="18"/>
                <w:szCs w:val="18"/>
              </w:rPr>
            </w:pPr>
          </w:p>
        </w:tc>
        <w:tc>
          <w:tcPr>
            <w:tcW w:w="1984" w:type="dxa"/>
          </w:tcPr>
          <w:p w14:paraId="58DDAAA8" w14:textId="77777777" w:rsidR="00CA7DDD" w:rsidRPr="008A010A" w:rsidRDefault="00CA7DDD" w:rsidP="00CA7DDD">
            <w:pPr>
              <w:rPr>
                <w:rFonts w:ascii="Times New Roman" w:hAnsi="Times New Roman"/>
                <w:color w:val="auto"/>
                <w:sz w:val="18"/>
                <w:szCs w:val="18"/>
              </w:rPr>
            </w:pPr>
          </w:p>
        </w:tc>
      </w:tr>
      <w:tr w:rsidR="008A010A" w:rsidRPr="008A010A" w14:paraId="0BE094B5" w14:textId="77777777" w:rsidTr="00A60E4B">
        <w:trPr>
          <w:trHeight w:val="392"/>
        </w:trPr>
        <w:tc>
          <w:tcPr>
            <w:tcW w:w="709" w:type="dxa"/>
          </w:tcPr>
          <w:p w14:paraId="61C7A9A7" w14:textId="77777777" w:rsidR="00CA7DDD" w:rsidRPr="008A010A" w:rsidRDefault="00CA7DDD" w:rsidP="00CA7DDD">
            <w:pPr>
              <w:rPr>
                <w:rFonts w:ascii="Times New Roman" w:hAnsi="Times New Roman"/>
                <w:color w:val="auto"/>
                <w:sz w:val="18"/>
                <w:szCs w:val="18"/>
              </w:rPr>
            </w:pPr>
          </w:p>
        </w:tc>
        <w:tc>
          <w:tcPr>
            <w:tcW w:w="2835" w:type="dxa"/>
          </w:tcPr>
          <w:p w14:paraId="43C45A1D" w14:textId="77777777" w:rsidR="00CA7DDD" w:rsidRPr="008A010A" w:rsidRDefault="00CA7DDD" w:rsidP="00CA7DDD">
            <w:pPr>
              <w:rPr>
                <w:rFonts w:ascii="Times New Roman" w:hAnsi="Times New Roman"/>
                <w:i/>
                <w:color w:val="auto"/>
                <w:sz w:val="18"/>
                <w:szCs w:val="18"/>
              </w:rPr>
            </w:pPr>
            <w:r w:rsidRPr="008A010A">
              <w:rPr>
                <w:rFonts w:ascii="Times New Roman" w:hAnsi="Times New Roman"/>
                <w:b/>
                <w:color w:val="auto"/>
                <w:sz w:val="18"/>
                <w:szCs w:val="18"/>
              </w:rPr>
              <w:t>ВСЕГО по Реестру:</w:t>
            </w:r>
          </w:p>
        </w:tc>
        <w:tc>
          <w:tcPr>
            <w:tcW w:w="2410" w:type="dxa"/>
          </w:tcPr>
          <w:p w14:paraId="5EC1DA55" w14:textId="77777777" w:rsidR="00CA7DDD" w:rsidRPr="008A010A" w:rsidRDefault="00CA7DDD" w:rsidP="00CA7DDD">
            <w:pPr>
              <w:rPr>
                <w:rFonts w:ascii="Times New Roman" w:hAnsi="Times New Roman"/>
                <w:color w:val="auto"/>
                <w:sz w:val="18"/>
                <w:szCs w:val="18"/>
              </w:rPr>
            </w:pPr>
          </w:p>
        </w:tc>
        <w:tc>
          <w:tcPr>
            <w:tcW w:w="2126" w:type="dxa"/>
          </w:tcPr>
          <w:p w14:paraId="4DE1D9E0" w14:textId="77777777" w:rsidR="00CA7DDD" w:rsidRPr="008A010A" w:rsidRDefault="00CA7DDD" w:rsidP="00CA7DDD">
            <w:pPr>
              <w:rPr>
                <w:rFonts w:ascii="Times New Roman" w:hAnsi="Times New Roman"/>
                <w:color w:val="auto"/>
                <w:sz w:val="18"/>
                <w:szCs w:val="18"/>
              </w:rPr>
            </w:pPr>
          </w:p>
        </w:tc>
        <w:tc>
          <w:tcPr>
            <w:tcW w:w="1843" w:type="dxa"/>
          </w:tcPr>
          <w:p w14:paraId="6C704EE6" w14:textId="77777777" w:rsidR="00CA7DDD" w:rsidRPr="008A010A" w:rsidRDefault="00CA7DDD" w:rsidP="00CA7DDD">
            <w:pPr>
              <w:rPr>
                <w:rFonts w:ascii="Times New Roman" w:hAnsi="Times New Roman"/>
                <w:color w:val="auto"/>
                <w:sz w:val="18"/>
                <w:szCs w:val="18"/>
              </w:rPr>
            </w:pPr>
          </w:p>
        </w:tc>
        <w:tc>
          <w:tcPr>
            <w:tcW w:w="1559" w:type="dxa"/>
          </w:tcPr>
          <w:p w14:paraId="2B8FB64E" w14:textId="77777777" w:rsidR="00CA7DDD" w:rsidRPr="008A010A" w:rsidRDefault="00CA7DDD" w:rsidP="00CA7DDD">
            <w:pPr>
              <w:rPr>
                <w:rFonts w:ascii="Times New Roman" w:hAnsi="Times New Roman"/>
                <w:i/>
                <w:color w:val="auto"/>
                <w:sz w:val="18"/>
                <w:szCs w:val="18"/>
              </w:rPr>
            </w:pPr>
          </w:p>
        </w:tc>
        <w:tc>
          <w:tcPr>
            <w:tcW w:w="1843" w:type="dxa"/>
          </w:tcPr>
          <w:p w14:paraId="4351A5C7" w14:textId="77777777" w:rsidR="00CA7DDD" w:rsidRPr="008A010A" w:rsidRDefault="00CA7DDD" w:rsidP="00CA7DDD">
            <w:pPr>
              <w:rPr>
                <w:rFonts w:ascii="Times New Roman" w:hAnsi="Times New Roman"/>
                <w:color w:val="auto"/>
                <w:sz w:val="18"/>
                <w:szCs w:val="18"/>
              </w:rPr>
            </w:pPr>
          </w:p>
        </w:tc>
        <w:tc>
          <w:tcPr>
            <w:tcW w:w="1984" w:type="dxa"/>
          </w:tcPr>
          <w:p w14:paraId="2E519C29" w14:textId="77777777" w:rsidR="00CA7DDD" w:rsidRPr="008A010A" w:rsidRDefault="00CA7DDD" w:rsidP="00CA7DDD">
            <w:pPr>
              <w:rPr>
                <w:rFonts w:ascii="Times New Roman" w:hAnsi="Times New Roman"/>
                <w:color w:val="auto"/>
                <w:sz w:val="18"/>
                <w:szCs w:val="18"/>
              </w:rPr>
            </w:pPr>
          </w:p>
        </w:tc>
      </w:tr>
    </w:tbl>
    <w:p w14:paraId="41B5A5FE" w14:textId="77777777" w:rsidR="00F07FA3" w:rsidRDefault="00F07FA3" w:rsidP="00F07FA3">
      <w:pPr>
        <w:spacing w:after="0"/>
        <w:rPr>
          <w:rFonts w:ascii="Times New Roman" w:hAnsi="Times New Roman" w:cs="Times New Roman"/>
        </w:rPr>
      </w:pPr>
    </w:p>
    <w:p w14:paraId="70ADCAA0" w14:textId="77777777" w:rsidR="00CA7DDD" w:rsidRPr="00CA7DDD" w:rsidRDefault="00CA7DDD" w:rsidP="00CA7DDD">
      <w:pPr>
        <w:sectPr w:rsidR="00CA7DDD" w:rsidRPr="00CA7DDD" w:rsidSect="00E00B94">
          <w:pgSz w:w="16838" w:h="11906" w:orient="landscape"/>
          <w:pgMar w:top="709" w:right="1134" w:bottom="850" w:left="1134" w:header="708" w:footer="708" w:gutter="0"/>
          <w:cols w:space="708"/>
          <w:docGrid w:linePitch="360"/>
        </w:sectPr>
      </w:pPr>
      <w:r w:rsidRPr="00CA7DDD">
        <w:rPr>
          <w:iCs/>
        </w:rPr>
        <w:br w:type="page"/>
      </w:r>
    </w:p>
    <w:p w14:paraId="564355A8" w14:textId="77777777" w:rsidR="00CA7DDD" w:rsidRPr="0068560C" w:rsidRDefault="00CA7DDD" w:rsidP="00CA7DDD">
      <w:pPr>
        <w:rPr>
          <w:rFonts w:ascii="Times New Roman" w:hAnsi="Times New Roman" w:cs="Times New Roman"/>
          <w:b/>
          <w:lang w:val="x-none"/>
        </w:rPr>
      </w:pPr>
      <w:r w:rsidRPr="0068560C">
        <w:rPr>
          <w:rFonts w:ascii="Times New Roman" w:hAnsi="Times New Roman" w:cs="Times New Roman"/>
          <w:b/>
          <w:lang w:val="x-none"/>
        </w:rPr>
        <w:lastRenderedPageBreak/>
        <w:t>РЕЕСТР ДОГОВОРОВ</w:t>
      </w:r>
    </w:p>
    <w:tbl>
      <w:tblPr>
        <w:tblW w:w="0" w:type="auto"/>
        <w:jc w:val="center"/>
        <w:tblLayout w:type="fixed"/>
        <w:tblLook w:val="0000" w:firstRow="0" w:lastRow="0" w:firstColumn="0" w:lastColumn="0" w:noHBand="0" w:noVBand="0"/>
      </w:tblPr>
      <w:tblGrid>
        <w:gridCol w:w="4785"/>
        <w:gridCol w:w="4785"/>
      </w:tblGrid>
      <w:tr w:rsidR="00CA7DDD" w:rsidRPr="0068560C" w14:paraId="65E09B20" w14:textId="77777777" w:rsidTr="00E00B94">
        <w:trPr>
          <w:jc w:val="center"/>
        </w:trPr>
        <w:tc>
          <w:tcPr>
            <w:tcW w:w="4785" w:type="dxa"/>
          </w:tcPr>
          <w:p w14:paraId="7039FFD8" w14:textId="77777777" w:rsidR="00CA7DDD" w:rsidRPr="0068560C" w:rsidRDefault="00CA7DDD" w:rsidP="00CA7DDD">
            <w:pPr>
              <w:rPr>
                <w:rFonts w:ascii="Times New Roman" w:hAnsi="Times New Roman" w:cs="Times New Roman"/>
              </w:rPr>
            </w:pPr>
            <w:r w:rsidRPr="0068560C">
              <w:rPr>
                <w:rFonts w:ascii="Times New Roman" w:hAnsi="Times New Roman" w:cs="Times New Roman"/>
              </w:rPr>
              <w:t xml:space="preserve">г. Москва _________________            </w:t>
            </w:r>
          </w:p>
        </w:tc>
        <w:tc>
          <w:tcPr>
            <w:tcW w:w="4785" w:type="dxa"/>
          </w:tcPr>
          <w:p w14:paraId="7C18FE4C" w14:textId="77777777" w:rsidR="00CA7DDD" w:rsidRPr="0068560C" w:rsidRDefault="00CA7DDD" w:rsidP="00CA7DDD">
            <w:pPr>
              <w:rPr>
                <w:rFonts w:ascii="Times New Roman" w:hAnsi="Times New Roman" w:cs="Times New Roman"/>
              </w:rPr>
            </w:pPr>
            <w:r w:rsidRPr="0068560C">
              <w:rPr>
                <w:rFonts w:ascii="Times New Roman" w:hAnsi="Times New Roman" w:cs="Times New Roman"/>
              </w:rPr>
              <w:t>______ _____________ 201__г.</w:t>
            </w:r>
          </w:p>
        </w:tc>
      </w:tr>
    </w:tbl>
    <w:p w14:paraId="74ABFBA7" w14:textId="77777777" w:rsidR="00CA7DDD" w:rsidRPr="0068560C" w:rsidRDefault="00CA7DDD" w:rsidP="00CA7DDD">
      <w:pPr>
        <w:rPr>
          <w:rFonts w:ascii="Times New Roman" w:hAnsi="Times New Roman" w:cs="Times New Roman"/>
        </w:rPr>
      </w:pPr>
      <w:r w:rsidRPr="0068560C">
        <w:rPr>
          <w:rFonts w:ascii="Times New Roman" w:hAnsi="Times New Roman" w:cs="Times New Roman"/>
        </w:rPr>
        <w:t>По объекту _____________________________________________________</w:t>
      </w:r>
    </w:p>
    <w:p w14:paraId="04E23E7E" w14:textId="77777777" w:rsidR="00CA7DDD" w:rsidRPr="007C7FB0" w:rsidRDefault="00CA7DDD" w:rsidP="00867636">
      <w:pPr>
        <w:spacing w:after="0"/>
        <w:rPr>
          <w:rFonts w:ascii="Times New Roman" w:hAnsi="Times New Roman" w:cs="Times New Roman"/>
          <w:i/>
        </w:rPr>
      </w:pPr>
      <w:r w:rsidRPr="007C7FB0">
        <w:rPr>
          <w:rFonts w:ascii="Times New Roman" w:hAnsi="Times New Roman" w:cs="Times New Roman"/>
          <w:i/>
        </w:rPr>
        <w:t>В соответствии с разделами ССР</w:t>
      </w:r>
      <w:r w:rsidR="008D57E9">
        <w:rPr>
          <w:rFonts w:ascii="Times New Roman" w:hAnsi="Times New Roman" w:cs="Times New Roman"/>
          <w:i/>
        </w:rPr>
        <w:tab/>
      </w:r>
      <w:r w:rsidR="008D57E9">
        <w:rPr>
          <w:rFonts w:ascii="Times New Roman" w:hAnsi="Times New Roman" w:cs="Times New Roman"/>
          <w:i/>
        </w:rPr>
        <w:tab/>
      </w:r>
      <w:r w:rsidR="008D57E9">
        <w:rPr>
          <w:rFonts w:ascii="Times New Roman" w:hAnsi="Times New Roman" w:cs="Times New Roman"/>
          <w:i/>
        </w:rPr>
        <w:tab/>
      </w:r>
      <w:r w:rsidR="008D57E9">
        <w:rPr>
          <w:rFonts w:ascii="Times New Roman" w:hAnsi="Times New Roman" w:cs="Times New Roman"/>
          <w:i/>
        </w:rPr>
        <w:tab/>
      </w:r>
      <w:r w:rsidR="008D57E9">
        <w:rPr>
          <w:rFonts w:ascii="Times New Roman" w:hAnsi="Times New Roman" w:cs="Times New Roman"/>
          <w:i/>
        </w:rPr>
        <w:tab/>
      </w:r>
      <w:r w:rsidR="008D57E9">
        <w:rPr>
          <w:rFonts w:ascii="Times New Roman" w:hAnsi="Times New Roman" w:cs="Times New Roman"/>
          <w:i/>
        </w:rPr>
        <w:tab/>
      </w:r>
      <w:r w:rsidR="008D57E9">
        <w:rPr>
          <w:rFonts w:ascii="Times New Roman" w:hAnsi="Times New Roman" w:cs="Times New Roman"/>
          <w:i/>
        </w:rPr>
        <w:tab/>
      </w:r>
      <w:r w:rsidR="008D57E9">
        <w:rPr>
          <w:rFonts w:ascii="Times New Roman" w:hAnsi="Times New Roman" w:cs="Times New Roman"/>
          <w:i/>
        </w:rPr>
        <w:tab/>
      </w:r>
      <w:r w:rsidR="008D57E9" w:rsidRPr="007A06F6">
        <w:rPr>
          <w:rFonts w:ascii="Times New Roman" w:hAnsi="Times New Roman" w:cs="Times New Roman"/>
          <w:b/>
          <w:bCs/>
          <w:iCs/>
        </w:rPr>
        <w:t>Таблица 7.</w:t>
      </w:r>
      <w:r w:rsidR="008D57E9">
        <w:rPr>
          <w:rFonts w:ascii="Times New Roman" w:hAnsi="Times New Roman" w:cs="Times New Roman"/>
          <w:b/>
          <w:bCs/>
          <w:iCs/>
        </w:rPr>
        <w:t>5</w:t>
      </w:r>
    </w:p>
    <w:tbl>
      <w:tblPr>
        <w:tblStyle w:val="22"/>
        <w:tblW w:w="0" w:type="auto"/>
        <w:tblLayout w:type="fixed"/>
        <w:tblLook w:val="0000" w:firstRow="0" w:lastRow="0" w:firstColumn="0" w:lastColumn="0" w:noHBand="0" w:noVBand="0"/>
      </w:tblPr>
      <w:tblGrid>
        <w:gridCol w:w="675"/>
        <w:gridCol w:w="2977"/>
        <w:gridCol w:w="1479"/>
        <w:gridCol w:w="1480"/>
        <w:gridCol w:w="1479"/>
        <w:gridCol w:w="1480"/>
      </w:tblGrid>
      <w:tr w:rsidR="008A010A" w:rsidRPr="008A010A" w14:paraId="75E3BE8B" w14:textId="77777777" w:rsidTr="00DD5977">
        <w:tc>
          <w:tcPr>
            <w:tcW w:w="675" w:type="dxa"/>
          </w:tcPr>
          <w:p w14:paraId="76840EF5"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 xml:space="preserve">№ </w:t>
            </w:r>
            <w:proofErr w:type="spellStart"/>
            <w:r w:rsidRPr="008A010A">
              <w:rPr>
                <w:rFonts w:ascii="Times New Roman" w:hAnsi="Times New Roman"/>
                <w:b/>
                <w:color w:val="auto"/>
                <w:sz w:val="18"/>
                <w:szCs w:val="18"/>
              </w:rPr>
              <w:t>п.п</w:t>
            </w:r>
            <w:proofErr w:type="spellEnd"/>
            <w:r w:rsidRPr="008A010A">
              <w:rPr>
                <w:rFonts w:ascii="Times New Roman" w:hAnsi="Times New Roman"/>
                <w:b/>
                <w:color w:val="auto"/>
                <w:sz w:val="18"/>
                <w:szCs w:val="18"/>
              </w:rPr>
              <w:t>.</w:t>
            </w:r>
          </w:p>
        </w:tc>
        <w:tc>
          <w:tcPr>
            <w:tcW w:w="2977" w:type="dxa"/>
          </w:tcPr>
          <w:p w14:paraId="433ECD22"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Наименование*</w:t>
            </w:r>
          </w:p>
        </w:tc>
        <w:tc>
          <w:tcPr>
            <w:tcW w:w="1479" w:type="dxa"/>
          </w:tcPr>
          <w:p w14:paraId="5B505C34"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Предмет договора</w:t>
            </w:r>
          </w:p>
        </w:tc>
        <w:tc>
          <w:tcPr>
            <w:tcW w:w="1480" w:type="dxa"/>
          </w:tcPr>
          <w:p w14:paraId="34EE2257"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Общая стоимость,</w:t>
            </w:r>
          </w:p>
          <w:p w14:paraId="2EA82937"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 xml:space="preserve">в руб. </w:t>
            </w:r>
          </w:p>
        </w:tc>
        <w:tc>
          <w:tcPr>
            <w:tcW w:w="1479" w:type="dxa"/>
          </w:tcPr>
          <w:p w14:paraId="0441F302"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Оплачено</w:t>
            </w:r>
          </w:p>
          <w:p w14:paraId="711446E6"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 xml:space="preserve">в руб. </w:t>
            </w:r>
          </w:p>
        </w:tc>
        <w:tc>
          <w:tcPr>
            <w:tcW w:w="1480" w:type="dxa"/>
          </w:tcPr>
          <w:p w14:paraId="31F0E815"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Остаток</w:t>
            </w:r>
          </w:p>
          <w:p w14:paraId="0204314B" w14:textId="77777777" w:rsidR="00CA7DDD" w:rsidRPr="008A010A" w:rsidRDefault="00CA7DDD">
            <w:pPr>
              <w:rPr>
                <w:rFonts w:ascii="Times New Roman" w:hAnsi="Times New Roman"/>
                <w:b/>
                <w:color w:val="auto"/>
                <w:sz w:val="18"/>
                <w:szCs w:val="18"/>
              </w:rPr>
            </w:pPr>
            <w:r w:rsidRPr="008A010A">
              <w:rPr>
                <w:rFonts w:ascii="Times New Roman" w:hAnsi="Times New Roman"/>
                <w:b/>
                <w:color w:val="auto"/>
                <w:sz w:val="18"/>
                <w:szCs w:val="18"/>
              </w:rPr>
              <w:t>в руб.</w:t>
            </w:r>
          </w:p>
        </w:tc>
      </w:tr>
      <w:tr w:rsidR="008A010A" w:rsidRPr="008A010A" w14:paraId="6FC3BBED" w14:textId="77777777" w:rsidTr="00DD5977">
        <w:tc>
          <w:tcPr>
            <w:tcW w:w="9570" w:type="dxa"/>
            <w:gridSpan w:val="6"/>
          </w:tcPr>
          <w:p w14:paraId="3D11D276"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Строительно-монтажные работы</w:t>
            </w:r>
          </w:p>
        </w:tc>
      </w:tr>
      <w:tr w:rsidR="008A010A" w:rsidRPr="008A010A" w14:paraId="3F4E1ED9" w14:textId="77777777" w:rsidTr="00DD5977">
        <w:tc>
          <w:tcPr>
            <w:tcW w:w="675" w:type="dxa"/>
          </w:tcPr>
          <w:p w14:paraId="430D62BE" w14:textId="77777777" w:rsidR="00CA7DDD" w:rsidRPr="008A010A" w:rsidRDefault="00CA7DDD" w:rsidP="00CA7DDD">
            <w:pPr>
              <w:rPr>
                <w:rFonts w:ascii="Times New Roman" w:hAnsi="Times New Roman"/>
                <w:color w:val="auto"/>
                <w:sz w:val="18"/>
                <w:szCs w:val="18"/>
              </w:rPr>
            </w:pPr>
          </w:p>
        </w:tc>
        <w:tc>
          <w:tcPr>
            <w:tcW w:w="2977" w:type="dxa"/>
          </w:tcPr>
          <w:p w14:paraId="7391DF5F"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Договор … №…</w:t>
            </w:r>
          </w:p>
        </w:tc>
        <w:tc>
          <w:tcPr>
            <w:tcW w:w="1479" w:type="dxa"/>
          </w:tcPr>
          <w:p w14:paraId="3E33433C" w14:textId="77777777" w:rsidR="00CA7DDD" w:rsidRPr="008A010A" w:rsidRDefault="00CA7DDD" w:rsidP="00CA7DDD">
            <w:pPr>
              <w:rPr>
                <w:rFonts w:ascii="Times New Roman" w:hAnsi="Times New Roman"/>
                <w:color w:val="auto"/>
                <w:sz w:val="18"/>
                <w:szCs w:val="18"/>
              </w:rPr>
            </w:pPr>
          </w:p>
        </w:tc>
        <w:tc>
          <w:tcPr>
            <w:tcW w:w="1480" w:type="dxa"/>
          </w:tcPr>
          <w:p w14:paraId="4FA73B39" w14:textId="77777777" w:rsidR="00CA7DDD" w:rsidRPr="008A010A" w:rsidRDefault="00CA7DDD" w:rsidP="00CA7DDD">
            <w:pPr>
              <w:rPr>
                <w:rFonts w:ascii="Times New Roman" w:hAnsi="Times New Roman"/>
                <w:color w:val="auto"/>
                <w:sz w:val="18"/>
                <w:szCs w:val="18"/>
              </w:rPr>
            </w:pPr>
          </w:p>
        </w:tc>
        <w:tc>
          <w:tcPr>
            <w:tcW w:w="1479" w:type="dxa"/>
          </w:tcPr>
          <w:p w14:paraId="5D97DF29" w14:textId="77777777" w:rsidR="00CA7DDD" w:rsidRPr="008A010A" w:rsidRDefault="00CA7DDD" w:rsidP="00CA7DDD">
            <w:pPr>
              <w:rPr>
                <w:rFonts w:ascii="Times New Roman" w:hAnsi="Times New Roman"/>
                <w:color w:val="auto"/>
                <w:sz w:val="18"/>
                <w:szCs w:val="18"/>
              </w:rPr>
            </w:pPr>
          </w:p>
        </w:tc>
        <w:tc>
          <w:tcPr>
            <w:tcW w:w="1480" w:type="dxa"/>
          </w:tcPr>
          <w:p w14:paraId="2658FF7D" w14:textId="77777777" w:rsidR="00CA7DDD" w:rsidRPr="008A010A" w:rsidRDefault="00CA7DDD" w:rsidP="00CA7DDD">
            <w:pPr>
              <w:rPr>
                <w:rFonts w:ascii="Times New Roman" w:hAnsi="Times New Roman"/>
                <w:color w:val="auto"/>
                <w:sz w:val="18"/>
                <w:szCs w:val="18"/>
              </w:rPr>
            </w:pPr>
          </w:p>
        </w:tc>
      </w:tr>
      <w:tr w:rsidR="008A010A" w:rsidRPr="008A010A" w14:paraId="2C40DDEE" w14:textId="77777777" w:rsidTr="00DD5977">
        <w:tc>
          <w:tcPr>
            <w:tcW w:w="675" w:type="dxa"/>
          </w:tcPr>
          <w:p w14:paraId="33024CC4" w14:textId="77777777" w:rsidR="00CA7DDD" w:rsidRPr="008A010A" w:rsidRDefault="00CA7DDD" w:rsidP="00CA7DDD">
            <w:pPr>
              <w:rPr>
                <w:rFonts w:ascii="Times New Roman" w:hAnsi="Times New Roman"/>
                <w:color w:val="auto"/>
                <w:sz w:val="18"/>
                <w:szCs w:val="18"/>
              </w:rPr>
            </w:pPr>
          </w:p>
        </w:tc>
        <w:tc>
          <w:tcPr>
            <w:tcW w:w="2977" w:type="dxa"/>
          </w:tcPr>
          <w:p w14:paraId="7A47BE30"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Договор №1 от</w:t>
            </w:r>
            <w:proofErr w:type="gramStart"/>
            <w:r w:rsidRPr="008A010A">
              <w:rPr>
                <w:rFonts w:ascii="Times New Roman" w:hAnsi="Times New Roman"/>
                <w:color w:val="auto"/>
                <w:sz w:val="18"/>
                <w:szCs w:val="18"/>
              </w:rPr>
              <w:t xml:space="preserve"> ….</w:t>
            </w:r>
            <w:proofErr w:type="gramEnd"/>
            <w:r w:rsidRPr="008A010A">
              <w:rPr>
                <w:rFonts w:ascii="Times New Roman" w:hAnsi="Times New Roman"/>
                <w:color w:val="auto"/>
                <w:sz w:val="18"/>
                <w:szCs w:val="18"/>
              </w:rPr>
              <w:t>., с учетом Дополнительных соглашений</w:t>
            </w:r>
          </w:p>
        </w:tc>
        <w:tc>
          <w:tcPr>
            <w:tcW w:w="1479" w:type="dxa"/>
          </w:tcPr>
          <w:p w14:paraId="2D58201D" w14:textId="77777777" w:rsidR="00CA7DDD" w:rsidRPr="008A010A" w:rsidRDefault="00CA7DDD" w:rsidP="00CA7DDD">
            <w:pPr>
              <w:rPr>
                <w:rFonts w:ascii="Times New Roman" w:hAnsi="Times New Roman"/>
                <w:color w:val="auto"/>
                <w:sz w:val="18"/>
                <w:szCs w:val="18"/>
              </w:rPr>
            </w:pPr>
          </w:p>
        </w:tc>
        <w:tc>
          <w:tcPr>
            <w:tcW w:w="1480" w:type="dxa"/>
          </w:tcPr>
          <w:p w14:paraId="28D4C8EF" w14:textId="77777777" w:rsidR="00CA7DDD" w:rsidRPr="008A010A" w:rsidRDefault="00CA7DDD" w:rsidP="00CA7DDD">
            <w:pPr>
              <w:rPr>
                <w:rFonts w:ascii="Times New Roman" w:hAnsi="Times New Roman"/>
                <w:color w:val="auto"/>
                <w:sz w:val="18"/>
                <w:szCs w:val="18"/>
              </w:rPr>
            </w:pPr>
          </w:p>
        </w:tc>
        <w:tc>
          <w:tcPr>
            <w:tcW w:w="1479" w:type="dxa"/>
          </w:tcPr>
          <w:p w14:paraId="062D4ED9" w14:textId="77777777" w:rsidR="00CA7DDD" w:rsidRPr="008A010A" w:rsidRDefault="00CA7DDD" w:rsidP="00CA7DDD">
            <w:pPr>
              <w:rPr>
                <w:rFonts w:ascii="Times New Roman" w:hAnsi="Times New Roman"/>
                <w:color w:val="auto"/>
                <w:sz w:val="18"/>
                <w:szCs w:val="18"/>
              </w:rPr>
            </w:pPr>
          </w:p>
        </w:tc>
        <w:tc>
          <w:tcPr>
            <w:tcW w:w="1480" w:type="dxa"/>
          </w:tcPr>
          <w:p w14:paraId="13367C07" w14:textId="77777777" w:rsidR="00CA7DDD" w:rsidRPr="008A010A" w:rsidRDefault="00CA7DDD" w:rsidP="00CA7DDD">
            <w:pPr>
              <w:rPr>
                <w:rFonts w:ascii="Times New Roman" w:hAnsi="Times New Roman"/>
                <w:color w:val="auto"/>
                <w:sz w:val="18"/>
                <w:szCs w:val="18"/>
              </w:rPr>
            </w:pPr>
          </w:p>
        </w:tc>
      </w:tr>
      <w:tr w:rsidR="008A010A" w:rsidRPr="008A010A" w14:paraId="5D5BC562" w14:textId="77777777" w:rsidTr="00DD5977">
        <w:tc>
          <w:tcPr>
            <w:tcW w:w="675" w:type="dxa"/>
          </w:tcPr>
          <w:p w14:paraId="4F8EAE94" w14:textId="77777777" w:rsidR="00CA7DDD" w:rsidRPr="008A010A" w:rsidRDefault="00CA7DDD" w:rsidP="00CA7DDD">
            <w:pPr>
              <w:rPr>
                <w:rFonts w:ascii="Times New Roman" w:hAnsi="Times New Roman"/>
                <w:color w:val="auto"/>
                <w:sz w:val="18"/>
                <w:szCs w:val="18"/>
              </w:rPr>
            </w:pPr>
          </w:p>
        </w:tc>
        <w:tc>
          <w:tcPr>
            <w:tcW w:w="2977" w:type="dxa"/>
          </w:tcPr>
          <w:p w14:paraId="2FCC49AB"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w:t>
            </w:r>
          </w:p>
        </w:tc>
        <w:tc>
          <w:tcPr>
            <w:tcW w:w="1479" w:type="dxa"/>
          </w:tcPr>
          <w:p w14:paraId="4B330029" w14:textId="77777777" w:rsidR="00CA7DDD" w:rsidRPr="008A010A" w:rsidRDefault="00CA7DDD" w:rsidP="00CA7DDD">
            <w:pPr>
              <w:rPr>
                <w:rFonts w:ascii="Times New Roman" w:hAnsi="Times New Roman"/>
                <w:color w:val="auto"/>
                <w:sz w:val="18"/>
                <w:szCs w:val="18"/>
              </w:rPr>
            </w:pPr>
          </w:p>
        </w:tc>
        <w:tc>
          <w:tcPr>
            <w:tcW w:w="1480" w:type="dxa"/>
          </w:tcPr>
          <w:p w14:paraId="7E99F2F7" w14:textId="77777777" w:rsidR="00CA7DDD" w:rsidRPr="008A010A" w:rsidRDefault="00CA7DDD" w:rsidP="00CA7DDD">
            <w:pPr>
              <w:rPr>
                <w:rFonts w:ascii="Times New Roman" w:hAnsi="Times New Roman"/>
                <w:color w:val="auto"/>
                <w:sz w:val="18"/>
                <w:szCs w:val="18"/>
              </w:rPr>
            </w:pPr>
          </w:p>
        </w:tc>
        <w:tc>
          <w:tcPr>
            <w:tcW w:w="1479" w:type="dxa"/>
          </w:tcPr>
          <w:p w14:paraId="730AF845" w14:textId="77777777" w:rsidR="00CA7DDD" w:rsidRPr="008A010A" w:rsidRDefault="00CA7DDD" w:rsidP="00CA7DDD">
            <w:pPr>
              <w:rPr>
                <w:rFonts w:ascii="Times New Roman" w:hAnsi="Times New Roman"/>
                <w:color w:val="auto"/>
                <w:sz w:val="18"/>
                <w:szCs w:val="18"/>
              </w:rPr>
            </w:pPr>
          </w:p>
        </w:tc>
        <w:tc>
          <w:tcPr>
            <w:tcW w:w="1480" w:type="dxa"/>
          </w:tcPr>
          <w:p w14:paraId="06E369BA" w14:textId="77777777" w:rsidR="00CA7DDD" w:rsidRPr="008A010A" w:rsidRDefault="00CA7DDD" w:rsidP="00CA7DDD">
            <w:pPr>
              <w:rPr>
                <w:rFonts w:ascii="Times New Roman" w:hAnsi="Times New Roman"/>
                <w:color w:val="auto"/>
                <w:sz w:val="18"/>
                <w:szCs w:val="18"/>
              </w:rPr>
            </w:pPr>
          </w:p>
        </w:tc>
      </w:tr>
      <w:tr w:rsidR="008A010A" w:rsidRPr="008A010A" w14:paraId="73284DB4" w14:textId="77777777" w:rsidTr="00DD5977">
        <w:tc>
          <w:tcPr>
            <w:tcW w:w="675" w:type="dxa"/>
          </w:tcPr>
          <w:p w14:paraId="24B01F03" w14:textId="77777777" w:rsidR="00CA7DDD" w:rsidRPr="008A010A" w:rsidRDefault="00CA7DDD" w:rsidP="00CA7DDD">
            <w:pPr>
              <w:rPr>
                <w:rFonts w:ascii="Times New Roman" w:hAnsi="Times New Roman"/>
                <w:color w:val="auto"/>
                <w:sz w:val="18"/>
                <w:szCs w:val="18"/>
              </w:rPr>
            </w:pPr>
          </w:p>
        </w:tc>
        <w:tc>
          <w:tcPr>
            <w:tcW w:w="2977" w:type="dxa"/>
          </w:tcPr>
          <w:p w14:paraId="13A28AD6"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ИТОГО:</w:t>
            </w:r>
          </w:p>
        </w:tc>
        <w:tc>
          <w:tcPr>
            <w:tcW w:w="1479" w:type="dxa"/>
          </w:tcPr>
          <w:p w14:paraId="5DB4F7ED" w14:textId="77777777" w:rsidR="00CA7DDD" w:rsidRPr="008A010A" w:rsidRDefault="00CA7DDD" w:rsidP="00CA7DDD">
            <w:pPr>
              <w:rPr>
                <w:rFonts w:ascii="Times New Roman" w:hAnsi="Times New Roman"/>
                <w:color w:val="auto"/>
                <w:sz w:val="18"/>
                <w:szCs w:val="18"/>
              </w:rPr>
            </w:pPr>
          </w:p>
        </w:tc>
        <w:tc>
          <w:tcPr>
            <w:tcW w:w="1480" w:type="dxa"/>
          </w:tcPr>
          <w:p w14:paraId="0298242E" w14:textId="77777777" w:rsidR="00CA7DDD" w:rsidRPr="008A010A" w:rsidRDefault="00CA7DDD" w:rsidP="00CA7DDD">
            <w:pPr>
              <w:rPr>
                <w:rFonts w:ascii="Times New Roman" w:hAnsi="Times New Roman"/>
                <w:color w:val="auto"/>
                <w:sz w:val="18"/>
                <w:szCs w:val="18"/>
              </w:rPr>
            </w:pPr>
          </w:p>
        </w:tc>
        <w:tc>
          <w:tcPr>
            <w:tcW w:w="1479" w:type="dxa"/>
          </w:tcPr>
          <w:p w14:paraId="21B0AD76" w14:textId="77777777" w:rsidR="00CA7DDD" w:rsidRPr="008A010A" w:rsidRDefault="00CA7DDD" w:rsidP="00CA7DDD">
            <w:pPr>
              <w:rPr>
                <w:rFonts w:ascii="Times New Roman" w:hAnsi="Times New Roman"/>
                <w:color w:val="auto"/>
                <w:sz w:val="18"/>
                <w:szCs w:val="18"/>
              </w:rPr>
            </w:pPr>
          </w:p>
        </w:tc>
        <w:tc>
          <w:tcPr>
            <w:tcW w:w="1480" w:type="dxa"/>
          </w:tcPr>
          <w:p w14:paraId="11FB5CEB" w14:textId="77777777" w:rsidR="00CA7DDD" w:rsidRPr="008A010A" w:rsidRDefault="00CA7DDD" w:rsidP="00CA7DDD">
            <w:pPr>
              <w:rPr>
                <w:rFonts w:ascii="Times New Roman" w:hAnsi="Times New Roman"/>
                <w:color w:val="auto"/>
                <w:sz w:val="18"/>
                <w:szCs w:val="18"/>
              </w:rPr>
            </w:pPr>
          </w:p>
        </w:tc>
      </w:tr>
      <w:tr w:rsidR="008A010A" w:rsidRPr="008A010A" w14:paraId="0CAEAF79" w14:textId="77777777" w:rsidTr="00DD5977">
        <w:tc>
          <w:tcPr>
            <w:tcW w:w="9570" w:type="dxa"/>
            <w:gridSpan w:val="6"/>
          </w:tcPr>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1479"/>
              <w:gridCol w:w="1480"/>
              <w:gridCol w:w="1479"/>
              <w:gridCol w:w="1480"/>
            </w:tblGrid>
            <w:tr w:rsidR="008A010A" w:rsidRPr="008A010A" w14:paraId="03F77B99" w14:textId="77777777" w:rsidTr="00E00B94">
              <w:trPr>
                <w:cantSplit/>
                <w:jc w:val="center"/>
              </w:trPr>
              <w:tc>
                <w:tcPr>
                  <w:tcW w:w="9570" w:type="dxa"/>
                  <w:gridSpan w:val="6"/>
                </w:tcPr>
                <w:p w14:paraId="6C39E447" w14:textId="77777777" w:rsidR="00CA7DDD" w:rsidRPr="008A010A" w:rsidRDefault="00CA7DDD" w:rsidP="00CA7DDD">
                  <w:pPr>
                    <w:rPr>
                      <w:rFonts w:ascii="Times New Roman" w:hAnsi="Times New Roman" w:cs="Times New Roman"/>
                      <w:b/>
                      <w:sz w:val="18"/>
                      <w:szCs w:val="18"/>
                    </w:rPr>
                  </w:pPr>
                  <w:r w:rsidRPr="008A010A">
                    <w:rPr>
                      <w:rFonts w:ascii="Times New Roman" w:hAnsi="Times New Roman" w:cs="Times New Roman"/>
                      <w:b/>
                      <w:sz w:val="18"/>
                      <w:szCs w:val="18"/>
                    </w:rPr>
                    <w:t xml:space="preserve">Оборудование </w:t>
                  </w:r>
                </w:p>
              </w:tc>
            </w:tr>
            <w:tr w:rsidR="008A010A" w:rsidRPr="008A010A" w14:paraId="6FC9E2C9" w14:textId="77777777" w:rsidTr="00E00B94">
              <w:trPr>
                <w:jc w:val="center"/>
              </w:trPr>
              <w:tc>
                <w:tcPr>
                  <w:tcW w:w="675" w:type="dxa"/>
                </w:tcPr>
                <w:p w14:paraId="484D3D2D" w14:textId="77777777" w:rsidR="00CA7DDD" w:rsidRPr="008A010A" w:rsidRDefault="00CA7DDD" w:rsidP="00CA7DDD">
                  <w:pPr>
                    <w:rPr>
                      <w:rFonts w:ascii="Times New Roman" w:hAnsi="Times New Roman" w:cs="Times New Roman"/>
                      <w:sz w:val="18"/>
                      <w:szCs w:val="18"/>
                    </w:rPr>
                  </w:pPr>
                </w:p>
              </w:tc>
              <w:tc>
                <w:tcPr>
                  <w:tcW w:w="2977" w:type="dxa"/>
                </w:tcPr>
                <w:p w14:paraId="5630C1B6" w14:textId="77777777" w:rsidR="00CA7DDD" w:rsidRPr="008A010A" w:rsidRDefault="00CA7DDD" w:rsidP="00CA7DDD">
                  <w:pPr>
                    <w:rPr>
                      <w:rFonts w:ascii="Times New Roman" w:hAnsi="Times New Roman" w:cs="Times New Roman"/>
                      <w:sz w:val="18"/>
                      <w:szCs w:val="18"/>
                    </w:rPr>
                  </w:pPr>
                  <w:r w:rsidRPr="008A010A">
                    <w:rPr>
                      <w:rFonts w:ascii="Times New Roman" w:hAnsi="Times New Roman" w:cs="Times New Roman"/>
                      <w:sz w:val="18"/>
                      <w:szCs w:val="18"/>
                    </w:rPr>
                    <w:t xml:space="preserve">Договор №0 от </w:t>
                  </w:r>
                  <w:proofErr w:type="gramStart"/>
                  <w:r w:rsidRPr="008A010A">
                    <w:rPr>
                      <w:rFonts w:ascii="Times New Roman" w:hAnsi="Times New Roman" w:cs="Times New Roman"/>
                      <w:sz w:val="18"/>
                      <w:szCs w:val="18"/>
                    </w:rPr>
                    <w:t>…….</w:t>
                  </w:r>
                  <w:proofErr w:type="gramEnd"/>
                </w:p>
              </w:tc>
              <w:tc>
                <w:tcPr>
                  <w:tcW w:w="1479" w:type="dxa"/>
                </w:tcPr>
                <w:p w14:paraId="27843F35" w14:textId="77777777" w:rsidR="00CA7DDD" w:rsidRPr="008A010A" w:rsidRDefault="00CA7DDD" w:rsidP="00CA7DDD">
                  <w:pPr>
                    <w:rPr>
                      <w:rFonts w:ascii="Times New Roman" w:hAnsi="Times New Roman" w:cs="Times New Roman"/>
                      <w:sz w:val="18"/>
                      <w:szCs w:val="18"/>
                    </w:rPr>
                  </w:pPr>
                </w:p>
              </w:tc>
              <w:tc>
                <w:tcPr>
                  <w:tcW w:w="1480" w:type="dxa"/>
                </w:tcPr>
                <w:p w14:paraId="177990CC" w14:textId="77777777" w:rsidR="00CA7DDD" w:rsidRPr="008A010A" w:rsidRDefault="00CA7DDD" w:rsidP="00CA7DDD">
                  <w:pPr>
                    <w:rPr>
                      <w:rFonts w:ascii="Times New Roman" w:hAnsi="Times New Roman" w:cs="Times New Roman"/>
                      <w:sz w:val="18"/>
                      <w:szCs w:val="18"/>
                    </w:rPr>
                  </w:pPr>
                </w:p>
              </w:tc>
              <w:tc>
                <w:tcPr>
                  <w:tcW w:w="1479" w:type="dxa"/>
                </w:tcPr>
                <w:p w14:paraId="2DB4B2F5" w14:textId="77777777" w:rsidR="00CA7DDD" w:rsidRPr="008A010A" w:rsidRDefault="00CA7DDD" w:rsidP="00CA7DDD">
                  <w:pPr>
                    <w:rPr>
                      <w:rFonts w:ascii="Times New Roman" w:hAnsi="Times New Roman" w:cs="Times New Roman"/>
                      <w:sz w:val="18"/>
                      <w:szCs w:val="18"/>
                    </w:rPr>
                  </w:pPr>
                </w:p>
              </w:tc>
              <w:tc>
                <w:tcPr>
                  <w:tcW w:w="1480" w:type="dxa"/>
                </w:tcPr>
                <w:p w14:paraId="08423A79" w14:textId="77777777" w:rsidR="00CA7DDD" w:rsidRPr="008A010A" w:rsidRDefault="00CA7DDD" w:rsidP="00CA7DDD">
                  <w:pPr>
                    <w:rPr>
                      <w:rFonts w:ascii="Times New Roman" w:hAnsi="Times New Roman" w:cs="Times New Roman"/>
                      <w:sz w:val="18"/>
                      <w:szCs w:val="18"/>
                    </w:rPr>
                  </w:pPr>
                </w:p>
              </w:tc>
            </w:tr>
            <w:tr w:rsidR="008A010A" w:rsidRPr="008A010A" w14:paraId="249F8948" w14:textId="77777777" w:rsidTr="00E00B94">
              <w:trPr>
                <w:jc w:val="center"/>
              </w:trPr>
              <w:tc>
                <w:tcPr>
                  <w:tcW w:w="675" w:type="dxa"/>
                </w:tcPr>
                <w:p w14:paraId="2F0E2704" w14:textId="77777777" w:rsidR="00CA7DDD" w:rsidRPr="008A010A" w:rsidRDefault="00CA7DDD" w:rsidP="00CA7DDD">
                  <w:pPr>
                    <w:rPr>
                      <w:rFonts w:ascii="Times New Roman" w:hAnsi="Times New Roman" w:cs="Times New Roman"/>
                      <w:sz w:val="18"/>
                      <w:szCs w:val="18"/>
                    </w:rPr>
                  </w:pPr>
                </w:p>
              </w:tc>
              <w:tc>
                <w:tcPr>
                  <w:tcW w:w="2977" w:type="dxa"/>
                </w:tcPr>
                <w:p w14:paraId="4CFB90CE" w14:textId="77777777" w:rsidR="00CA7DDD" w:rsidRPr="008A010A" w:rsidRDefault="00CA7DDD" w:rsidP="00CA7DDD">
                  <w:pPr>
                    <w:rPr>
                      <w:rFonts w:ascii="Times New Roman" w:hAnsi="Times New Roman" w:cs="Times New Roman"/>
                      <w:sz w:val="18"/>
                      <w:szCs w:val="18"/>
                    </w:rPr>
                  </w:pPr>
                  <w:r w:rsidRPr="008A010A">
                    <w:rPr>
                      <w:rFonts w:ascii="Times New Roman" w:hAnsi="Times New Roman" w:cs="Times New Roman"/>
                      <w:sz w:val="18"/>
                      <w:szCs w:val="18"/>
                    </w:rPr>
                    <w:t>Договор №1 от</w:t>
                  </w:r>
                  <w:proofErr w:type="gramStart"/>
                  <w:r w:rsidRPr="008A010A">
                    <w:rPr>
                      <w:rFonts w:ascii="Times New Roman" w:hAnsi="Times New Roman" w:cs="Times New Roman"/>
                      <w:sz w:val="18"/>
                      <w:szCs w:val="18"/>
                    </w:rPr>
                    <w:t xml:space="preserve"> ….</w:t>
                  </w:r>
                  <w:proofErr w:type="gramEnd"/>
                  <w:r w:rsidRPr="008A010A">
                    <w:rPr>
                      <w:rFonts w:ascii="Times New Roman" w:hAnsi="Times New Roman" w:cs="Times New Roman"/>
                      <w:sz w:val="18"/>
                      <w:szCs w:val="18"/>
                    </w:rPr>
                    <w:t>., с учетом Дополнительных соглашений</w:t>
                  </w:r>
                </w:p>
              </w:tc>
              <w:tc>
                <w:tcPr>
                  <w:tcW w:w="1479" w:type="dxa"/>
                </w:tcPr>
                <w:p w14:paraId="69EF0C32" w14:textId="77777777" w:rsidR="00CA7DDD" w:rsidRPr="008A010A" w:rsidRDefault="00CA7DDD" w:rsidP="00CA7DDD">
                  <w:pPr>
                    <w:rPr>
                      <w:rFonts w:ascii="Times New Roman" w:hAnsi="Times New Roman" w:cs="Times New Roman"/>
                      <w:sz w:val="18"/>
                      <w:szCs w:val="18"/>
                    </w:rPr>
                  </w:pPr>
                </w:p>
              </w:tc>
              <w:tc>
                <w:tcPr>
                  <w:tcW w:w="1480" w:type="dxa"/>
                </w:tcPr>
                <w:p w14:paraId="12B3C072" w14:textId="77777777" w:rsidR="00CA7DDD" w:rsidRPr="008A010A" w:rsidRDefault="00CA7DDD" w:rsidP="00CA7DDD">
                  <w:pPr>
                    <w:rPr>
                      <w:rFonts w:ascii="Times New Roman" w:hAnsi="Times New Roman" w:cs="Times New Roman"/>
                      <w:sz w:val="18"/>
                      <w:szCs w:val="18"/>
                    </w:rPr>
                  </w:pPr>
                </w:p>
              </w:tc>
              <w:tc>
                <w:tcPr>
                  <w:tcW w:w="1479" w:type="dxa"/>
                </w:tcPr>
                <w:p w14:paraId="14EA8692" w14:textId="77777777" w:rsidR="00CA7DDD" w:rsidRPr="008A010A" w:rsidRDefault="00CA7DDD" w:rsidP="00CA7DDD">
                  <w:pPr>
                    <w:rPr>
                      <w:rFonts w:ascii="Times New Roman" w:hAnsi="Times New Roman" w:cs="Times New Roman"/>
                      <w:sz w:val="18"/>
                      <w:szCs w:val="18"/>
                    </w:rPr>
                  </w:pPr>
                </w:p>
              </w:tc>
              <w:tc>
                <w:tcPr>
                  <w:tcW w:w="1480" w:type="dxa"/>
                </w:tcPr>
                <w:p w14:paraId="04394883" w14:textId="77777777" w:rsidR="00CA7DDD" w:rsidRPr="008A010A" w:rsidRDefault="00CA7DDD" w:rsidP="00CA7DDD">
                  <w:pPr>
                    <w:rPr>
                      <w:rFonts w:ascii="Times New Roman" w:hAnsi="Times New Roman" w:cs="Times New Roman"/>
                      <w:sz w:val="18"/>
                      <w:szCs w:val="18"/>
                    </w:rPr>
                  </w:pPr>
                </w:p>
              </w:tc>
            </w:tr>
            <w:tr w:rsidR="008A010A" w:rsidRPr="008A010A" w14:paraId="1F18C945" w14:textId="77777777" w:rsidTr="00E00B94">
              <w:trPr>
                <w:jc w:val="center"/>
              </w:trPr>
              <w:tc>
                <w:tcPr>
                  <w:tcW w:w="675" w:type="dxa"/>
                </w:tcPr>
                <w:p w14:paraId="176251C5" w14:textId="77777777" w:rsidR="00CA7DDD" w:rsidRPr="008A010A" w:rsidRDefault="00CA7DDD" w:rsidP="00CA7DDD">
                  <w:pPr>
                    <w:rPr>
                      <w:rFonts w:ascii="Times New Roman" w:hAnsi="Times New Roman" w:cs="Times New Roman"/>
                      <w:sz w:val="18"/>
                      <w:szCs w:val="18"/>
                    </w:rPr>
                  </w:pPr>
                </w:p>
              </w:tc>
              <w:tc>
                <w:tcPr>
                  <w:tcW w:w="2977" w:type="dxa"/>
                </w:tcPr>
                <w:p w14:paraId="31E7B867" w14:textId="77777777" w:rsidR="00CA7DDD" w:rsidRPr="008A010A" w:rsidRDefault="00CA7DDD" w:rsidP="00CA7DDD">
                  <w:pPr>
                    <w:rPr>
                      <w:rFonts w:ascii="Times New Roman" w:hAnsi="Times New Roman" w:cs="Times New Roman"/>
                      <w:sz w:val="18"/>
                      <w:szCs w:val="18"/>
                    </w:rPr>
                  </w:pPr>
                  <w:r w:rsidRPr="008A010A">
                    <w:rPr>
                      <w:rFonts w:ascii="Times New Roman" w:hAnsi="Times New Roman" w:cs="Times New Roman"/>
                      <w:sz w:val="18"/>
                      <w:szCs w:val="18"/>
                    </w:rPr>
                    <w:t>ИТОГО:</w:t>
                  </w:r>
                </w:p>
              </w:tc>
              <w:tc>
                <w:tcPr>
                  <w:tcW w:w="1479" w:type="dxa"/>
                </w:tcPr>
                <w:p w14:paraId="219A05FC" w14:textId="77777777" w:rsidR="00CA7DDD" w:rsidRPr="008A010A" w:rsidRDefault="00CA7DDD" w:rsidP="00CA7DDD">
                  <w:pPr>
                    <w:rPr>
                      <w:rFonts w:ascii="Times New Roman" w:hAnsi="Times New Roman" w:cs="Times New Roman"/>
                      <w:sz w:val="18"/>
                      <w:szCs w:val="18"/>
                    </w:rPr>
                  </w:pPr>
                </w:p>
              </w:tc>
              <w:tc>
                <w:tcPr>
                  <w:tcW w:w="1480" w:type="dxa"/>
                </w:tcPr>
                <w:p w14:paraId="2CE461B9" w14:textId="77777777" w:rsidR="00CA7DDD" w:rsidRPr="008A010A" w:rsidRDefault="00CA7DDD" w:rsidP="00CA7DDD">
                  <w:pPr>
                    <w:rPr>
                      <w:rFonts w:ascii="Times New Roman" w:hAnsi="Times New Roman" w:cs="Times New Roman"/>
                      <w:sz w:val="18"/>
                      <w:szCs w:val="18"/>
                    </w:rPr>
                  </w:pPr>
                </w:p>
              </w:tc>
              <w:tc>
                <w:tcPr>
                  <w:tcW w:w="1479" w:type="dxa"/>
                </w:tcPr>
                <w:p w14:paraId="5085D37E" w14:textId="77777777" w:rsidR="00CA7DDD" w:rsidRPr="008A010A" w:rsidRDefault="00CA7DDD" w:rsidP="00CA7DDD">
                  <w:pPr>
                    <w:rPr>
                      <w:rFonts w:ascii="Times New Roman" w:hAnsi="Times New Roman" w:cs="Times New Roman"/>
                      <w:sz w:val="18"/>
                      <w:szCs w:val="18"/>
                    </w:rPr>
                  </w:pPr>
                </w:p>
              </w:tc>
              <w:tc>
                <w:tcPr>
                  <w:tcW w:w="1480" w:type="dxa"/>
                </w:tcPr>
                <w:p w14:paraId="390F6815" w14:textId="77777777" w:rsidR="00CA7DDD" w:rsidRPr="008A010A" w:rsidRDefault="00CA7DDD" w:rsidP="00CA7DDD">
                  <w:pPr>
                    <w:rPr>
                      <w:rFonts w:ascii="Times New Roman" w:hAnsi="Times New Roman" w:cs="Times New Roman"/>
                      <w:sz w:val="18"/>
                      <w:szCs w:val="18"/>
                    </w:rPr>
                  </w:pPr>
                </w:p>
              </w:tc>
            </w:tr>
          </w:tbl>
          <w:p w14:paraId="14EE152A" w14:textId="77777777" w:rsidR="00CA7DDD" w:rsidRPr="008A010A" w:rsidRDefault="00CA7DDD" w:rsidP="00CA7DDD">
            <w:pPr>
              <w:rPr>
                <w:rFonts w:ascii="Times New Roman" w:hAnsi="Times New Roman"/>
                <w:color w:val="auto"/>
                <w:sz w:val="18"/>
                <w:szCs w:val="18"/>
              </w:rPr>
            </w:pPr>
            <w:r w:rsidRPr="008A010A">
              <w:rPr>
                <w:rFonts w:ascii="Times New Roman" w:hAnsi="Times New Roman"/>
                <w:b/>
                <w:color w:val="auto"/>
                <w:sz w:val="18"/>
                <w:szCs w:val="18"/>
              </w:rPr>
              <w:t>Прочие</w:t>
            </w:r>
          </w:p>
        </w:tc>
      </w:tr>
      <w:tr w:rsidR="008A010A" w:rsidRPr="008A010A" w14:paraId="546A25AE" w14:textId="77777777" w:rsidTr="00DD5977">
        <w:tc>
          <w:tcPr>
            <w:tcW w:w="675" w:type="dxa"/>
          </w:tcPr>
          <w:p w14:paraId="248E65D0" w14:textId="77777777" w:rsidR="00CA7DDD" w:rsidRPr="008A010A" w:rsidRDefault="00CA7DDD" w:rsidP="00CA7DDD">
            <w:pPr>
              <w:rPr>
                <w:rFonts w:ascii="Times New Roman" w:hAnsi="Times New Roman"/>
                <w:color w:val="auto"/>
                <w:sz w:val="18"/>
                <w:szCs w:val="18"/>
              </w:rPr>
            </w:pPr>
          </w:p>
        </w:tc>
        <w:tc>
          <w:tcPr>
            <w:tcW w:w="2977" w:type="dxa"/>
          </w:tcPr>
          <w:p w14:paraId="05E4A087"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 xml:space="preserve">Договор №0 на изыскания от </w:t>
            </w:r>
            <w:proofErr w:type="gramStart"/>
            <w:r w:rsidRPr="008A010A">
              <w:rPr>
                <w:rFonts w:ascii="Times New Roman" w:hAnsi="Times New Roman"/>
                <w:color w:val="auto"/>
                <w:sz w:val="18"/>
                <w:szCs w:val="18"/>
              </w:rPr>
              <w:t>…….</w:t>
            </w:r>
            <w:proofErr w:type="gramEnd"/>
          </w:p>
        </w:tc>
        <w:tc>
          <w:tcPr>
            <w:tcW w:w="1479" w:type="dxa"/>
          </w:tcPr>
          <w:p w14:paraId="2EEF04DB" w14:textId="77777777" w:rsidR="00CA7DDD" w:rsidRPr="008A010A" w:rsidRDefault="00CA7DDD" w:rsidP="00CA7DDD">
            <w:pPr>
              <w:rPr>
                <w:rFonts w:ascii="Times New Roman" w:hAnsi="Times New Roman"/>
                <w:color w:val="auto"/>
                <w:sz w:val="18"/>
                <w:szCs w:val="18"/>
              </w:rPr>
            </w:pPr>
          </w:p>
        </w:tc>
        <w:tc>
          <w:tcPr>
            <w:tcW w:w="1480" w:type="dxa"/>
          </w:tcPr>
          <w:p w14:paraId="229A06AC" w14:textId="77777777" w:rsidR="00CA7DDD" w:rsidRPr="008A010A" w:rsidRDefault="00CA7DDD" w:rsidP="00CA7DDD">
            <w:pPr>
              <w:rPr>
                <w:rFonts w:ascii="Times New Roman" w:hAnsi="Times New Roman"/>
                <w:color w:val="auto"/>
                <w:sz w:val="18"/>
                <w:szCs w:val="18"/>
              </w:rPr>
            </w:pPr>
          </w:p>
        </w:tc>
        <w:tc>
          <w:tcPr>
            <w:tcW w:w="1479" w:type="dxa"/>
          </w:tcPr>
          <w:p w14:paraId="09FEC868" w14:textId="77777777" w:rsidR="00CA7DDD" w:rsidRPr="008A010A" w:rsidRDefault="00CA7DDD" w:rsidP="00CA7DDD">
            <w:pPr>
              <w:rPr>
                <w:rFonts w:ascii="Times New Roman" w:hAnsi="Times New Roman"/>
                <w:color w:val="auto"/>
                <w:sz w:val="18"/>
                <w:szCs w:val="18"/>
              </w:rPr>
            </w:pPr>
          </w:p>
        </w:tc>
        <w:tc>
          <w:tcPr>
            <w:tcW w:w="1480" w:type="dxa"/>
          </w:tcPr>
          <w:p w14:paraId="0E5B020B" w14:textId="77777777" w:rsidR="00CA7DDD" w:rsidRPr="008A010A" w:rsidRDefault="00CA7DDD" w:rsidP="00CA7DDD">
            <w:pPr>
              <w:rPr>
                <w:rFonts w:ascii="Times New Roman" w:hAnsi="Times New Roman"/>
                <w:color w:val="auto"/>
                <w:sz w:val="18"/>
                <w:szCs w:val="18"/>
              </w:rPr>
            </w:pPr>
          </w:p>
        </w:tc>
      </w:tr>
      <w:tr w:rsidR="008A010A" w:rsidRPr="008A010A" w14:paraId="635391D9" w14:textId="77777777" w:rsidTr="00DD5977">
        <w:tc>
          <w:tcPr>
            <w:tcW w:w="675" w:type="dxa"/>
          </w:tcPr>
          <w:p w14:paraId="07345B35" w14:textId="77777777" w:rsidR="00CA7DDD" w:rsidRPr="008A010A" w:rsidRDefault="00CA7DDD" w:rsidP="00CA7DDD">
            <w:pPr>
              <w:rPr>
                <w:rFonts w:ascii="Times New Roman" w:hAnsi="Times New Roman"/>
                <w:color w:val="auto"/>
                <w:sz w:val="18"/>
                <w:szCs w:val="18"/>
              </w:rPr>
            </w:pPr>
          </w:p>
        </w:tc>
        <w:tc>
          <w:tcPr>
            <w:tcW w:w="2977" w:type="dxa"/>
          </w:tcPr>
          <w:p w14:paraId="7E9BAF4E"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 xml:space="preserve">Договор №00 на разработку </w:t>
            </w:r>
            <w:proofErr w:type="gramStart"/>
            <w:r w:rsidRPr="008A010A">
              <w:rPr>
                <w:rFonts w:ascii="Times New Roman" w:hAnsi="Times New Roman"/>
                <w:color w:val="auto"/>
                <w:sz w:val="18"/>
                <w:szCs w:val="18"/>
              </w:rPr>
              <w:t>ПСД  от</w:t>
            </w:r>
            <w:proofErr w:type="gramEnd"/>
            <w:r w:rsidRPr="008A010A">
              <w:rPr>
                <w:rFonts w:ascii="Times New Roman" w:hAnsi="Times New Roman"/>
                <w:color w:val="auto"/>
                <w:sz w:val="18"/>
                <w:szCs w:val="18"/>
              </w:rPr>
              <w:t xml:space="preserve"> …….</w:t>
            </w:r>
          </w:p>
        </w:tc>
        <w:tc>
          <w:tcPr>
            <w:tcW w:w="1479" w:type="dxa"/>
          </w:tcPr>
          <w:p w14:paraId="35A1463D" w14:textId="77777777" w:rsidR="00CA7DDD" w:rsidRPr="008A010A" w:rsidRDefault="00CA7DDD" w:rsidP="00CA7DDD">
            <w:pPr>
              <w:rPr>
                <w:rFonts w:ascii="Times New Roman" w:hAnsi="Times New Roman"/>
                <w:color w:val="auto"/>
                <w:sz w:val="18"/>
                <w:szCs w:val="18"/>
              </w:rPr>
            </w:pPr>
          </w:p>
        </w:tc>
        <w:tc>
          <w:tcPr>
            <w:tcW w:w="1480" w:type="dxa"/>
          </w:tcPr>
          <w:p w14:paraId="0710523A" w14:textId="77777777" w:rsidR="00CA7DDD" w:rsidRPr="008A010A" w:rsidRDefault="00CA7DDD" w:rsidP="00CA7DDD">
            <w:pPr>
              <w:rPr>
                <w:rFonts w:ascii="Times New Roman" w:hAnsi="Times New Roman"/>
                <w:color w:val="auto"/>
                <w:sz w:val="18"/>
                <w:szCs w:val="18"/>
              </w:rPr>
            </w:pPr>
          </w:p>
        </w:tc>
        <w:tc>
          <w:tcPr>
            <w:tcW w:w="1479" w:type="dxa"/>
          </w:tcPr>
          <w:p w14:paraId="182F3A2A" w14:textId="77777777" w:rsidR="00CA7DDD" w:rsidRPr="008A010A" w:rsidRDefault="00CA7DDD" w:rsidP="00CA7DDD">
            <w:pPr>
              <w:rPr>
                <w:rFonts w:ascii="Times New Roman" w:hAnsi="Times New Roman"/>
                <w:color w:val="auto"/>
                <w:sz w:val="18"/>
                <w:szCs w:val="18"/>
              </w:rPr>
            </w:pPr>
          </w:p>
        </w:tc>
        <w:tc>
          <w:tcPr>
            <w:tcW w:w="1480" w:type="dxa"/>
          </w:tcPr>
          <w:p w14:paraId="66D70E7C" w14:textId="77777777" w:rsidR="00CA7DDD" w:rsidRPr="008A010A" w:rsidRDefault="00CA7DDD" w:rsidP="00CA7DDD">
            <w:pPr>
              <w:rPr>
                <w:rFonts w:ascii="Times New Roman" w:hAnsi="Times New Roman"/>
                <w:color w:val="auto"/>
                <w:sz w:val="18"/>
                <w:szCs w:val="18"/>
              </w:rPr>
            </w:pPr>
          </w:p>
        </w:tc>
      </w:tr>
      <w:tr w:rsidR="008A010A" w:rsidRPr="008A010A" w14:paraId="4BE3FCB9" w14:textId="77777777" w:rsidTr="00DD5977">
        <w:tc>
          <w:tcPr>
            <w:tcW w:w="675" w:type="dxa"/>
          </w:tcPr>
          <w:p w14:paraId="180F13C4" w14:textId="77777777" w:rsidR="00CA7DDD" w:rsidRPr="008A010A" w:rsidRDefault="00CA7DDD" w:rsidP="00CA7DDD">
            <w:pPr>
              <w:rPr>
                <w:rFonts w:ascii="Times New Roman" w:hAnsi="Times New Roman"/>
                <w:color w:val="auto"/>
                <w:sz w:val="18"/>
                <w:szCs w:val="18"/>
              </w:rPr>
            </w:pPr>
          </w:p>
        </w:tc>
        <w:tc>
          <w:tcPr>
            <w:tcW w:w="2977" w:type="dxa"/>
          </w:tcPr>
          <w:p w14:paraId="15760931"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 xml:space="preserve">Договор №000 на осуществление функции строительного контроля от </w:t>
            </w:r>
            <w:proofErr w:type="gramStart"/>
            <w:r w:rsidRPr="008A010A">
              <w:rPr>
                <w:rFonts w:ascii="Times New Roman" w:hAnsi="Times New Roman"/>
                <w:color w:val="auto"/>
                <w:sz w:val="18"/>
                <w:szCs w:val="18"/>
              </w:rPr>
              <w:t>…….</w:t>
            </w:r>
            <w:proofErr w:type="gramEnd"/>
          </w:p>
        </w:tc>
        <w:tc>
          <w:tcPr>
            <w:tcW w:w="1479" w:type="dxa"/>
          </w:tcPr>
          <w:p w14:paraId="6C4B5F1C" w14:textId="77777777" w:rsidR="00CA7DDD" w:rsidRPr="008A010A" w:rsidRDefault="00CA7DDD" w:rsidP="00CA7DDD">
            <w:pPr>
              <w:rPr>
                <w:rFonts w:ascii="Times New Roman" w:hAnsi="Times New Roman"/>
                <w:color w:val="auto"/>
                <w:sz w:val="18"/>
                <w:szCs w:val="18"/>
              </w:rPr>
            </w:pPr>
          </w:p>
        </w:tc>
        <w:tc>
          <w:tcPr>
            <w:tcW w:w="1480" w:type="dxa"/>
          </w:tcPr>
          <w:p w14:paraId="228CABDC" w14:textId="77777777" w:rsidR="00CA7DDD" w:rsidRPr="008A010A" w:rsidRDefault="00CA7DDD" w:rsidP="00CA7DDD">
            <w:pPr>
              <w:rPr>
                <w:rFonts w:ascii="Times New Roman" w:hAnsi="Times New Roman"/>
                <w:color w:val="auto"/>
                <w:sz w:val="18"/>
                <w:szCs w:val="18"/>
              </w:rPr>
            </w:pPr>
          </w:p>
        </w:tc>
        <w:tc>
          <w:tcPr>
            <w:tcW w:w="1479" w:type="dxa"/>
          </w:tcPr>
          <w:p w14:paraId="09A9E5FA" w14:textId="77777777" w:rsidR="00CA7DDD" w:rsidRPr="008A010A" w:rsidRDefault="00CA7DDD" w:rsidP="00CA7DDD">
            <w:pPr>
              <w:rPr>
                <w:rFonts w:ascii="Times New Roman" w:hAnsi="Times New Roman"/>
                <w:color w:val="auto"/>
                <w:sz w:val="18"/>
                <w:szCs w:val="18"/>
              </w:rPr>
            </w:pPr>
          </w:p>
        </w:tc>
        <w:tc>
          <w:tcPr>
            <w:tcW w:w="1480" w:type="dxa"/>
          </w:tcPr>
          <w:p w14:paraId="55E84D22" w14:textId="77777777" w:rsidR="00CA7DDD" w:rsidRPr="008A010A" w:rsidRDefault="00CA7DDD" w:rsidP="00CA7DDD">
            <w:pPr>
              <w:rPr>
                <w:rFonts w:ascii="Times New Roman" w:hAnsi="Times New Roman"/>
                <w:color w:val="auto"/>
                <w:sz w:val="18"/>
                <w:szCs w:val="18"/>
              </w:rPr>
            </w:pPr>
          </w:p>
        </w:tc>
      </w:tr>
      <w:tr w:rsidR="008A010A" w:rsidRPr="008A010A" w14:paraId="7DA907A6" w14:textId="77777777" w:rsidTr="00DD5977">
        <w:tc>
          <w:tcPr>
            <w:tcW w:w="675" w:type="dxa"/>
          </w:tcPr>
          <w:p w14:paraId="04632A37" w14:textId="77777777" w:rsidR="00CA7DDD" w:rsidRPr="008A010A" w:rsidRDefault="00CA7DDD" w:rsidP="00CA7DDD">
            <w:pPr>
              <w:rPr>
                <w:rFonts w:ascii="Times New Roman" w:hAnsi="Times New Roman"/>
                <w:color w:val="auto"/>
                <w:sz w:val="18"/>
                <w:szCs w:val="18"/>
              </w:rPr>
            </w:pPr>
          </w:p>
        </w:tc>
        <w:tc>
          <w:tcPr>
            <w:tcW w:w="2977" w:type="dxa"/>
          </w:tcPr>
          <w:p w14:paraId="6B572DC2"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 xml:space="preserve">Договор №000 на осуществление функции Авторского надзора от </w:t>
            </w:r>
            <w:proofErr w:type="gramStart"/>
            <w:r w:rsidRPr="008A010A">
              <w:rPr>
                <w:rFonts w:ascii="Times New Roman" w:hAnsi="Times New Roman"/>
                <w:color w:val="auto"/>
                <w:sz w:val="18"/>
                <w:szCs w:val="18"/>
              </w:rPr>
              <w:t>…….</w:t>
            </w:r>
            <w:proofErr w:type="gramEnd"/>
          </w:p>
        </w:tc>
        <w:tc>
          <w:tcPr>
            <w:tcW w:w="1479" w:type="dxa"/>
          </w:tcPr>
          <w:p w14:paraId="0A836B02" w14:textId="77777777" w:rsidR="00CA7DDD" w:rsidRPr="008A010A" w:rsidRDefault="00CA7DDD" w:rsidP="00CA7DDD">
            <w:pPr>
              <w:rPr>
                <w:rFonts w:ascii="Times New Roman" w:hAnsi="Times New Roman"/>
                <w:color w:val="auto"/>
                <w:sz w:val="18"/>
                <w:szCs w:val="18"/>
              </w:rPr>
            </w:pPr>
          </w:p>
        </w:tc>
        <w:tc>
          <w:tcPr>
            <w:tcW w:w="1480" w:type="dxa"/>
          </w:tcPr>
          <w:p w14:paraId="6EACE532" w14:textId="77777777" w:rsidR="00CA7DDD" w:rsidRPr="008A010A" w:rsidRDefault="00CA7DDD" w:rsidP="00CA7DDD">
            <w:pPr>
              <w:rPr>
                <w:rFonts w:ascii="Times New Roman" w:hAnsi="Times New Roman"/>
                <w:color w:val="auto"/>
                <w:sz w:val="18"/>
                <w:szCs w:val="18"/>
              </w:rPr>
            </w:pPr>
          </w:p>
        </w:tc>
        <w:tc>
          <w:tcPr>
            <w:tcW w:w="1479" w:type="dxa"/>
          </w:tcPr>
          <w:p w14:paraId="79E19537" w14:textId="77777777" w:rsidR="00CA7DDD" w:rsidRPr="008A010A" w:rsidRDefault="00CA7DDD" w:rsidP="00CA7DDD">
            <w:pPr>
              <w:rPr>
                <w:rFonts w:ascii="Times New Roman" w:hAnsi="Times New Roman"/>
                <w:color w:val="auto"/>
                <w:sz w:val="18"/>
                <w:szCs w:val="18"/>
              </w:rPr>
            </w:pPr>
          </w:p>
        </w:tc>
        <w:tc>
          <w:tcPr>
            <w:tcW w:w="1480" w:type="dxa"/>
          </w:tcPr>
          <w:p w14:paraId="5E26481A" w14:textId="77777777" w:rsidR="00CA7DDD" w:rsidRPr="008A010A" w:rsidRDefault="00CA7DDD" w:rsidP="00CA7DDD">
            <w:pPr>
              <w:rPr>
                <w:rFonts w:ascii="Times New Roman" w:hAnsi="Times New Roman"/>
                <w:color w:val="auto"/>
                <w:sz w:val="18"/>
                <w:szCs w:val="18"/>
              </w:rPr>
            </w:pPr>
          </w:p>
        </w:tc>
      </w:tr>
      <w:tr w:rsidR="008A010A" w:rsidRPr="008A010A" w14:paraId="58EB01FD" w14:textId="77777777" w:rsidTr="00DD5977">
        <w:tc>
          <w:tcPr>
            <w:tcW w:w="675" w:type="dxa"/>
          </w:tcPr>
          <w:p w14:paraId="58977552" w14:textId="77777777" w:rsidR="00CA7DDD" w:rsidRPr="008A010A" w:rsidRDefault="00CA7DDD" w:rsidP="00CA7DDD">
            <w:pPr>
              <w:rPr>
                <w:rFonts w:ascii="Times New Roman" w:hAnsi="Times New Roman"/>
                <w:color w:val="auto"/>
                <w:sz w:val="18"/>
                <w:szCs w:val="18"/>
              </w:rPr>
            </w:pPr>
          </w:p>
        </w:tc>
        <w:tc>
          <w:tcPr>
            <w:tcW w:w="2977" w:type="dxa"/>
          </w:tcPr>
          <w:p w14:paraId="457CBB1B"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Страхование СМР…</w:t>
            </w:r>
          </w:p>
        </w:tc>
        <w:tc>
          <w:tcPr>
            <w:tcW w:w="1479" w:type="dxa"/>
          </w:tcPr>
          <w:p w14:paraId="5D22DF5C" w14:textId="77777777" w:rsidR="00CA7DDD" w:rsidRPr="008A010A" w:rsidRDefault="00CA7DDD" w:rsidP="00CA7DDD">
            <w:pPr>
              <w:rPr>
                <w:rFonts w:ascii="Times New Roman" w:hAnsi="Times New Roman"/>
                <w:color w:val="auto"/>
                <w:sz w:val="18"/>
                <w:szCs w:val="18"/>
              </w:rPr>
            </w:pPr>
          </w:p>
        </w:tc>
        <w:tc>
          <w:tcPr>
            <w:tcW w:w="1480" w:type="dxa"/>
          </w:tcPr>
          <w:p w14:paraId="1DDFC37C" w14:textId="77777777" w:rsidR="00CA7DDD" w:rsidRPr="008A010A" w:rsidRDefault="00CA7DDD" w:rsidP="00CA7DDD">
            <w:pPr>
              <w:rPr>
                <w:rFonts w:ascii="Times New Roman" w:hAnsi="Times New Roman"/>
                <w:color w:val="auto"/>
                <w:sz w:val="18"/>
                <w:szCs w:val="18"/>
              </w:rPr>
            </w:pPr>
          </w:p>
        </w:tc>
        <w:tc>
          <w:tcPr>
            <w:tcW w:w="1479" w:type="dxa"/>
          </w:tcPr>
          <w:p w14:paraId="2C5B3793" w14:textId="77777777" w:rsidR="00CA7DDD" w:rsidRPr="008A010A" w:rsidRDefault="00CA7DDD" w:rsidP="00CA7DDD">
            <w:pPr>
              <w:rPr>
                <w:rFonts w:ascii="Times New Roman" w:hAnsi="Times New Roman"/>
                <w:color w:val="auto"/>
                <w:sz w:val="18"/>
                <w:szCs w:val="18"/>
              </w:rPr>
            </w:pPr>
          </w:p>
        </w:tc>
        <w:tc>
          <w:tcPr>
            <w:tcW w:w="1480" w:type="dxa"/>
          </w:tcPr>
          <w:p w14:paraId="426FDFD7" w14:textId="77777777" w:rsidR="00CA7DDD" w:rsidRPr="008A010A" w:rsidRDefault="00CA7DDD" w:rsidP="00CA7DDD">
            <w:pPr>
              <w:rPr>
                <w:rFonts w:ascii="Times New Roman" w:hAnsi="Times New Roman"/>
                <w:color w:val="auto"/>
                <w:sz w:val="18"/>
                <w:szCs w:val="18"/>
              </w:rPr>
            </w:pPr>
          </w:p>
        </w:tc>
      </w:tr>
      <w:tr w:rsidR="008A010A" w:rsidRPr="008A010A" w14:paraId="3D31ADB6" w14:textId="77777777" w:rsidTr="00DD5977">
        <w:tc>
          <w:tcPr>
            <w:tcW w:w="675" w:type="dxa"/>
          </w:tcPr>
          <w:p w14:paraId="4AB81A4E" w14:textId="77777777" w:rsidR="00CA7DDD" w:rsidRPr="008A010A" w:rsidRDefault="00CA7DDD" w:rsidP="00CA7DDD">
            <w:pPr>
              <w:rPr>
                <w:rFonts w:ascii="Times New Roman" w:hAnsi="Times New Roman"/>
                <w:color w:val="auto"/>
                <w:sz w:val="18"/>
                <w:szCs w:val="18"/>
              </w:rPr>
            </w:pPr>
          </w:p>
        </w:tc>
        <w:tc>
          <w:tcPr>
            <w:tcW w:w="2977" w:type="dxa"/>
          </w:tcPr>
          <w:p w14:paraId="13D6028C"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Заказчик, мониторинг, ИГАСН и т.п.</w:t>
            </w:r>
          </w:p>
        </w:tc>
        <w:tc>
          <w:tcPr>
            <w:tcW w:w="1479" w:type="dxa"/>
          </w:tcPr>
          <w:p w14:paraId="142C7108" w14:textId="77777777" w:rsidR="00CA7DDD" w:rsidRPr="008A010A" w:rsidRDefault="00CA7DDD" w:rsidP="00CA7DDD">
            <w:pPr>
              <w:rPr>
                <w:rFonts w:ascii="Times New Roman" w:hAnsi="Times New Roman"/>
                <w:color w:val="auto"/>
                <w:sz w:val="18"/>
                <w:szCs w:val="18"/>
              </w:rPr>
            </w:pPr>
          </w:p>
        </w:tc>
        <w:tc>
          <w:tcPr>
            <w:tcW w:w="1480" w:type="dxa"/>
          </w:tcPr>
          <w:p w14:paraId="07F8EDEA" w14:textId="77777777" w:rsidR="00CA7DDD" w:rsidRPr="008A010A" w:rsidRDefault="00CA7DDD" w:rsidP="00CA7DDD">
            <w:pPr>
              <w:rPr>
                <w:rFonts w:ascii="Times New Roman" w:hAnsi="Times New Roman"/>
                <w:color w:val="auto"/>
                <w:sz w:val="18"/>
                <w:szCs w:val="18"/>
              </w:rPr>
            </w:pPr>
          </w:p>
        </w:tc>
        <w:tc>
          <w:tcPr>
            <w:tcW w:w="1479" w:type="dxa"/>
          </w:tcPr>
          <w:p w14:paraId="73CBF1B6" w14:textId="77777777" w:rsidR="00CA7DDD" w:rsidRPr="008A010A" w:rsidRDefault="00CA7DDD" w:rsidP="00CA7DDD">
            <w:pPr>
              <w:rPr>
                <w:rFonts w:ascii="Times New Roman" w:hAnsi="Times New Roman"/>
                <w:color w:val="auto"/>
                <w:sz w:val="18"/>
                <w:szCs w:val="18"/>
              </w:rPr>
            </w:pPr>
          </w:p>
        </w:tc>
        <w:tc>
          <w:tcPr>
            <w:tcW w:w="1480" w:type="dxa"/>
          </w:tcPr>
          <w:p w14:paraId="7204CCCC" w14:textId="77777777" w:rsidR="00CA7DDD" w:rsidRPr="008A010A" w:rsidRDefault="00CA7DDD" w:rsidP="00CA7DDD">
            <w:pPr>
              <w:rPr>
                <w:rFonts w:ascii="Times New Roman" w:hAnsi="Times New Roman"/>
                <w:color w:val="auto"/>
                <w:sz w:val="18"/>
                <w:szCs w:val="18"/>
              </w:rPr>
            </w:pPr>
          </w:p>
        </w:tc>
      </w:tr>
      <w:tr w:rsidR="008A010A" w:rsidRPr="008A010A" w14:paraId="4E6582BD" w14:textId="77777777" w:rsidTr="00DD5977">
        <w:tc>
          <w:tcPr>
            <w:tcW w:w="675" w:type="dxa"/>
          </w:tcPr>
          <w:p w14:paraId="35E205D8" w14:textId="77777777" w:rsidR="00CA7DDD" w:rsidRPr="008A010A" w:rsidRDefault="00CA7DDD" w:rsidP="00CA7DDD">
            <w:pPr>
              <w:rPr>
                <w:rFonts w:ascii="Times New Roman" w:hAnsi="Times New Roman"/>
                <w:color w:val="auto"/>
                <w:sz w:val="18"/>
                <w:szCs w:val="18"/>
              </w:rPr>
            </w:pPr>
          </w:p>
        </w:tc>
        <w:tc>
          <w:tcPr>
            <w:tcW w:w="2977" w:type="dxa"/>
          </w:tcPr>
          <w:p w14:paraId="3B070A6F" w14:textId="77777777" w:rsidR="00CA7DDD" w:rsidRPr="008A010A" w:rsidRDefault="00CA7DDD" w:rsidP="00CA7DDD">
            <w:pPr>
              <w:rPr>
                <w:rFonts w:ascii="Times New Roman" w:hAnsi="Times New Roman"/>
                <w:color w:val="auto"/>
                <w:sz w:val="18"/>
                <w:szCs w:val="18"/>
              </w:rPr>
            </w:pPr>
            <w:r w:rsidRPr="008A010A">
              <w:rPr>
                <w:rFonts w:ascii="Times New Roman" w:hAnsi="Times New Roman"/>
                <w:color w:val="auto"/>
                <w:sz w:val="18"/>
                <w:szCs w:val="18"/>
              </w:rPr>
              <w:t>ИТОГО:</w:t>
            </w:r>
          </w:p>
        </w:tc>
        <w:tc>
          <w:tcPr>
            <w:tcW w:w="1479" w:type="dxa"/>
          </w:tcPr>
          <w:p w14:paraId="18280B6F" w14:textId="77777777" w:rsidR="00CA7DDD" w:rsidRPr="008A010A" w:rsidRDefault="00CA7DDD" w:rsidP="00CA7DDD">
            <w:pPr>
              <w:rPr>
                <w:rFonts w:ascii="Times New Roman" w:hAnsi="Times New Roman"/>
                <w:color w:val="auto"/>
                <w:sz w:val="18"/>
                <w:szCs w:val="18"/>
              </w:rPr>
            </w:pPr>
          </w:p>
        </w:tc>
        <w:tc>
          <w:tcPr>
            <w:tcW w:w="1480" w:type="dxa"/>
          </w:tcPr>
          <w:p w14:paraId="534B6343" w14:textId="77777777" w:rsidR="00CA7DDD" w:rsidRPr="008A010A" w:rsidRDefault="00CA7DDD" w:rsidP="00CA7DDD">
            <w:pPr>
              <w:rPr>
                <w:rFonts w:ascii="Times New Roman" w:hAnsi="Times New Roman"/>
                <w:color w:val="auto"/>
                <w:sz w:val="18"/>
                <w:szCs w:val="18"/>
              </w:rPr>
            </w:pPr>
          </w:p>
        </w:tc>
        <w:tc>
          <w:tcPr>
            <w:tcW w:w="1479" w:type="dxa"/>
          </w:tcPr>
          <w:p w14:paraId="0E2BD530" w14:textId="77777777" w:rsidR="00CA7DDD" w:rsidRPr="008A010A" w:rsidRDefault="00CA7DDD" w:rsidP="00CA7DDD">
            <w:pPr>
              <w:rPr>
                <w:rFonts w:ascii="Times New Roman" w:hAnsi="Times New Roman"/>
                <w:color w:val="auto"/>
                <w:sz w:val="18"/>
                <w:szCs w:val="18"/>
              </w:rPr>
            </w:pPr>
          </w:p>
        </w:tc>
        <w:tc>
          <w:tcPr>
            <w:tcW w:w="1480" w:type="dxa"/>
          </w:tcPr>
          <w:p w14:paraId="429E4FBB" w14:textId="77777777" w:rsidR="00CA7DDD" w:rsidRPr="008A010A" w:rsidRDefault="00CA7DDD" w:rsidP="00CA7DDD">
            <w:pPr>
              <w:rPr>
                <w:rFonts w:ascii="Times New Roman" w:hAnsi="Times New Roman"/>
                <w:color w:val="auto"/>
                <w:sz w:val="18"/>
                <w:szCs w:val="18"/>
              </w:rPr>
            </w:pPr>
          </w:p>
        </w:tc>
      </w:tr>
      <w:tr w:rsidR="008A010A" w:rsidRPr="008A010A" w14:paraId="7A75C41A" w14:textId="77777777" w:rsidTr="00DD5977">
        <w:tc>
          <w:tcPr>
            <w:tcW w:w="675" w:type="dxa"/>
          </w:tcPr>
          <w:p w14:paraId="27556347" w14:textId="77777777" w:rsidR="00CA7DDD" w:rsidRPr="008A010A" w:rsidRDefault="00CA7DDD" w:rsidP="00CA7DDD">
            <w:pPr>
              <w:rPr>
                <w:rFonts w:ascii="Times New Roman" w:hAnsi="Times New Roman"/>
                <w:color w:val="auto"/>
                <w:sz w:val="18"/>
                <w:szCs w:val="18"/>
              </w:rPr>
            </w:pPr>
          </w:p>
        </w:tc>
        <w:tc>
          <w:tcPr>
            <w:tcW w:w="2977" w:type="dxa"/>
          </w:tcPr>
          <w:p w14:paraId="11CE73BC" w14:textId="77777777" w:rsidR="00CA7DDD" w:rsidRPr="008A010A" w:rsidRDefault="00CA7DDD" w:rsidP="00CA7DDD">
            <w:pPr>
              <w:rPr>
                <w:rFonts w:ascii="Times New Roman" w:hAnsi="Times New Roman"/>
                <w:color w:val="auto"/>
                <w:sz w:val="18"/>
                <w:szCs w:val="18"/>
              </w:rPr>
            </w:pPr>
          </w:p>
        </w:tc>
        <w:tc>
          <w:tcPr>
            <w:tcW w:w="1479" w:type="dxa"/>
          </w:tcPr>
          <w:p w14:paraId="383ABE13" w14:textId="77777777" w:rsidR="00CA7DDD" w:rsidRPr="008A010A" w:rsidRDefault="00CA7DDD" w:rsidP="00CA7DDD">
            <w:pPr>
              <w:rPr>
                <w:rFonts w:ascii="Times New Roman" w:hAnsi="Times New Roman"/>
                <w:color w:val="auto"/>
                <w:sz w:val="18"/>
                <w:szCs w:val="18"/>
              </w:rPr>
            </w:pPr>
          </w:p>
        </w:tc>
        <w:tc>
          <w:tcPr>
            <w:tcW w:w="1480" w:type="dxa"/>
          </w:tcPr>
          <w:p w14:paraId="409AC362" w14:textId="77777777" w:rsidR="00CA7DDD" w:rsidRPr="008A010A" w:rsidRDefault="00CA7DDD" w:rsidP="00CA7DDD">
            <w:pPr>
              <w:rPr>
                <w:rFonts w:ascii="Times New Roman" w:hAnsi="Times New Roman"/>
                <w:color w:val="auto"/>
                <w:sz w:val="18"/>
                <w:szCs w:val="18"/>
              </w:rPr>
            </w:pPr>
          </w:p>
        </w:tc>
        <w:tc>
          <w:tcPr>
            <w:tcW w:w="1479" w:type="dxa"/>
          </w:tcPr>
          <w:p w14:paraId="0C465056" w14:textId="77777777" w:rsidR="00CA7DDD" w:rsidRPr="008A010A" w:rsidRDefault="00CA7DDD" w:rsidP="00CA7DDD">
            <w:pPr>
              <w:rPr>
                <w:rFonts w:ascii="Times New Roman" w:hAnsi="Times New Roman"/>
                <w:color w:val="auto"/>
                <w:sz w:val="18"/>
                <w:szCs w:val="18"/>
              </w:rPr>
            </w:pPr>
          </w:p>
        </w:tc>
        <w:tc>
          <w:tcPr>
            <w:tcW w:w="1480" w:type="dxa"/>
          </w:tcPr>
          <w:p w14:paraId="00849C88" w14:textId="77777777" w:rsidR="00CA7DDD" w:rsidRPr="008A010A" w:rsidRDefault="00CA7DDD" w:rsidP="00CA7DDD">
            <w:pPr>
              <w:rPr>
                <w:rFonts w:ascii="Times New Roman" w:hAnsi="Times New Roman"/>
                <w:color w:val="auto"/>
                <w:sz w:val="18"/>
                <w:szCs w:val="18"/>
              </w:rPr>
            </w:pPr>
          </w:p>
        </w:tc>
      </w:tr>
      <w:tr w:rsidR="008A010A" w:rsidRPr="008A010A" w14:paraId="50AB4C23" w14:textId="77777777" w:rsidTr="00DD5977">
        <w:tc>
          <w:tcPr>
            <w:tcW w:w="675" w:type="dxa"/>
          </w:tcPr>
          <w:p w14:paraId="12F10A37" w14:textId="77777777" w:rsidR="00CA7DDD" w:rsidRPr="008A010A" w:rsidRDefault="00CA7DDD" w:rsidP="00CA7DDD">
            <w:pPr>
              <w:rPr>
                <w:rFonts w:ascii="Times New Roman" w:hAnsi="Times New Roman"/>
                <w:color w:val="auto"/>
                <w:sz w:val="18"/>
                <w:szCs w:val="18"/>
              </w:rPr>
            </w:pPr>
          </w:p>
        </w:tc>
        <w:tc>
          <w:tcPr>
            <w:tcW w:w="2977" w:type="dxa"/>
          </w:tcPr>
          <w:p w14:paraId="4421AD3B" w14:textId="77777777" w:rsidR="00CA7DDD" w:rsidRPr="008A010A" w:rsidRDefault="00CA7DDD" w:rsidP="00CA7DDD">
            <w:pPr>
              <w:rPr>
                <w:rFonts w:ascii="Times New Roman" w:hAnsi="Times New Roman"/>
                <w:color w:val="auto"/>
                <w:sz w:val="18"/>
                <w:szCs w:val="18"/>
              </w:rPr>
            </w:pPr>
          </w:p>
        </w:tc>
        <w:tc>
          <w:tcPr>
            <w:tcW w:w="1479" w:type="dxa"/>
          </w:tcPr>
          <w:p w14:paraId="5AFF94B0" w14:textId="77777777" w:rsidR="00CA7DDD" w:rsidRPr="008A010A" w:rsidRDefault="00CA7DDD" w:rsidP="00CA7DDD">
            <w:pPr>
              <w:rPr>
                <w:rFonts w:ascii="Times New Roman" w:hAnsi="Times New Roman"/>
                <w:color w:val="auto"/>
                <w:sz w:val="18"/>
                <w:szCs w:val="18"/>
              </w:rPr>
            </w:pPr>
          </w:p>
        </w:tc>
        <w:tc>
          <w:tcPr>
            <w:tcW w:w="1480" w:type="dxa"/>
          </w:tcPr>
          <w:p w14:paraId="19F7FF21" w14:textId="77777777" w:rsidR="00CA7DDD" w:rsidRPr="008A010A" w:rsidRDefault="00CA7DDD" w:rsidP="00CA7DDD">
            <w:pPr>
              <w:rPr>
                <w:rFonts w:ascii="Times New Roman" w:hAnsi="Times New Roman"/>
                <w:color w:val="auto"/>
                <w:sz w:val="18"/>
                <w:szCs w:val="18"/>
              </w:rPr>
            </w:pPr>
          </w:p>
        </w:tc>
        <w:tc>
          <w:tcPr>
            <w:tcW w:w="1479" w:type="dxa"/>
          </w:tcPr>
          <w:p w14:paraId="5A034AA3" w14:textId="77777777" w:rsidR="00CA7DDD" w:rsidRPr="008A010A" w:rsidRDefault="00CA7DDD" w:rsidP="00CA7DDD">
            <w:pPr>
              <w:rPr>
                <w:rFonts w:ascii="Times New Roman" w:hAnsi="Times New Roman"/>
                <w:color w:val="auto"/>
                <w:sz w:val="18"/>
                <w:szCs w:val="18"/>
              </w:rPr>
            </w:pPr>
          </w:p>
        </w:tc>
        <w:tc>
          <w:tcPr>
            <w:tcW w:w="1480" w:type="dxa"/>
          </w:tcPr>
          <w:p w14:paraId="4B532B27" w14:textId="77777777" w:rsidR="00CA7DDD" w:rsidRPr="008A010A" w:rsidRDefault="00CA7DDD" w:rsidP="00CA7DDD">
            <w:pPr>
              <w:rPr>
                <w:rFonts w:ascii="Times New Roman" w:hAnsi="Times New Roman"/>
                <w:color w:val="auto"/>
                <w:sz w:val="18"/>
                <w:szCs w:val="18"/>
              </w:rPr>
            </w:pPr>
          </w:p>
        </w:tc>
      </w:tr>
      <w:tr w:rsidR="008A010A" w:rsidRPr="008A010A" w14:paraId="1A028892" w14:textId="77777777" w:rsidTr="00DD5977">
        <w:tc>
          <w:tcPr>
            <w:tcW w:w="675" w:type="dxa"/>
          </w:tcPr>
          <w:p w14:paraId="5694B3CE" w14:textId="77777777" w:rsidR="00CA7DDD" w:rsidRPr="008A010A" w:rsidRDefault="00CA7DDD" w:rsidP="00CA7DDD">
            <w:pPr>
              <w:rPr>
                <w:rFonts w:ascii="Times New Roman" w:hAnsi="Times New Roman"/>
                <w:color w:val="auto"/>
                <w:sz w:val="18"/>
                <w:szCs w:val="18"/>
              </w:rPr>
            </w:pPr>
          </w:p>
        </w:tc>
        <w:tc>
          <w:tcPr>
            <w:tcW w:w="2977" w:type="dxa"/>
          </w:tcPr>
          <w:p w14:paraId="21C2BE8E" w14:textId="77777777" w:rsidR="00CA7DDD" w:rsidRPr="008A010A" w:rsidRDefault="00CA7DDD" w:rsidP="00CA7DDD">
            <w:pPr>
              <w:rPr>
                <w:rFonts w:ascii="Times New Roman" w:hAnsi="Times New Roman"/>
                <w:color w:val="auto"/>
                <w:sz w:val="18"/>
                <w:szCs w:val="18"/>
              </w:rPr>
            </w:pPr>
          </w:p>
        </w:tc>
        <w:tc>
          <w:tcPr>
            <w:tcW w:w="1479" w:type="dxa"/>
          </w:tcPr>
          <w:p w14:paraId="47150376" w14:textId="77777777" w:rsidR="00CA7DDD" w:rsidRPr="008A010A" w:rsidRDefault="00CA7DDD" w:rsidP="00CA7DDD">
            <w:pPr>
              <w:rPr>
                <w:rFonts w:ascii="Times New Roman" w:hAnsi="Times New Roman"/>
                <w:color w:val="auto"/>
                <w:sz w:val="18"/>
                <w:szCs w:val="18"/>
              </w:rPr>
            </w:pPr>
          </w:p>
        </w:tc>
        <w:tc>
          <w:tcPr>
            <w:tcW w:w="1480" w:type="dxa"/>
          </w:tcPr>
          <w:p w14:paraId="0C329059" w14:textId="77777777" w:rsidR="00CA7DDD" w:rsidRPr="008A010A" w:rsidRDefault="00CA7DDD" w:rsidP="00CA7DDD">
            <w:pPr>
              <w:rPr>
                <w:rFonts w:ascii="Times New Roman" w:hAnsi="Times New Roman"/>
                <w:color w:val="auto"/>
                <w:sz w:val="18"/>
                <w:szCs w:val="18"/>
              </w:rPr>
            </w:pPr>
          </w:p>
        </w:tc>
        <w:tc>
          <w:tcPr>
            <w:tcW w:w="1479" w:type="dxa"/>
          </w:tcPr>
          <w:p w14:paraId="0AD86EF1" w14:textId="77777777" w:rsidR="00CA7DDD" w:rsidRPr="008A010A" w:rsidRDefault="00CA7DDD" w:rsidP="00CA7DDD">
            <w:pPr>
              <w:rPr>
                <w:rFonts w:ascii="Times New Roman" w:hAnsi="Times New Roman"/>
                <w:color w:val="auto"/>
                <w:sz w:val="18"/>
                <w:szCs w:val="18"/>
              </w:rPr>
            </w:pPr>
          </w:p>
        </w:tc>
        <w:tc>
          <w:tcPr>
            <w:tcW w:w="1480" w:type="dxa"/>
          </w:tcPr>
          <w:p w14:paraId="2C24C767" w14:textId="77777777" w:rsidR="00CA7DDD" w:rsidRPr="008A010A" w:rsidRDefault="00CA7DDD" w:rsidP="00CA7DDD">
            <w:pPr>
              <w:rPr>
                <w:rFonts w:ascii="Times New Roman" w:hAnsi="Times New Roman"/>
                <w:color w:val="auto"/>
                <w:sz w:val="18"/>
                <w:szCs w:val="18"/>
              </w:rPr>
            </w:pPr>
          </w:p>
        </w:tc>
      </w:tr>
      <w:tr w:rsidR="008A010A" w:rsidRPr="008A010A" w14:paraId="5DA527C0" w14:textId="77777777" w:rsidTr="00DD5977">
        <w:tc>
          <w:tcPr>
            <w:tcW w:w="9570" w:type="dxa"/>
            <w:gridSpan w:val="6"/>
          </w:tcPr>
          <w:p w14:paraId="6E3E0DD2" w14:textId="77777777" w:rsidR="00CA7DDD" w:rsidRPr="008A010A" w:rsidRDefault="00CA7DDD" w:rsidP="00CA7DDD">
            <w:pPr>
              <w:rPr>
                <w:rFonts w:ascii="Times New Roman" w:hAnsi="Times New Roman"/>
                <w:b/>
                <w:color w:val="auto"/>
                <w:sz w:val="18"/>
                <w:szCs w:val="18"/>
              </w:rPr>
            </w:pPr>
          </w:p>
        </w:tc>
      </w:tr>
      <w:tr w:rsidR="008A010A" w:rsidRPr="008A010A" w14:paraId="4CE4EEC3" w14:textId="77777777" w:rsidTr="00DD5977">
        <w:tc>
          <w:tcPr>
            <w:tcW w:w="675" w:type="dxa"/>
          </w:tcPr>
          <w:p w14:paraId="23F2D156" w14:textId="77777777" w:rsidR="00CA7DDD" w:rsidRPr="008A010A" w:rsidRDefault="00CA7DDD" w:rsidP="00CA7DDD">
            <w:pPr>
              <w:rPr>
                <w:rFonts w:ascii="Times New Roman" w:hAnsi="Times New Roman"/>
                <w:color w:val="auto"/>
                <w:sz w:val="18"/>
                <w:szCs w:val="18"/>
              </w:rPr>
            </w:pPr>
          </w:p>
        </w:tc>
        <w:tc>
          <w:tcPr>
            <w:tcW w:w="2977" w:type="dxa"/>
          </w:tcPr>
          <w:p w14:paraId="355588E4" w14:textId="77777777" w:rsidR="00CA7DDD" w:rsidRPr="008A010A" w:rsidRDefault="00CA7DDD" w:rsidP="00CA7DDD">
            <w:pPr>
              <w:rPr>
                <w:rFonts w:ascii="Times New Roman" w:hAnsi="Times New Roman"/>
                <w:color w:val="auto"/>
                <w:sz w:val="18"/>
                <w:szCs w:val="18"/>
              </w:rPr>
            </w:pPr>
          </w:p>
        </w:tc>
        <w:tc>
          <w:tcPr>
            <w:tcW w:w="1479" w:type="dxa"/>
          </w:tcPr>
          <w:p w14:paraId="2D715298" w14:textId="77777777" w:rsidR="00CA7DDD" w:rsidRPr="008A010A" w:rsidRDefault="00CA7DDD" w:rsidP="00CA7DDD">
            <w:pPr>
              <w:rPr>
                <w:rFonts w:ascii="Times New Roman" w:hAnsi="Times New Roman"/>
                <w:color w:val="auto"/>
                <w:sz w:val="18"/>
                <w:szCs w:val="18"/>
              </w:rPr>
            </w:pPr>
          </w:p>
        </w:tc>
        <w:tc>
          <w:tcPr>
            <w:tcW w:w="1480" w:type="dxa"/>
          </w:tcPr>
          <w:p w14:paraId="6F7A5ACC" w14:textId="77777777" w:rsidR="00CA7DDD" w:rsidRPr="008A010A" w:rsidRDefault="00CA7DDD" w:rsidP="00CA7DDD">
            <w:pPr>
              <w:rPr>
                <w:rFonts w:ascii="Times New Roman" w:hAnsi="Times New Roman"/>
                <w:color w:val="auto"/>
                <w:sz w:val="18"/>
                <w:szCs w:val="18"/>
              </w:rPr>
            </w:pPr>
          </w:p>
        </w:tc>
        <w:tc>
          <w:tcPr>
            <w:tcW w:w="1479" w:type="dxa"/>
          </w:tcPr>
          <w:p w14:paraId="43FA2C2F" w14:textId="77777777" w:rsidR="00CA7DDD" w:rsidRPr="008A010A" w:rsidRDefault="00CA7DDD" w:rsidP="00CA7DDD">
            <w:pPr>
              <w:rPr>
                <w:rFonts w:ascii="Times New Roman" w:hAnsi="Times New Roman"/>
                <w:color w:val="auto"/>
                <w:sz w:val="18"/>
                <w:szCs w:val="18"/>
              </w:rPr>
            </w:pPr>
          </w:p>
        </w:tc>
        <w:tc>
          <w:tcPr>
            <w:tcW w:w="1480" w:type="dxa"/>
          </w:tcPr>
          <w:p w14:paraId="6F7DEC73" w14:textId="77777777" w:rsidR="00CA7DDD" w:rsidRPr="008A010A" w:rsidRDefault="00CA7DDD" w:rsidP="00CA7DDD">
            <w:pPr>
              <w:rPr>
                <w:rFonts w:ascii="Times New Roman" w:hAnsi="Times New Roman"/>
                <w:color w:val="auto"/>
                <w:sz w:val="18"/>
                <w:szCs w:val="18"/>
              </w:rPr>
            </w:pPr>
          </w:p>
        </w:tc>
      </w:tr>
      <w:tr w:rsidR="008A010A" w:rsidRPr="008A010A" w14:paraId="7136E474" w14:textId="77777777" w:rsidTr="00DD5977">
        <w:tc>
          <w:tcPr>
            <w:tcW w:w="675" w:type="dxa"/>
          </w:tcPr>
          <w:p w14:paraId="05A899C4" w14:textId="77777777" w:rsidR="00CA7DDD" w:rsidRPr="008A010A" w:rsidRDefault="00CA7DDD" w:rsidP="00CA7DDD">
            <w:pPr>
              <w:rPr>
                <w:rFonts w:ascii="Times New Roman" w:hAnsi="Times New Roman"/>
                <w:color w:val="auto"/>
                <w:sz w:val="18"/>
                <w:szCs w:val="18"/>
              </w:rPr>
            </w:pPr>
          </w:p>
        </w:tc>
        <w:tc>
          <w:tcPr>
            <w:tcW w:w="2977" w:type="dxa"/>
          </w:tcPr>
          <w:p w14:paraId="301FAF66" w14:textId="77777777" w:rsidR="00CA7DDD" w:rsidRPr="008A010A" w:rsidRDefault="00CA7DDD" w:rsidP="00CA7DDD">
            <w:pPr>
              <w:rPr>
                <w:rFonts w:ascii="Times New Roman" w:hAnsi="Times New Roman"/>
                <w:color w:val="auto"/>
                <w:sz w:val="18"/>
                <w:szCs w:val="18"/>
              </w:rPr>
            </w:pPr>
          </w:p>
        </w:tc>
        <w:tc>
          <w:tcPr>
            <w:tcW w:w="1479" w:type="dxa"/>
          </w:tcPr>
          <w:p w14:paraId="4A98A290" w14:textId="77777777" w:rsidR="00CA7DDD" w:rsidRPr="008A010A" w:rsidRDefault="00CA7DDD" w:rsidP="00CA7DDD">
            <w:pPr>
              <w:rPr>
                <w:rFonts w:ascii="Times New Roman" w:hAnsi="Times New Roman"/>
                <w:color w:val="auto"/>
                <w:sz w:val="18"/>
                <w:szCs w:val="18"/>
              </w:rPr>
            </w:pPr>
          </w:p>
        </w:tc>
        <w:tc>
          <w:tcPr>
            <w:tcW w:w="1480" w:type="dxa"/>
          </w:tcPr>
          <w:p w14:paraId="5CA1453A" w14:textId="77777777" w:rsidR="00CA7DDD" w:rsidRPr="008A010A" w:rsidRDefault="00CA7DDD" w:rsidP="00CA7DDD">
            <w:pPr>
              <w:rPr>
                <w:rFonts w:ascii="Times New Roman" w:hAnsi="Times New Roman"/>
                <w:color w:val="auto"/>
                <w:sz w:val="18"/>
                <w:szCs w:val="18"/>
              </w:rPr>
            </w:pPr>
          </w:p>
        </w:tc>
        <w:tc>
          <w:tcPr>
            <w:tcW w:w="1479" w:type="dxa"/>
          </w:tcPr>
          <w:p w14:paraId="31E9B6E2" w14:textId="77777777" w:rsidR="00CA7DDD" w:rsidRPr="008A010A" w:rsidRDefault="00CA7DDD" w:rsidP="00CA7DDD">
            <w:pPr>
              <w:rPr>
                <w:rFonts w:ascii="Times New Roman" w:hAnsi="Times New Roman"/>
                <w:color w:val="auto"/>
                <w:sz w:val="18"/>
                <w:szCs w:val="18"/>
              </w:rPr>
            </w:pPr>
          </w:p>
        </w:tc>
        <w:tc>
          <w:tcPr>
            <w:tcW w:w="1480" w:type="dxa"/>
          </w:tcPr>
          <w:p w14:paraId="6E19DCC2" w14:textId="77777777" w:rsidR="00CA7DDD" w:rsidRPr="008A010A" w:rsidRDefault="00CA7DDD" w:rsidP="00CA7DDD">
            <w:pPr>
              <w:rPr>
                <w:rFonts w:ascii="Times New Roman" w:hAnsi="Times New Roman"/>
                <w:color w:val="auto"/>
                <w:sz w:val="18"/>
                <w:szCs w:val="18"/>
              </w:rPr>
            </w:pPr>
          </w:p>
        </w:tc>
      </w:tr>
      <w:tr w:rsidR="008A010A" w:rsidRPr="008A010A" w14:paraId="76D097D6" w14:textId="77777777" w:rsidTr="00DD5977">
        <w:tc>
          <w:tcPr>
            <w:tcW w:w="675" w:type="dxa"/>
          </w:tcPr>
          <w:p w14:paraId="61E71838" w14:textId="77777777" w:rsidR="00CA7DDD" w:rsidRPr="008A010A" w:rsidRDefault="00CA7DDD" w:rsidP="00CA7DDD">
            <w:pPr>
              <w:rPr>
                <w:rFonts w:ascii="Times New Roman" w:hAnsi="Times New Roman"/>
                <w:color w:val="auto"/>
                <w:sz w:val="18"/>
                <w:szCs w:val="18"/>
              </w:rPr>
            </w:pPr>
          </w:p>
        </w:tc>
        <w:tc>
          <w:tcPr>
            <w:tcW w:w="2977" w:type="dxa"/>
          </w:tcPr>
          <w:p w14:paraId="799913B4" w14:textId="77777777" w:rsidR="00CA7DDD" w:rsidRPr="008A010A" w:rsidRDefault="00CA7DDD" w:rsidP="00CA7DDD">
            <w:pPr>
              <w:rPr>
                <w:rFonts w:ascii="Times New Roman" w:hAnsi="Times New Roman"/>
                <w:color w:val="auto"/>
                <w:sz w:val="18"/>
                <w:szCs w:val="18"/>
              </w:rPr>
            </w:pPr>
          </w:p>
        </w:tc>
        <w:tc>
          <w:tcPr>
            <w:tcW w:w="1479" w:type="dxa"/>
          </w:tcPr>
          <w:p w14:paraId="0095C7CC" w14:textId="77777777" w:rsidR="00CA7DDD" w:rsidRPr="008A010A" w:rsidRDefault="00CA7DDD" w:rsidP="00CA7DDD">
            <w:pPr>
              <w:rPr>
                <w:rFonts w:ascii="Times New Roman" w:hAnsi="Times New Roman"/>
                <w:color w:val="auto"/>
                <w:sz w:val="18"/>
                <w:szCs w:val="18"/>
              </w:rPr>
            </w:pPr>
          </w:p>
        </w:tc>
        <w:tc>
          <w:tcPr>
            <w:tcW w:w="1480" w:type="dxa"/>
          </w:tcPr>
          <w:p w14:paraId="0D1E83B3" w14:textId="77777777" w:rsidR="00CA7DDD" w:rsidRPr="008A010A" w:rsidRDefault="00CA7DDD" w:rsidP="00CA7DDD">
            <w:pPr>
              <w:rPr>
                <w:rFonts w:ascii="Times New Roman" w:hAnsi="Times New Roman"/>
                <w:color w:val="auto"/>
                <w:sz w:val="18"/>
                <w:szCs w:val="18"/>
              </w:rPr>
            </w:pPr>
          </w:p>
        </w:tc>
        <w:tc>
          <w:tcPr>
            <w:tcW w:w="1479" w:type="dxa"/>
          </w:tcPr>
          <w:p w14:paraId="66AF3268" w14:textId="77777777" w:rsidR="00CA7DDD" w:rsidRPr="008A010A" w:rsidRDefault="00CA7DDD" w:rsidP="00CA7DDD">
            <w:pPr>
              <w:rPr>
                <w:rFonts w:ascii="Times New Roman" w:hAnsi="Times New Roman"/>
                <w:color w:val="auto"/>
                <w:sz w:val="18"/>
                <w:szCs w:val="18"/>
              </w:rPr>
            </w:pPr>
          </w:p>
        </w:tc>
        <w:tc>
          <w:tcPr>
            <w:tcW w:w="1480" w:type="dxa"/>
          </w:tcPr>
          <w:p w14:paraId="6A2DB6F4" w14:textId="77777777" w:rsidR="00CA7DDD" w:rsidRPr="008A010A" w:rsidRDefault="00CA7DDD" w:rsidP="00CA7DDD">
            <w:pPr>
              <w:rPr>
                <w:rFonts w:ascii="Times New Roman" w:hAnsi="Times New Roman"/>
                <w:color w:val="auto"/>
                <w:sz w:val="18"/>
                <w:szCs w:val="18"/>
              </w:rPr>
            </w:pPr>
          </w:p>
        </w:tc>
      </w:tr>
      <w:tr w:rsidR="008A010A" w:rsidRPr="008A010A" w14:paraId="35E37A88" w14:textId="77777777" w:rsidTr="00DD5977">
        <w:tc>
          <w:tcPr>
            <w:tcW w:w="675" w:type="dxa"/>
          </w:tcPr>
          <w:p w14:paraId="3B5DEDD8" w14:textId="77777777" w:rsidR="00CA7DDD" w:rsidRPr="008A010A" w:rsidRDefault="00CA7DDD" w:rsidP="00CA7DDD">
            <w:pPr>
              <w:rPr>
                <w:rFonts w:ascii="Times New Roman" w:hAnsi="Times New Roman"/>
                <w:b/>
                <w:color w:val="auto"/>
                <w:sz w:val="18"/>
                <w:szCs w:val="18"/>
              </w:rPr>
            </w:pPr>
          </w:p>
        </w:tc>
        <w:tc>
          <w:tcPr>
            <w:tcW w:w="2977" w:type="dxa"/>
          </w:tcPr>
          <w:p w14:paraId="1D7A501D" w14:textId="77777777" w:rsidR="00CA7DDD" w:rsidRPr="008A010A" w:rsidRDefault="00CA7DDD" w:rsidP="00CA7DDD">
            <w:pPr>
              <w:rPr>
                <w:rFonts w:ascii="Times New Roman" w:hAnsi="Times New Roman"/>
                <w:b/>
                <w:color w:val="auto"/>
                <w:sz w:val="18"/>
                <w:szCs w:val="18"/>
              </w:rPr>
            </w:pPr>
            <w:r w:rsidRPr="008A010A">
              <w:rPr>
                <w:rFonts w:ascii="Times New Roman" w:hAnsi="Times New Roman"/>
                <w:b/>
                <w:color w:val="auto"/>
                <w:sz w:val="18"/>
                <w:szCs w:val="18"/>
              </w:rPr>
              <w:t>ВСЕГО по Реестру:</w:t>
            </w:r>
          </w:p>
        </w:tc>
        <w:tc>
          <w:tcPr>
            <w:tcW w:w="1479" w:type="dxa"/>
          </w:tcPr>
          <w:p w14:paraId="78601770" w14:textId="77777777" w:rsidR="00CA7DDD" w:rsidRPr="008A010A" w:rsidRDefault="00CA7DDD" w:rsidP="00CA7DDD">
            <w:pPr>
              <w:rPr>
                <w:rFonts w:ascii="Times New Roman" w:hAnsi="Times New Roman"/>
                <w:color w:val="auto"/>
                <w:sz w:val="18"/>
                <w:szCs w:val="18"/>
              </w:rPr>
            </w:pPr>
          </w:p>
        </w:tc>
        <w:tc>
          <w:tcPr>
            <w:tcW w:w="1480" w:type="dxa"/>
          </w:tcPr>
          <w:p w14:paraId="197018A7" w14:textId="77777777" w:rsidR="00CA7DDD" w:rsidRPr="008A010A" w:rsidRDefault="00CA7DDD" w:rsidP="00CA7DDD">
            <w:pPr>
              <w:rPr>
                <w:rFonts w:ascii="Times New Roman" w:hAnsi="Times New Roman"/>
                <w:color w:val="auto"/>
                <w:sz w:val="18"/>
                <w:szCs w:val="18"/>
              </w:rPr>
            </w:pPr>
          </w:p>
        </w:tc>
        <w:tc>
          <w:tcPr>
            <w:tcW w:w="1479" w:type="dxa"/>
          </w:tcPr>
          <w:p w14:paraId="7C6E86F8" w14:textId="77777777" w:rsidR="00CA7DDD" w:rsidRPr="008A010A" w:rsidRDefault="00CA7DDD" w:rsidP="00CA7DDD">
            <w:pPr>
              <w:rPr>
                <w:rFonts w:ascii="Times New Roman" w:hAnsi="Times New Roman"/>
                <w:color w:val="auto"/>
                <w:sz w:val="18"/>
                <w:szCs w:val="18"/>
              </w:rPr>
            </w:pPr>
          </w:p>
        </w:tc>
        <w:tc>
          <w:tcPr>
            <w:tcW w:w="1480" w:type="dxa"/>
          </w:tcPr>
          <w:p w14:paraId="373CE329" w14:textId="77777777" w:rsidR="00CA7DDD" w:rsidRPr="008A010A" w:rsidRDefault="00CA7DDD" w:rsidP="00CA7DDD">
            <w:pPr>
              <w:rPr>
                <w:rFonts w:ascii="Times New Roman" w:hAnsi="Times New Roman"/>
                <w:color w:val="auto"/>
                <w:sz w:val="18"/>
                <w:szCs w:val="18"/>
              </w:rPr>
            </w:pPr>
          </w:p>
        </w:tc>
      </w:tr>
    </w:tbl>
    <w:p w14:paraId="72E076B0" w14:textId="77777777" w:rsidR="00CA7DDD" w:rsidRPr="0000029E" w:rsidRDefault="00CA7DDD" w:rsidP="00CA7DDD">
      <w:pPr>
        <w:rPr>
          <w:rFonts w:ascii="Times New Roman" w:hAnsi="Times New Roman" w:cs="Times New Roman"/>
        </w:rPr>
      </w:pPr>
      <w:r w:rsidRPr="0000029E">
        <w:rPr>
          <w:rFonts w:ascii="Times New Roman" w:hAnsi="Times New Roman" w:cs="Times New Roman"/>
        </w:rPr>
        <w:t xml:space="preserve">*-  </w:t>
      </w:r>
      <w:r w:rsidRPr="0000029E">
        <w:rPr>
          <w:rFonts w:ascii="Times New Roman" w:hAnsi="Times New Roman" w:cs="Times New Roman"/>
          <w:i/>
          <w:u w:val="single"/>
        </w:rPr>
        <w:t>Примечание</w:t>
      </w:r>
      <w:r w:rsidRPr="0000029E">
        <w:rPr>
          <w:rFonts w:ascii="Times New Roman" w:hAnsi="Times New Roman" w:cs="Times New Roman"/>
        </w:rPr>
        <w:t xml:space="preserve">: - реестр необходимо выполнить в </w:t>
      </w:r>
      <w:r w:rsidRPr="0000029E">
        <w:rPr>
          <w:rFonts w:ascii="Times New Roman" w:hAnsi="Times New Roman" w:cs="Times New Roman"/>
          <w:lang w:val="en-US"/>
        </w:rPr>
        <w:t>Excel</w:t>
      </w:r>
      <w:r w:rsidRPr="0000029E">
        <w:rPr>
          <w:rFonts w:ascii="Times New Roman" w:hAnsi="Times New Roman" w:cs="Times New Roman"/>
        </w:rPr>
        <w:t xml:space="preserve"> и предоставить в Банк</w:t>
      </w:r>
    </w:p>
    <w:p w14:paraId="2836427D" w14:textId="77777777" w:rsidR="00CA7DDD" w:rsidRPr="0000029E" w:rsidRDefault="00CA7DDD" w:rsidP="00CA7DDD">
      <w:pPr>
        <w:rPr>
          <w:rFonts w:ascii="Times New Roman" w:hAnsi="Times New Roman" w:cs="Times New Roman"/>
        </w:rPr>
      </w:pPr>
      <w:r w:rsidRPr="0000029E">
        <w:rPr>
          <w:rFonts w:ascii="Times New Roman" w:hAnsi="Times New Roman" w:cs="Times New Roman"/>
        </w:rPr>
        <w:t>- Договора необходимо объединять по группам аналогичных работ в соответствии с главами ССР</w:t>
      </w:r>
    </w:p>
    <w:p w14:paraId="44A17553" w14:textId="77777777" w:rsidR="00CA7DDD" w:rsidRPr="00CA7DDD" w:rsidRDefault="00CA7DDD" w:rsidP="00CA7DDD"/>
    <w:p w14:paraId="011EC8AC" w14:textId="77777777" w:rsidR="00CA7DDD" w:rsidRPr="00CA7DDD" w:rsidRDefault="00CA7DDD" w:rsidP="00CA7DDD">
      <w:pPr>
        <w:rPr>
          <w:b/>
          <w:bCs/>
          <w:iCs/>
        </w:rPr>
        <w:sectPr w:rsidR="00CA7DDD" w:rsidRPr="00CA7DDD" w:rsidSect="00E00B94">
          <w:pgSz w:w="11906" w:h="16838"/>
          <w:pgMar w:top="1134" w:right="851" w:bottom="1134" w:left="709" w:header="709" w:footer="709" w:gutter="0"/>
          <w:cols w:space="708"/>
          <w:docGrid w:linePitch="360"/>
        </w:sectPr>
      </w:pPr>
    </w:p>
    <w:p w14:paraId="150527F5" w14:textId="77777777" w:rsidR="00CA7DDD" w:rsidRPr="004C0612" w:rsidRDefault="00CA7DDD" w:rsidP="00CA7DDD">
      <w:pPr>
        <w:rPr>
          <w:rFonts w:ascii="Times New Roman" w:hAnsi="Times New Roman" w:cs="Times New Roman"/>
          <w:b/>
          <w:bCs/>
          <w:iCs/>
        </w:rPr>
      </w:pPr>
      <w:r w:rsidRPr="004C0612">
        <w:rPr>
          <w:rFonts w:ascii="Times New Roman" w:hAnsi="Times New Roman" w:cs="Times New Roman"/>
          <w:b/>
          <w:bCs/>
          <w:iCs/>
        </w:rPr>
        <w:lastRenderedPageBreak/>
        <w:t>Реестр актов выполненных работ по строительству/реконструкции</w:t>
      </w:r>
    </w:p>
    <w:p w14:paraId="01DAA1B3" w14:textId="77777777" w:rsidR="008F5E40" w:rsidRDefault="00CA7DDD" w:rsidP="00867636">
      <w:pPr>
        <w:spacing w:line="240" w:lineRule="auto"/>
        <w:rPr>
          <w:rFonts w:ascii="Times New Roman" w:hAnsi="Times New Roman" w:cs="Times New Roman"/>
          <w:b/>
          <w:bCs/>
          <w:i/>
          <w:iCs/>
        </w:rPr>
      </w:pPr>
      <w:r w:rsidRPr="004C0612">
        <w:rPr>
          <w:rFonts w:ascii="Times New Roman" w:hAnsi="Times New Roman" w:cs="Times New Roman"/>
          <w:b/>
          <w:bCs/>
          <w:i/>
          <w:iCs/>
        </w:rPr>
        <w:t>(2001 год заполняется при строительстве/реконструкции свыше трех лет</w:t>
      </w:r>
      <w:r w:rsidR="00A44851">
        <w:rPr>
          <w:rFonts w:ascii="Times New Roman" w:hAnsi="Times New Roman" w:cs="Times New Roman"/>
          <w:b/>
          <w:bCs/>
          <w:i/>
          <w:iCs/>
        </w:rPr>
        <w:t>, в случае если акты выполненных работ оформляются по сметам, разработанным в СНБ (ТЕР, ФЕР, пр.)</w:t>
      </w:r>
      <w:r w:rsidRPr="004C0612">
        <w:rPr>
          <w:rFonts w:ascii="Times New Roman" w:hAnsi="Times New Roman" w:cs="Times New Roman"/>
          <w:b/>
          <w:bCs/>
          <w:i/>
          <w:iCs/>
        </w:rPr>
        <w:t>)</w:t>
      </w:r>
    </w:p>
    <w:p w14:paraId="3B79F7C7" w14:textId="77777777" w:rsidR="00CA7DDD" w:rsidRPr="004C0612" w:rsidRDefault="008F5E40" w:rsidP="00867636">
      <w:pPr>
        <w:spacing w:after="0" w:line="240" w:lineRule="auto"/>
        <w:rPr>
          <w:rFonts w:ascii="Times New Roman" w:hAnsi="Times New Roman" w:cs="Times New Roman"/>
          <w:b/>
          <w:bCs/>
          <w:i/>
          <w:iCs/>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7A06F6">
        <w:rPr>
          <w:rFonts w:ascii="Times New Roman" w:hAnsi="Times New Roman" w:cs="Times New Roman"/>
          <w:b/>
          <w:bCs/>
          <w:iCs/>
        </w:rPr>
        <w:t>Таблица 7.</w:t>
      </w:r>
      <w:r>
        <w:rPr>
          <w:rFonts w:ascii="Times New Roman" w:hAnsi="Times New Roman" w:cs="Times New Roman"/>
          <w:b/>
          <w:bCs/>
          <w:iCs/>
        </w:rPr>
        <w:t>6</w:t>
      </w:r>
    </w:p>
    <w:tbl>
      <w:tblPr>
        <w:tblStyle w:val="22"/>
        <w:tblW w:w="15593" w:type="dxa"/>
        <w:tblLayout w:type="fixed"/>
        <w:tblLook w:val="04A0" w:firstRow="1" w:lastRow="0" w:firstColumn="1" w:lastColumn="0" w:noHBand="0" w:noVBand="1"/>
      </w:tblPr>
      <w:tblGrid>
        <w:gridCol w:w="938"/>
        <w:gridCol w:w="2010"/>
        <w:gridCol w:w="1077"/>
        <w:gridCol w:w="1077"/>
        <w:gridCol w:w="1077"/>
        <w:gridCol w:w="794"/>
        <w:gridCol w:w="567"/>
        <w:gridCol w:w="1077"/>
        <w:gridCol w:w="881"/>
        <w:gridCol w:w="796"/>
        <w:gridCol w:w="1077"/>
        <w:gridCol w:w="1245"/>
        <w:gridCol w:w="823"/>
        <w:gridCol w:w="1077"/>
        <w:gridCol w:w="1077"/>
      </w:tblGrid>
      <w:tr w:rsidR="008A010A" w:rsidRPr="008A010A" w14:paraId="365AE2CA" w14:textId="77777777" w:rsidTr="004C061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8" w:type="dxa"/>
            <w:vMerge w:val="restart"/>
            <w:hideMark/>
          </w:tcPr>
          <w:p w14:paraId="512361C7" w14:textId="77777777" w:rsidR="00CA7DDD" w:rsidRPr="008A010A" w:rsidRDefault="00CA7DDD">
            <w:pPr>
              <w:rPr>
                <w:rFonts w:ascii="Times New Roman" w:hAnsi="Times New Roman"/>
                <w:b/>
                <w:bCs/>
                <w:iCs/>
                <w:color w:val="auto"/>
                <w:sz w:val="18"/>
                <w:szCs w:val="18"/>
              </w:rPr>
            </w:pPr>
            <w:bookmarkStart w:id="2" w:name="RANGE!A1:N110"/>
            <w:bookmarkEnd w:id="2"/>
            <w:r w:rsidRPr="008A010A">
              <w:rPr>
                <w:rFonts w:ascii="Times New Roman" w:hAnsi="Times New Roman"/>
                <w:b/>
                <w:bCs/>
                <w:iCs/>
                <w:color w:val="auto"/>
                <w:sz w:val="18"/>
                <w:szCs w:val="18"/>
              </w:rPr>
              <w:t>№                        п/п</w:t>
            </w:r>
          </w:p>
        </w:tc>
        <w:tc>
          <w:tcPr>
            <w:tcW w:w="2010" w:type="dxa"/>
            <w:vMerge w:val="restart"/>
            <w:hideMark/>
          </w:tcPr>
          <w:p w14:paraId="556AE53C"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Наименование  работ и затрат                                                                     (согласно сводного сметного расчета)</w:t>
            </w:r>
          </w:p>
        </w:tc>
        <w:tc>
          <w:tcPr>
            <w:tcW w:w="2154" w:type="dxa"/>
            <w:gridSpan w:val="2"/>
            <w:vMerge w:val="restart"/>
            <w:hideMark/>
          </w:tcPr>
          <w:p w14:paraId="00E915C1"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xml:space="preserve">Сметная стоимость,                            </w:t>
            </w:r>
          </w:p>
        </w:tc>
        <w:tc>
          <w:tcPr>
            <w:tcW w:w="1077" w:type="dxa"/>
            <w:vMerge w:val="restart"/>
            <w:hideMark/>
          </w:tcPr>
          <w:p w14:paraId="08F43042"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Профинансировано всего</w:t>
            </w:r>
          </w:p>
        </w:tc>
        <w:tc>
          <w:tcPr>
            <w:tcW w:w="5192" w:type="dxa"/>
            <w:gridSpan w:val="6"/>
            <w:noWrap/>
            <w:hideMark/>
          </w:tcPr>
          <w:p w14:paraId="1AEC0EB9"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Акты выполненных работ</w:t>
            </w:r>
          </w:p>
        </w:tc>
        <w:tc>
          <w:tcPr>
            <w:tcW w:w="1245" w:type="dxa"/>
            <w:vMerge w:val="restart"/>
            <w:hideMark/>
          </w:tcPr>
          <w:p w14:paraId="6CFD9DC4"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Не подтверждено документами (авансы)</w:t>
            </w:r>
          </w:p>
        </w:tc>
        <w:tc>
          <w:tcPr>
            <w:tcW w:w="2977" w:type="dxa"/>
            <w:gridSpan w:val="3"/>
          </w:tcPr>
          <w:p w14:paraId="589A667E"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Остаток</w:t>
            </w:r>
          </w:p>
        </w:tc>
      </w:tr>
      <w:tr w:rsidR="008A010A" w:rsidRPr="008A010A" w14:paraId="18837965" w14:textId="77777777" w:rsidTr="004C0612">
        <w:trPr>
          <w:trHeight w:val="264"/>
        </w:trPr>
        <w:tc>
          <w:tcPr>
            <w:cnfStyle w:val="001000000000" w:firstRow="0" w:lastRow="0" w:firstColumn="1" w:lastColumn="0" w:oddVBand="0" w:evenVBand="0" w:oddHBand="0" w:evenHBand="0" w:firstRowFirstColumn="0" w:firstRowLastColumn="0" w:lastRowFirstColumn="0" w:lastRowLastColumn="0"/>
            <w:tcW w:w="938" w:type="dxa"/>
            <w:vMerge/>
          </w:tcPr>
          <w:p w14:paraId="57BB3241" w14:textId="77777777" w:rsidR="00CA7DDD" w:rsidRPr="008A010A" w:rsidRDefault="00CA7DDD">
            <w:pPr>
              <w:rPr>
                <w:rFonts w:ascii="Times New Roman" w:hAnsi="Times New Roman"/>
                <w:b/>
                <w:bCs/>
                <w:iCs/>
                <w:color w:val="auto"/>
                <w:sz w:val="18"/>
                <w:szCs w:val="18"/>
              </w:rPr>
            </w:pPr>
          </w:p>
        </w:tc>
        <w:tc>
          <w:tcPr>
            <w:tcW w:w="2010" w:type="dxa"/>
            <w:vMerge/>
          </w:tcPr>
          <w:p w14:paraId="4383BD68"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2154" w:type="dxa"/>
            <w:gridSpan w:val="2"/>
            <w:vMerge/>
          </w:tcPr>
          <w:p w14:paraId="300617CC"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74CBBEDA"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vMerge w:val="restart"/>
            <w:noWrap/>
          </w:tcPr>
          <w:p w14:paraId="4765B7EB"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Дата</w:t>
            </w:r>
          </w:p>
        </w:tc>
        <w:tc>
          <w:tcPr>
            <w:tcW w:w="567" w:type="dxa"/>
            <w:vMerge w:val="restart"/>
            <w:noWrap/>
          </w:tcPr>
          <w:p w14:paraId="244D7CA1"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1958" w:type="dxa"/>
            <w:gridSpan w:val="2"/>
            <w:noWrap/>
          </w:tcPr>
          <w:p w14:paraId="4BB2E030"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Сумма</w:t>
            </w:r>
          </w:p>
        </w:tc>
        <w:tc>
          <w:tcPr>
            <w:tcW w:w="1873" w:type="dxa"/>
            <w:gridSpan w:val="2"/>
          </w:tcPr>
          <w:p w14:paraId="284F7804"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ВСЕГО по объекту</w:t>
            </w:r>
          </w:p>
        </w:tc>
        <w:tc>
          <w:tcPr>
            <w:tcW w:w="1245" w:type="dxa"/>
            <w:vMerge/>
          </w:tcPr>
          <w:p w14:paraId="0BBBFE7C"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900" w:type="dxa"/>
            <w:gridSpan w:val="2"/>
          </w:tcPr>
          <w:p w14:paraId="461E8408"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сметной стоимости</w:t>
            </w:r>
          </w:p>
        </w:tc>
        <w:tc>
          <w:tcPr>
            <w:tcW w:w="1077" w:type="dxa"/>
            <w:vMerge w:val="restart"/>
          </w:tcPr>
          <w:p w14:paraId="1BBC0E76"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финансирования</w:t>
            </w:r>
          </w:p>
        </w:tc>
      </w:tr>
      <w:tr w:rsidR="008A010A" w:rsidRPr="008A010A" w14:paraId="7177BBAC" w14:textId="77777777" w:rsidTr="004C0612">
        <w:trPr>
          <w:trHeight w:val="409"/>
        </w:trPr>
        <w:tc>
          <w:tcPr>
            <w:cnfStyle w:val="001000000000" w:firstRow="0" w:lastRow="0" w:firstColumn="1" w:lastColumn="0" w:oddVBand="0" w:evenVBand="0" w:oddHBand="0" w:evenHBand="0" w:firstRowFirstColumn="0" w:firstRowLastColumn="0" w:lastRowFirstColumn="0" w:lastRowLastColumn="0"/>
            <w:tcW w:w="938" w:type="dxa"/>
            <w:vMerge/>
            <w:hideMark/>
          </w:tcPr>
          <w:p w14:paraId="06D4D7D5" w14:textId="77777777" w:rsidR="00CA7DDD" w:rsidRPr="008A010A" w:rsidRDefault="00CA7DDD">
            <w:pPr>
              <w:rPr>
                <w:rFonts w:ascii="Times New Roman" w:hAnsi="Times New Roman"/>
                <w:b/>
                <w:bCs/>
                <w:iCs/>
                <w:color w:val="auto"/>
                <w:sz w:val="18"/>
                <w:szCs w:val="18"/>
              </w:rPr>
            </w:pPr>
          </w:p>
        </w:tc>
        <w:tc>
          <w:tcPr>
            <w:tcW w:w="2010" w:type="dxa"/>
            <w:vMerge/>
            <w:hideMark/>
          </w:tcPr>
          <w:p w14:paraId="2E68CC70"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hideMark/>
          </w:tcPr>
          <w:p w14:paraId="0577B829"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xml:space="preserve"> в ценах __ кв. 20__</w:t>
            </w:r>
          </w:p>
        </w:tc>
        <w:tc>
          <w:tcPr>
            <w:tcW w:w="1077" w:type="dxa"/>
            <w:hideMark/>
          </w:tcPr>
          <w:p w14:paraId="5CE0BDB5"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2001</w:t>
            </w:r>
          </w:p>
        </w:tc>
        <w:tc>
          <w:tcPr>
            <w:tcW w:w="1077" w:type="dxa"/>
            <w:vMerge/>
            <w:hideMark/>
          </w:tcPr>
          <w:p w14:paraId="34DAA72A"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vMerge/>
            <w:noWrap/>
            <w:hideMark/>
          </w:tcPr>
          <w:p w14:paraId="434BCB00"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vMerge/>
            <w:noWrap/>
            <w:hideMark/>
          </w:tcPr>
          <w:p w14:paraId="4DB7A98C"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noWrap/>
            <w:hideMark/>
          </w:tcPr>
          <w:p w14:paraId="19F044F1"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 текущих ценах</w:t>
            </w:r>
          </w:p>
        </w:tc>
        <w:tc>
          <w:tcPr>
            <w:tcW w:w="881" w:type="dxa"/>
          </w:tcPr>
          <w:p w14:paraId="3191864D"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2001</w:t>
            </w:r>
          </w:p>
        </w:tc>
        <w:tc>
          <w:tcPr>
            <w:tcW w:w="796" w:type="dxa"/>
          </w:tcPr>
          <w:p w14:paraId="36DA0D04"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2001</w:t>
            </w:r>
          </w:p>
        </w:tc>
        <w:tc>
          <w:tcPr>
            <w:tcW w:w="1077" w:type="dxa"/>
            <w:hideMark/>
          </w:tcPr>
          <w:p w14:paraId="66323282"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 текущих ценах</w:t>
            </w:r>
          </w:p>
        </w:tc>
        <w:tc>
          <w:tcPr>
            <w:tcW w:w="1245" w:type="dxa"/>
            <w:vMerge/>
            <w:hideMark/>
          </w:tcPr>
          <w:p w14:paraId="2EC8A02F"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61B607AF"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2001</w:t>
            </w:r>
          </w:p>
        </w:tc>
        <w:tc>
          <w:tcPr>
            <w:tcW w:w="1077" w:type="dxa"/>
            <w:hideMark/>
          </w:tcPr>
          <w:p w14:paraId="1F51B1E6"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в текущих ценах</w:t>
            </w:r>
          </w:p>
        </w:tc>
        <w:tc>
          <w:tcPr>
            <w:tcW w:w="1077" w:type="dxa"/>
            <w:vMerge/>
          </w:tcPr>
          <w:p w14:paraId="1C22788F" w14:textId="77777777" w:rsidR="00CA7DDD" w:rsidRPr="008A010A" w:rsidRDefault="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0136122E"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val="restart"/>
            <w:noWrap/>
            <w:hideMark/>
          </w:tcPr>
          <w:p w14:paraId="19679864"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1</w:t>
            </w:r>
          </w:p>
        </w:tc>
        <w:tc>
          <w:tcPr>
            <w:tcW w:w="2010" w:type="dxa"/>
            <w:vMerge w:val="restart"/>
            <w:hideMark/>
          </w:tcPr>
          <w:p w14:paraId="364E052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w:t>
            </w:r>
          </w:p>
        </w:tc>
        <w:tc>
          <w:tcPr>
            <w:tcW w:w="1077" w:type="dxa"/>
            <w:vMerge w:val="restart"/>
            <w:noWrap/>
          </w:tcPr>
          <w:p w14:paraId="6A2968C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51A6C8C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0670821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253C388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12514A0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39247E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2DDD8D2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val="restart"/>
          </w:tcPr>
          <w:p w14:paraId="277D3DB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0AB5EEA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val="restart"/>
          </w:tcPr>
          <w:p w14:paraId="009032B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val="restart"/>
          </w:tcPr>
          <w:p w14:paraId="36F7427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46BEC0B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1EF3920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0A61D7E7"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hideMark/>
          </w:tcPr>
          <w:p w14:paraId="126416F3" w14:textId="77777777" w:rsidR="00CA7DDD" w:rsidRPr="008A010A" w:rsidRDefault="00CA7DDD" w:rsidP="00CA7DDD">
            <w:pPr>
              <w:rPr>
                <w:rFonts w:ascii="Times New Roman" w:hAnsi="Times New Roman"/>
                <w:b/>
                <w:bCs/>
                <w:iCs/>
                <w:color w:val="auto"/>
                <w:sz w:val="18"/>
                <w:szCs w:val="18"/>
              </w:rPr>
            </w:pPr>
          </w:p>
        </w:tc>
        <w:tc>
          <w:tcPr>
            <w:tcW w:w="2010" w:type="dxa"/>
            <w:vMerge/>
            <w:hideMark/>
          </w:tcPr>
          <w:p w14:paraId="24D1308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083ED47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6D69A44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08CFD4C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2821BEB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319E3AB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E3F35D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7A01CEF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326D298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0DFE80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48D449C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131F21D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C62516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52D9D8D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D8EC5A4"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hideMark/>
          </w:tcPr>
          <w:p w14:paraId="66A47A2E" w14:textId="77777777" w:rsidR="00CA7DDD" w:rsidRPr="008A010A" w:rsidRDefault="00CA7DDD" w:rsidP="00CA7DDD">
            <w:pPr>
              <w:rPr>
                <w:rFonts w:ascii="Times New Roman" w:hAnsi="Times New Roman"/>
                <w:b/>
                <w:bCs/>
                <w:iCs/>
                <w:color w:val="auto"/>
                <w:sz w:val="18"/>
                <w:szCs w:val="18"/>
              </w:rPr>
            </w:pPr>
          </w:p>
        </w:tc>
        <w:tc>
          <w:tcPr>
            <w:tcW w:w="2010" w:type="dxa"/>
            <w:vMerge/>
            <w:hideMark/>
          </w:tcPr>
          <w:p w14:paraId="4EF0189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6BEB550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3E2AE6E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0EE83C0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7E54914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0D56CA8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5A4869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23CD329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121B9B5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4823E89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249EF6B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016ADE9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7BE9E4C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56F985C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3CB1BE1"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val="restart"/>
            <w:noWrap/>
          </w:tcPr>
          <w:p w14:paraId="2940F8F3"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2</w:t>
            </w:r>
          </w:p>
        </w:tc>
        <w:tc>
          <w:tcPr>
            <w:tcW w:w="2010" w:type="dxa"/>
            <w:vMerge w:val="restart"/>
          </w:tcPr>
          <w:p w14:paraId="3C9B49F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noWrap/>
          </w:tcPr>
          <w:p w14:paraId="2C721BD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30A3ECE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1BC3A71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3BEEFDE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5A8F056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3BCFC1C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2C4A867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val="restart"/>
          </w:tcPr>
          <w:p w14:paraId="4215C83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58AED44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val="restart"/>
          </w:tcPr>
          <w:p w14:paraId="461269A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val="restart"/>
          </w:tcPr>
          <w:p w14:paraId="4B6C1EE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0DEA920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7AF212E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71CDEE5"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noWrap/>
          </w:tcPr>
          <w:p w14:paraId="11F94E00" w14:textId="77777777" w:rsidR="00CA7DDD" w:rsidRPr="008A010A" w:rsidRDefault="00CA7DDD" w:rsidP="00CA7DDD">
            <w:pPr>
              <w:rPr>
                <w:rFonts w:ascii="Times New Roman" w:hAnsi="Times New Roman"/>
                <w:b/>
                <w:bCs/>
                <w:iCs/>
                <w:color w:val="auto"/>
                <w:sz w:val="18"/>
                <w:szCs w:val="18"/>
              </w:rPr>
            </w:pPr>
          </w:p>
        </w:tc>
        <w:tc>
          <w:tcPr>
            <w:tcW w:w="2010" w:type="dxa"/>
            <w:vMerge/>
          </w:tcPr>
          <w:p w14:paraId="2431FF8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noWrap/>
          </w:tcPr>
          <w:p w14:paraId="2D24103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5B8E0C3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7377100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39AE3D3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6C6F908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F09005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675F979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5946A72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0688AC8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444FE44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47F54FD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90488A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DFA51B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865E3A9" w14:textId="77777777" w:rsidTr="004C0612">
        <w:trPr>
          <w:trHeight w:val="112"/>
        </w:trPr>
        <w:tc>
          <w:tcPr>
            <w:cnfStyle w:val="001000000000" w:firstRow="0" w:lastRow="0" w:firstColumn="1" w:lastColumn="0" w:oddVBand="0" w:evenVBand="0" w:oddHBand="0" w:evenHBand="0" w:firstRowFirstColumn="0" w:firstRowLastColumn="0" w:lastRowFirstColumn="0" w:lastRowLastColumn="0"/>
            <w:tcW w:w="938" w:type="dxa"/>
            <w:vMerge/>
            <w:noWrap/>
          </w:tcPr>
          <w:p w14:paraId="299FF11A" w14:textId="77777777" w:rsidR="00CA7DDD" w:rsidRPr="008A010A" w:rsidRDefault="00CA7DDD" w:rsidP="00CA7DDD">
            <w:pPr>
              <w:rPr>
                <w:rFonts w:ascii="Times New Roman" w:hAnsi="Times New Roman"/>
                <w:b/>
                <w:bCs/>
                <w:iCs/>
                <w:color w:val="auto"/>
                <w:sz w:val="18"/>
                <w:szCs w:val="18"/>
              </w:rPr>
            </w:pPr>
          </w:p>
        </w:tc>
        <w:tc>
          <w:tcPr>
            <w:tcW w:w="2010" w:type="dxa"/>
            <w:vMerge/>
          </w:tcPr>
          <w:p w14:paraId="77F13A4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noWrap/>
          </w:tcPr>
          <w:p w14:paraId="7C567D3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1D0F119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6622502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4D6AC06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1363815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B65A53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3581360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3902AA2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3646341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3E4950B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1DAA47B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88DD2A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63D8349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61F11803"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val="restart"/>
            <w:noWrap/>
            <w:hideMark/>
          </w:tcPr>
          <w:p w14:paraId="77DBB8B0"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3</w:t>
            </w:r>
          </w:p>
        </w:tc>
        <w:tc>
          <w:tcPr>
            <w:tcW w:w="2010" w:type="dxa"/>
            <w:vMerge w:val="restart"/>
            <w:hideMark/>
          </w:tcPr>
          <w:p w14:paraId="4349202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w:t>
            </w:r>
          </w:p>
        </w:tc>
        <w:tc>
          <w:tcPr>
            <w:tcW w:w="1077" w:type="dxa"/>
            <w:vMerge w:val="restart"/>
            <w:noWrap/>
          </w:tcPr>
          <w:p w14:paraId="6763B83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779EB7F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1F059D5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3570BA4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40A7738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73073F2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780DCD5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val="restart"/>
          </w:tcPr>
          <w:p w14:paraId="448AB83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18C96EA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val="restart"/>
          </w:tcPr>
          <w:p w14:paraId="02A67BE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val="restart"/>
          </w:tcPr>
          <w:p w14:paraId="47ECC74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61A4DD2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0CC44E0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29F8ADA4"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hideMark/>
          </w:tcPr>
          <w:p w14:paraId="793305E6" w14:textId="77777777" w:rsidR="00CA7DDD" w:rsidRPr="008A010A" w:rsidRDefault="00CA7DDD" w:rsidP="00CA7DDD">
            <w:pPr>
              <w:rPr>
                <w:rFonts w:ascii="Times New Roman" w:hAnsi="Times New Roman"/>
                <w:b/>
                <w:bCs/>
                <w:iCs/>
                <w:color w:val="auto"/>
                <w:sz w:val="18"/>
                <w:szCs w:val="18"/>
              </w:rPr>
            </w:pPr>
          </w:p>
        </w:tc>
        <w:tc>
          <w:tcPr>
            <w:tcW w:w="2010" w:type="dxa"/>
            <w:vMerge/>
            <w:hideMark/>
          </w:tcPr>
          <w:p w14:paraId="35764E7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16AC826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731336C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432870B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0178036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74275CB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51D7BB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7720757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33467F5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328F054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33CAD0E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06BE2DA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48E933E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357A256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281BA331" w14:textId="77777777" w:rsidTr="004C0612">
        <w:trPr>
          <w:trHeight w:val="71"/>
        </w:trPr>
        <w:tc>
          <w:tcPr>
            <w:cnfStyle w:val="001000000000" w:firstRow="0" w:lastRow="0" w:firstColumn="1" w:lastColumn="0" w:oddVBand="0" w:evenVBand="0" w:oddHBand="0" w:evenHBand="0" w:firstRowFirstColumn="0" w:firstRowLastColumn="0" w:lastRowFirstColumn="0" w:lastRowLastColumn="0"/>
            <w:tcW w:w="938" w:type="dxa"/>
            <w:vMerge/>
            <w:hideMark/>
          </w:tcPr>
          <w:p w14:paraId="442A3748" w14:textId="77777777" w:rsidR="00CA7DDD" w:rsidRPr="008A010A" w:rsidRDefault="00CA7DDD" w:rsidP="00CA7DDD">
            <w:pPr>
              <w:rPr>
                <w:rFonts w:ascii="Times New Roman" w:hAnsi="Times New Roman"/>
                <w:b/>
                <w:bCs/>
                <w:iCs/>
                <w:color w:val="auto"/>
                <w:sz w:val="18"/>
                <w:szCs w:val="18"/>
              </w:rPr>
            </w:pPr>
          </w:p>
        </w:tc>
        <w:tc>
          <w:tcPr>
            <w:tcW w:w="2010" w:type="dxa"/>
            <w:vMerge/>
            <w:hideMark/>
          </w:tcPr>
          <w:p w14:paraId="2297A2A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E4847F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5FDEAB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1922E88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6B3EEEF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6862397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B4486C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2EF3E26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5D4250C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5421D2A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309C6F1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7C5EDEA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5E90C54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72EDCE9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1AFDA7A"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val="restart"/>
            <w:noWrap/>
            <w:hideMark/>
          </w:tcPr>
          <w:p w14:paraId="47505FF3"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и т.д.</w:t>
            </w:r>
          </w:p>
        </w:tc>
        <w:tc>
          <w:tcPr>
            <w:tcW w:w="2010" w:type="dxa"/>
            <w:vMerge w:val="restart"/>
            <w:hideMark/>
          </w:tcPr>
          <w:p w14:paraId="717DBC4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w:t>
            </w:r>
          </w:p>
        </w:tc>
        <w:tc>
          <w:tcPr>
            <w:tcW w:w="1077" w:type="dxa"/>
            <w:vMerge w:val="restart"/>
            <w:noWrap/>
          </w:tcPr>
          <w:p w14:paraId="7FABCE5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7D170F5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78B501B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53103D8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noWrap/>
          </w:tcPr>
          <w:p w14:paraId="3115086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EEF751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136CA76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val="restart"/>
          </w:tcPr>
          <w:p w14:paraId="4A5E503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1F3914B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val="restart"/>
          </w:tcPr>
          <w:p w14:paraId="6BDD9C0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val="restart"/>
          </w:tcPr>
          <w:p w14:paraId="2FB7C50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380EB3E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val="restart"/>
          </w:tcPr>
          <w:p w14:paraId="271953C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578A6F54"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hideMark/>
          </w:tcPr>
          <w:p w14:paraId="225D445A" w14:textId="77777777" w:rsidR="00CA7DDD" w:rsidRPr="008A010A" w:rsidRDefault="00CA7DDD" w:rsidP="00CA7DDD">
            <w:pPr>
              <w:rPr>
                <w:rFonts w:ascii="Times New Roman" w:hAnsi="Times New Roman"/>
                <w:b/>
                <w:bCs/>
                <w:iCs/>
                <w:color w:val="auto"/>
                <w:sz w:val="18"/>
                <w:szCs w:val="18"/>
              </w:rPr>
            </w:pPr>
          </w:p>
        </w:tc>
        <w:tc>
          <w:tcPr>
            <w:tcW w:w="2010" w:type="dxa"/>
            <w:vMerge/>
            <w:hideMark/>
          </w:tcPr>
          <w:p w14:paraId="6F13F5D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6BCB9F2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7DA4CDC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3676C02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04B5896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noWrap/>
          </w:tcPr>
          <w:p w14:paraId="436619D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3EF99DD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0928904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7432D6F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5D6DBB4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55B5EB2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3F0B340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BD6AF0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66048C6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8664B12" w14:textId="77777777" w:rsidTr="004C0612">
        <w:trPr>
          <w:trHeight w:val="170"/>
        </w:trPr>
        <w:tc>
          <w:tcPr>
            <w:cnfStyle w:val="001000000000" w:firstRow="0" w:lastRow="0" w:firstColumn="1" w:lastColumn="0" w:oddVBand="0" w:evenVBand="0" w:oddHBand="0" w:evenHBand="0" w:firstRowFirstColumn="0" w:firstRowLastColumn="0" w:lastRowFirstColumn="0" w:lastRowLastColumn="0"/>
            <w:tcW w:w="938" w:type="dxa"/>
            <w:vMerge/>
            <w:hideMark/>
          </w:tcPr>
          <w:p w14:paraId="74DDE0A6" w14:textId="77777777" w:rsidR="00CA7DDD" w:rsidRPr="008A010A" w:rsidRDefault="00CA7DDD" w:rsidP="00CA7DDD">
            <w:pPr>
              <w:rPr>
                <w:rFonts w:ascii="Times New Roman" w:hAnsi="Times New Roman"/>
                <w:b/>
                <w:bCs/>
                <w:iCs/>
                <w:color w:val="auto"/>
                <w:sz w:val="18"/>
                <w:szCs w:val="18"/>
              </w:rPr>
            </w:pPr>
          </w:p>
        </w:tc>
        <w:tc>
          <w:tcPr>
            <w:tcW w:w="2010" w:type="dxa"/>
            <w:vMerge/>
            <w:hideMark/>
          </w:tcPr>
          <w:p w14:paraId="7F00392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469DD9A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30B3839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71CCA40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52BD8EC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noWrap/>
          </w:tcPr>
          <w:p w14:paraId="4D1AB02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3E55FF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619ED08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vMerge/>
          </w:tcPr>
          <w:p w14:paraId="24B3CB4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08A27A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vMerge/>
          </w:tcPr>
          <w:p w14:paraId="6F2008B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vMerge/>
          </w:tcPr>
          <w:p w14:paraId="3AFBF0A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6E4D421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vMerge/>
          </w:tcPr>
          <w:p w14:paraId="24EC4D8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1066E0C" w14:textId="77777777" w:rsidTr="00867636">
        <w:trPr>
          <w:trHeight w:val="246"/>
        </w:trPr>
        <w:tc>
          <w:tcPr>
            <w:cnfStyle w:val="001000000000" w:firstRow="0" w:lastRow="0" w:firstColumn="1" w:lastColumn="0" w:oddVBand="0" w:evenVBand="0" w:oddHBand="0" w:evenHBand="0" w:firstRowFirstColumn="0" w:firstRowLastColumn="0" w:lastRowFirstColumn="0" w:lastRowLastColumn="0"/>
            <w:tcW w:w="2948" w:type="dxa"/>
            <w:gridSpan w:val="2"/>
            <w:noWrap/>
            <w:hideMark/>
          </w:tcPr>
          <w:p w14:paraId="275AB906"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Итого СМР:</w:t>
            </w:r>
          </w:p>
        </w:tc>
        <w:tc>
          <w:tcPr>
            <w:tcW w:w="1077" w:type="dxa"/>
          </w:tcPr>
          <w:p w14:paraId="5E78D99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D4081D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EC13AD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25FA427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0CD571B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7378CEE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7CA54D3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6C8F980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BC86A8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32AAE3F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60F7E29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0BD1B6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1D199D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FEFA824" w14:textId="77777777" w:rsidTr="004C0612">
        <w:trPr>
          <w:trHeight w:val="397"/>
        </w:trPr>
        <w:tc>
          <w:tcPr>
            <w:cnfStyle w:val="001000000000" w:firstRow="0" w:lastRow="0" w:firstColumn="1" w:lastColumn="0" w:oddVBand="0" w:evenVBand="0" w:oddHBand="0" w:evenHBand="0" w:firstRowFirstColumn="0" w:firstRowLastColumn="0" w:lastRowFirstColumn="0" w:lastRowLastColumn="0"/>
            <w:tcW w:w="938" w:type="dxa"/>
            <w:noWrap/>
            <w:hideMark/>
          </w:tcPr>
          <w:p w14:paraId="5EB87FA6"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1</w:t>
            </w:r>
          </w:p>
        </w:tc>
        <w:tc>
          <w:tcPr>
            <w:tcW w:w="2010" w:type="dxa"/>
            <w:hideMark/>
          </w:tcPr>
          <w:p w14:paraId="6705F37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w:t>
            </w:r>
          </w:p>
        </w:tc>
        <w:tc>
          <w:tcPr>
            <w:tcW w:w="1077" w:type="dxa"/>
            <w:noWrap/>
          </w:tcPr>
          <w:p w14:paraId="6A5A3F9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345C35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4663D1B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7E7270D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0760BE6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5745EE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7C69078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6452907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4E7C4D7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11B599B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7ED6CB2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13BC66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3D36F20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1BABF93" w14:textId="77777777" w:rsidTr="004C0612">
        <w:trPr>
          <w:trHeight w:val="397"/>
        </w:trPr>
        <w:tc>
          <w:tcPr>
            <w:cnfStyle w:val="001000000000" w:firstRow="0" w:lastRow="0" w:firstColumn="1" w:lastColumn="0" w:oddVBand="0" w:evenVBand="0" w:oddHBand="0" w:evenHBand="0" w:firstRowFirstColumn="0" w:firstRowLastColumn="0" w:lastRowFirstColumn="0" w:lastRowLastColumn="0"/>
            <w:tcW w:w="938" w:type="dxa"/>
            <w:noWrap/>
          </w:tcPr>
          <w:p w14:paraId="281276B9"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2</w:t>
            </w:r>
          </w:p>
        </w:tc>
        <w:tc>
          <w:tcPr>
            <w:tcW w:w="2010" w:type="dxa"/>
            <w:noWrap/>
          </w:tcPr>
          <w:p w14:paraId="6761649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E5D808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417817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4CDCF2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3691C63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116F0AA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BF838C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2CA7062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1EA3FAA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3D4D05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664A298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4627B3D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7C2A7DB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524D98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0219686" w14:textId="77777777" w:rsidTr="004C0612">
        <w:trPr>
          <w:trHeight w:val="397"/>
        </w:trPr>
        <w:tc>
          <w:tcPr>
            <w:cnfStyle w:val="001000000000" w:firstRow="0" w:lastRow="0" w:firstColumn="1" w:lastColumn="0" w:oddVBand="0" w:evenVBand="0" w:oddHBand="0" w:evenHBand="0" w:firstRowFirstColumn="0" w:firstRowLastColumn="0" w:lastRowFirstColumn="0" w:lastRowLastColumn="0"/>
            <w:tcW w:w="938" w:type="dxa"/>
            <w:noWrap/>
          </w:tcPr>
          <w:p w14:paraId="245463F0"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и т.д.</w:t>
            </w:r>
          </w:p>
        </w:tc>
        <w:tc>
          <w:tcPr>
            <w:tcW w:w="2010" w:type="dxa"/>
            <w:noWrap/>
          </w:tcPr>
          <w:p w14:paraId="548AB9A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9009F0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7E25A5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1B174C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2FDAE69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7BCC197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FF9234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73CB0DD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4FDDFF8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2A036B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275F89B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1733ABD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3453457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799BFC0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582C8C3A" w14:textId="77777777" w:rsidTr="004C0612">
        <w:trPr>
          <w:trHeight w:val="454"/>
        </w:trPr>
        <w:tc>
          <w:tcPr>
            <w:cnfStyle w:val="001000000000" w:firstRow="0" w:lastRow="0" w:firstColumn="1" w:lastColumn="0" w:oddVBand="0" w:evenVBand="0" w:oddHBand="0" w:evenHBand="0" w:firstRowFirstColumn="0" w:firstRowLastColumn="0" w:lastRowFirstColumn="0" w:lastRowLastColumn="0"/>
            <w:tcW w:w="2948" w:type="dxa"/>
            <w:gridSpan w:val="2"/>
            <w:noWrap/>
            <w:hideMark/>
          </w:tcPr>
          <w:p w14:paraId="5398932E"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Итого Оборудование:</w:t>
            </w:r>
          </w:p>
        </w:tc>
        <w:tc>
          <w:tcPr>
            <w:tcW w:w="1077" w:type="dxa"/>
          </w:tcPr>
          <w:p w14:paraId="1F53395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6CB41C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4EA654B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5E0CD4E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2D4FCB3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93443D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151B6BC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580318A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9D654B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7E7D400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260E524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E77C39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3964D9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6E03E31D" w14:textId="77777777" w:rsidTr="004C0612">
        <w:trPr>
          <w:trHeight w:val="397"/>
        </w:trPr>
        <w:tc>
          <w:tcPr>
            <w:cnfStyle w:val="001000000000" w:firstRow="0" w:lastRow="0" w:firstColumn="1" w:lastColumn="0" w:oddVBand="0" w:evenVBand="0" w:oddHBand="0" w:evenHBand="0" w:firstRowFirstColumn="0" w:firstRowLastColumn="0" w:lastRowFirstColumn="0" w:lastRowLastColumn="0"/>
            <w:tcW w:w="938" w:type="dxa"/>
            <w:noWrap/>
          </w:tcPr>
          <w:p w14:paraId="400C6124"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1</w:t>
            </w:r>
          </w:p>
        </w:tc>
        <w:tc>
          <w:tcPr>
            <w:tcW w:w="2010" w:type="dxa"/>
            <w:hideMark/>
          </w:tcPr>
          <w:p w14:paraId="35F7744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w:t>
            </w:r>
          </w:p>
        </w:tc>
        <w:tc>
          <w:tcPr>
            <w:tcW w:w="1077" w:type="dxa"/>
            <w:noWrap/>
          </w:tcPr>
          <w:p w14:paraId="7134853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6E8268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31B4A9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190916C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0CBC030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3CBD2A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5D5CCDE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4C53AEB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4163A61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26E7658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162E7CC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074BF0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9D0100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31FD2AD" w14:textId="77777777" w:rsidTr="004C0612">
        <w:trPr>
          <w:trHeight w:val="397"/>
        </w:trPr>
        <w:tc>
          <w:tcPr>
            <w:cnfStyle w:val="001000000000" w:firstRow="0" w:lastRow="0" w:firstColumn="1" w:lastColumn="0" w:oddVBand="0" w:evenVBand="0" w:oddHBand="0" w:evenHBand="0" w:firstRowFirstColumn="0" w:firstRowLastColumn="0" w:lastRowFirstColumn="0" w:lastRowLastColumn="0"/>
            <w:tcW w:w="938" w:type="dxa"/>
            <w:noWrap/>
          </w:tcPr>
          <w:p w14:paraId="262CB211"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2</w:t>
            </w:r>
          </w:p>
        </w:tc>
        <w:tc>
          <w:tcPr>
            <w:tcW w:w="2010" w:type="dxa"/>
            <w:hideMark/>
          </w:tcPr>
          <w:p w14:paraId="1BB80A9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w:t>
            </w:r>
          </w:p>
        </w:tc>
        <w:tc>
          <w:tcPr>
            <w:tcW w:w="1077" w:type="dxa"/>
            <w:noWrap/>
          </w:tcPr>
          <w:p w14:paraId="7E7C446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05A4BE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31E1D2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55514B4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2AC15FB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78204E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320259A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1F35FF5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75914B6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62067AF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2DA954B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422CBC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5F0D4C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4099610" w14:textId="77777777" w:rsidTr="004C0612">
        <w:trPr>
          <w:trHeight w:val="397"/>
        </w:trPr>
        <w:tc>
          <w:tcPr>
            <w:cnfStyle w:val="001000000000" w:firstRow="0" w:lastRow="0" w:firstColumn="1" w:lastColumn="0" w:oddVBand="0" w:evenVBand="0" w:oddHBand="0" w:evenHBand="0" w:firstRowFirstColumn="0" w:firstRowLastColumn="0" w:lastRowFirstColumn="0" w:lastRowLastColumn="0"/>
            <w:tcW w:w="938" w:type="dxa"/>
            <w:noWrap/>
          </w:tcPr>
          <w:p w14:paraId="46E1FE67"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и т.д.</w:t>
            </w:r>
          </w:p>
        </w:tc>
        <w:tc>
          <w:tcPr>
            <w:tcW w:w="2010" w:type="dxa"/>
            <w:hideMark/>
          </w:tcPr>
          <w:p w14:paraId="66E9A12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w:t>
            </w:r>
          </w:p>
        </w:tc>
        <w:tc>
          <w:tcPr>
            <w:tcW w:w="1077" w:type="dxa"/>
            <w:noWrap/>
          </w:tcPr>
          <w:p w14:paraId="2BD8A9B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31F49D9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04D785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070EE2C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611E83B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AB10A9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24F0BC7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427A169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0C25D8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1B8ACB6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36A8F8B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0B5A725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7E0BEE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50823A0B" w14:textId="77777777" w:rsidTr="004C0612">
        <w:trPr>
          <w:trHeight w:val="454"/>
        </w:trPr>
        <w:tc>
          <w:tcPr>
            <w:cnfStyle w:val="001000000000" w:firstRow="0" w:lastRow="0" w:firstColumn="1" w:lastColumn="0" w:oddVBand="0" w:evenVBand="0" w:oddHBand="0" w:evenHBand="0" w:firstRowFirstColumn="0" w:firstRowLastColumn="0" w:lastRowFirstColumn="0" w:lastRowLastColumn="0"/>
            <w:tcW w:w="2948" w:type="dxa"/>
            <w:gridSpan w:val="2"/>
            <w:noWrap/>
            <w:hideMark/>
          </w:tcPr>
          <w:p w14:paraId="2ECEC957"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Итого Прочие затраты:</w:t>
            </w:r>
          </w:p>
        </w:tc>
        <w:tc>
          <w:tcPr>
            <w:tcW w:w="1077" w:type="dxa"/>
          </w:tcPr>
          <w:p w14:paraId="4E0EED3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DB026C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9CDB16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431AE2C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797BC96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1CE9988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488E656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19D5679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AF36AF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575B432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632CC6B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47D09BF2"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8FB6C9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26775DE7" w14:textId="77777777" w:rsidTr="004C0612">
        <w:trPr>
          <w:trHeight w:val="567"/>
        </w:trPr>
        <w:tc>
          <w:tcPr>
            <w:cnfStyle w:val="001000000000" w:firstRow="0" w:lastRow="0" w:firstColumn="1" w:lastColumn="0" w:oddVBand="0" w:evenVBand="0" w:oddHBand="0" w:evenHBand="0" w:firstRowFirstColumn="0" w:firstRowLastColumn="0" w:lastRowFirstColumn="0" w:lastRowLastColumn="0"/>
            <w:tcW w:w="2948" w:type="dxa"/>
            <w:gridSpan w:val="2"/>
            <w:noWrap/>
            <w:hideMark/>
          </w:tcPr>
          <w:p w14:paraId="2EF999A1"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 xml:space="preserve">Всего по </w:t>
            </w:r>
            <w:proofErr w:type="gramStart"/>
            <w:r w:rsidRPr="008A010A">
              <w:rPr>
                <w:rFonts w:ascii="Times New Roman" w:hAnsi="Times New Roman"/>
                <w:b/>
                <w:bCs/>
                <w:iCs/>
                <w:color w:val="auto"/>
                <w:sz w:val="18"/>
                <w:szCs w:val="18"/>
              </w:rPr>
              <w:t>проекту :</w:t>
            </w:r>
            <w:proofErr w:type="gramEnd"/>
          </w:p>
        </w:tc>
        <w:tc>
          <w:tcPr>
            <w:tcW w:w="1077" w:type="dxa"/>
          </w:tcPr>
          <w:p w14:paraId="388782F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41B8108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4D5ED9D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4" w:type="dxa"/>
          </w:tcPr>
          <w:p w14:paraId="4AD8F6C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567" w:type="dxa"/>
          </w:tcPr>
          <w:p w14:paraId="00804E6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554C363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81" w:type="dxa"/>
          </w:tcPr>
          <w:p w14:paraId="67C86DF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796" w:type="dxa"/>
          </w:tcPr>
          <w:p w14:paraId="0F2F7274"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2A4677D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245" w:type="dxa"/>
          </w:tcPr>
          <w:p w14:paraId="6C6FAF85"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823" w:type="dxa"/>
          </w:tcPr>
          <w:p w14:paraId="13AD614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7D7A94A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c>
          <w:tcPr>
            <w:tcW w:w="1077" w:type="dxa"/>
          </w:tcPr>
          <w:p w14:paraId="62A6722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bl>
    <w:p w14:paraId="4C5A1ED0" w14:textId="77777777" w:rsidR="00CA7DDD" w:rsidRDefault="00CA7DDD" w:rsidP="00CA7DDD">
      <w:pPr>
        <w:rPr>
          <w:rFonts w:ascii="Times New Roman" w:hAnsi="Times New Roman" w:cs="Times New Roman"/>
          <w:b/>
          <w:bCs/>
          <w:iCs/>
        </w:rPr>
      </w:pPr>
      <w:r w:rsidRPr="00D32C41">
        <w:rPr>
          <w:rFonts w:ascii="Times New Roman" w:hAnsi="Times New Roman" w:cs="Times New Roman"/>
          <w:b/>
          <w:bCs/>
          <w:iCs/>
        </w:rPr>
        <w:lastRenderedPageBreak/>
        <w:t>Фотоотчет о текущем состоянии объектов строительства</w:t>
      </w:r>
    </w:p>
    <w:p w14:paraId="385CFEBC" w14:textId="77777777" w:rsidR="005428A1" w:rsidRPr="00D32C41" w:rsidRDefault="005428A1" w:rsidP="00867636">
      <w:pPr>
        <w:spacing w:after="0"/>
        <w:rPr>
          <w:rFonts w:ascii="Times New Roman" w:hAnsi="Times New Roman" w:cs="Times New Roman"/>
          <w:b/>
          <w:bCs/>
          <w:iCs/>
        </w:rPr>
      </w:pP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sidRPr="007A06F6">
        <w:rPr>
          <w:rFonts w:ascii="Times New Roman" w:hAnsi="Times New Roman" w:cs="Times New Roman"/>
          <w:b/>
          <w:bCs/>
          <w:iCs/>
        </w:rPr>
        <w:t>Таблица 7.</w:t>
      </w:r>
      <w:r>
        <w:rPr>
          <w:rFonts w:ascii="Times New Roman" w:hAnsi="Times New Roman" w:cs="Times New Roman"/>
          <w:b/>
          <w:bCs/>
          <w:iCs/>
        </w:rPr>
        <w:t>7</w:t>
      </w:r>
    </w:p>
    <w:tbl>
      <w:tblPr>
        <w:tblStyle w:val="22"/>
        <w:tblW w:w="10065" w:type="dxa"/>
        <w:jc w:val="left"/>
        <w:tblInd w:w="-176" w:type="dxa"/>
        <w:tblLook w:val="04A0" w:firstRow="1" w:lastRow="0" w:firstColumn="1" w:lastColumn="0" w:noHBand="0" w:noVBand="1"/>
      </w:tblPr>
      <w:tblGrid>
        <w:gridCol w:w="5671"/>
        <w:gridCol w:w="4394"/>
      </w:tblGrid>
      <w:tr w:rsidR="008A010A" w:rsidRPr="008A010A" w14:paraId="74233115" w14:textId="77777777" w:rsidTr="001B0623">
        <w:trPr>
          <w:cnfStyle w:val="100000000000" w:firstRow="1" w:lastRow="0" w:firstColumn="0" w:lastColumn="0" w:oddVBand="0" w:evenVBand="0" w:oddHBand="0" w:evenHBand="0" w:firstRowFirstColumn="0" w:firstRowLastColumn="0" w:lastRowFirstColumn="0" w:lastRowLastColumn="0"/>
          <w:trHeight w:val="327"/>
          <w:jc w:val="left"/>
        </w:trPr>
        <w:tc>
          <w:tcPr>
            <w:cnfStyle w:val="001000000000" w:firstRow="0" w:lastRow="0" w:firstColumn="1" w:lastColumn="0" w:oddVBand="0" w:evenVBand="0" w:oddHBand="0" w:evenHBand="0" w:firstRowFirstColumn="0" w:firstRowLastColumn="0" w:lastRowFirstColumn="0" w:lastRowLastColumn="0"/>
            <w:tcW w:w="5671" w:type="dxa"/>
          </w:tcPr>
          <w:p w14:paraId="62A53EB9" w14:textId="77777777" w:rsidR="00CA7DDD" w:rsidRPr="008A010A" w:rsidRDefault="00CA7DDD">
            <w:pPr>
              <w:rPr>
                <w:rFonts w:ascii="Times New Roman" w:hAnsi="Times New Roman"/>
                <w:b/>
                <w:bCs/>
                <w:iCs/>
                <w:color w:val="auto"/>
                <w:sz w:val="18"/>
                <w:szCs w:val="18"/>
              </w:rPr>
            </w:pPr>
          </w:p>
          <w:p w14:paraId="78642388" w14:textId="77777777" w:rsidR="00CA7DDD" w:rsidRPr="008A010A" w:rsidRDefault="00CA7DDD">
            <w:pPr>
              <w:rPr>
                <w:rFonts w:ascii="Times New Roman" w:hAnsi="Times New Roman"/>
                <w:b/>
                <w:bCs/>
                <w:iCs/>
                <w:color w:val="auto"/>
                <w:sz w:val="18"/>
                <w:szCs w:val="18"/>
              </w:rPr>
            </w:pPr>
            <w:r w:rsidRPr="008A010A">
              <w:rPr>
                <w:rFonts w:ascii="Times New Roman" w:hAnsi="Times New Roman"/>
                <w:b/>
                <w:bCs/>
                <w:iCs/>
                <w:color w:val="auto"/>
                <w:sz w:val="18"/>
                <w:szCs w:val="18"/>
              </w:rPr>
              <w:t>Наименование объекта</w:t>
            </w:r>
          </w:p>
          <w:p w14:paraId="34B420ED" w14:textId="77777777" w:rsidR="00CA7DDD" w:rsidRPr="008A010A" w:rsidRDefault="00CA7DDD">
            <w:pPr>
              <w:rPr>
                <w:rFonts w:ascii="Times New Roman" w:hAnsi="Times New Roman"/>
                <w:b/>
                <w:bCs/>
                <w:i/>
                <w:iCs/>
                <w:color w:val="auto"/>
                <w:sz w:val="18"/>
                <w:szCs w:val="18"/>
              </w:rPr>
            </w:pPr>
            <w:r w:rsidRPr="008A010A">
              <w:rPr>
                <w:rFonts w:ascii="Times New Roman" w:hAnsi="Times New Roman"/>
                <w:b/>
                <w:bCs/>
                <w:i/>
                <w:iCs/>
                <w:color w:val="auto"/>
                <w:sz w:val="18"/>
                <w:szCs w:val="18"/>
              </w:rPr>
              <w:t>(по Генплану)</w:t>
            </w:r>
          </w:p>
          <w:p w14:paraId="7D5FFC23" w14:textId="77777777" w:rsidR="00CA7DDD" w:rsidRPr="008A010A" w:rsidRDefault="00CA7DDD">
            <w:pPr>
              <w:rPr>
                <w:rFonts w:ascii="Times New Roman" w:hAnsi="Times New Roman"/>
                <w:b/>
                <w:bCs/>
                <w:iCs/>
                <w:color w:val="auto"/>
                <w:sz w:val="18"/>
                <w:szCs w:val="18"/>
              </w:rPr>
            </w:pPr>
          </w:p>
        </w:tc>
        <w:tc>
          <w:tcPr>
            <w:tcW w:w="4394" w:type="dxa"/>
          </w:tcPr>
          <w:p w14:paraId="6658B4F6" w14:textId="77777777" w:rsidR="00CA7DDD" w:rsidRPr="008A010A" w:rsidRDefault="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r w:rsidRPr="008A010A">
              <w:rPr>
                <w:rFonts w:ascii="Times New Roman" w:hAnsi="Times New Roman"/>
                <w:b/>
                <w:bCs/>
                <w:iCs/>
                <w:color w:val="auto"/>
                <w:sz w:val="18"/>
                <w:szCs w:val="18"/>
              </w:rPr>
              <w:t>№ фото</w:t>
            </w:r>
          </w:p>
        </w:tc>
      </w:tr>
      <w:tr w:rsidR="008A010A" w:rsidRPr="008A010A" w14:paraId="0E56D2B7"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10065" w:type="dxa"/>
            <w:gridSpan w:val="2"/>
          </w:tcPr>
          <w:p w14:paraId="051EEC2B"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Основные объекты строительства</w:t>
            </w:r>
          </w:p>
        </w:tc>
      </w:tr>
      <w:tr w:rsidR="008A010A" w:rsidRPr="008A010A" w14:paraId="381A0228"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33DE6696"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roofErr w:type="gramStart"/>
            <w:r w:rsidRPr="008A010A">
              <w:rPr>
                <w:rFonts w:ascii="Times New Roman" w:hAnsi="Times New Roman"/>
                <w:b/>
                <w:bCs/>
                <w:iCs/>
                <w:color w:val="auto"/>
                <w:sz w:val="18"/>
                <w:szCs w:val="18"/>
              </w:rPr>
              <w:t>…….</w:t>
            </w:r>
            <w:proofErr w:type="gramEnd"/>
            <w:r w:rsidRPr="008A010A">
              <w:rPr>
                <w:rFonts w:ascii="Times New Roman" w:hAnsi="Times New Roman"/>
                <w:b/>
                <w:bCs/>
                <w:iCs/>
                <w:color w:val="auto"/>
                <w:sz w:val="18"/>
                <w:szCs w:val="18"/>
              </w:rPr>
              <w:t>.ГП1</w:t>
            </w:r>
          </w:p>
        </w:tc>
        <w:tc>
          <w:tcPr>
            <w:tcW w:w="4394" w:type="dxa"/>
          </w:tcPr>
          <w:p w14:paraId="7612537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7A03608"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58D19C42"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roofErr w:type="gramStart"/>
            <w:r w:rsidRPr="008A010A">
              <w:rPr>
                <w:rFonts w:ascii="Times New Roman" w:hAnsi="Times New Roman"/>
                <w:b/>
                <w:bCs/>
                <w:iCs/>
                <w:color w:val="auto"/>
                <w:sz w:val="18"/>
                <w:szCs w:val="18"/>
              </w:rPr>
              <w:t>…….</w:t>
            </w:r>
            <w:proofErr w:type="gramEnd"/>
            <w:r w:rsidRPr="008A010A">
              <w:rPr>
                <w:rFonts w:ascii="Times New Roman" w:hAnsi="Times New Roman"/>
                <w:b/>
                <w:bCs/>
                <w:iCs/>
                <w:color w:val="auto"/>
                <w:sz w:val="18"/>
                <w:szCs w:val="18"/>
              </w:rPr>
              <w:t>.ГП2</w:t>
            </w:r>
          </w:p>
        </w:tc>
        <w:tc>
          <w:tcPr>
            <w:tcW w:w="4394" w:type="dxa"/>
          </w:tcPr>
          <w:p w14:paraId="7C64871C"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5D71247E"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1845AA4C"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4394" w:type="dxa"/>
          </w:tcPr>
          <w:p w14:paraId="43A2F3D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6525EBC2"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2C1A63F9"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4394" w:type="dxa"/>
          </w:tcPr>
          <w:p w14:paraId="0B7A128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bl>
    <w:p w14:paraId="7AD25115" w14:textId="77777777" w:rsidR="00CA7DDD" w:rsidRPr="00CA21AC" w:rsidRDefault="00CA7DDD" w:rsidP="00D1416C">
      <w:pPr>
        <w:ind w:left="2124" w:firstLine="708"/>
        <w:rPr>
          <w:rFonts w:ascii="Times New Roman" w:hAnsi="Times New Roman" w:cs="Times New Roman"/>
          <w:b/>
          <w:bCs/>
          <w:iCs/>
          <w:sz w:val="18"/>
          <w:szCs w:val="18"/>
        </w:rPr>
      </w:pPr>
      <w:r w:rsidRPr="00CA21AC">
        <w:rPr>
          <w:rFonts w:ascii="Times New Roman" w:hAnsi="Times New Roman" w:cs="Times New Roman"/>
          <w:b/>
          <w:bCs/>
          <w:iCs/>
          <w:sz w:val="18"/>
          <w:szCs w:val="18"/>
        </w:rPr>
        <w:t>Объекты инфраструктуры (при наличии)</w:t>
      </w:r>
    </w:p>
    <w:tbl>
      <w:tblPr>
        <w:tblStyle w:val="22"/>
        <w:tblW w:w="10065" w:type="dxa"/>
        <w:jc w:val="left"/>
        <w:tblInd w:w="-176" w:type="dxa"/>
        <w:tblLook w:val="04A0" w:firstRow="1" w:lastRow="0" w:firstColumn="1" w:lastColumn="0" w:noHBand="0" w:noVBand="1"/>
      </w:tblPr>
      <w:tblGrid>
        <w:gridCol w:w="5671"/>
        <w:gridCol w:w="4394"/>
      </w:tblGrid>
      <w:tr w:rsidR="008A010A" w:rsidRPr="008A010A" w14:paraId="64D9FBBD" w14:textId="77777777" w:rsidTr="001B0623">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5671" w:type="dxa"/>
          </w:tcPr>
          <w:p w14:paraId="717D8A23"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Электроснабжение</w:t>
            </w:r>
          </w:p>
        </w:tc>
        <w:tc>
          <w:tcPr>
            <w:tcW w:w="4394" w:type="dxa"/>
          </w:tcPr>
          <w:p w14:paraId="78295620" w14:textId="77777777" w:rsidR="00CA7DDD" w:rsidRPr="008A010A" w:rsidRDefault="00CA7DDD" w:rsidP="00CA7DDD">
            <w:pPr>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2149083"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199B7414"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 xml:space="preserve">КЛ 10 </w:t>
            </w:r>
            <w:proofErr w:type="spellStart"/>
            <w:r w:rsidRPr="008A010A">
              <w:rPr>
                <w:rFonts w:ascii="Times New Roman" w:hAnsi="Times New Roman"/>
                <w:b/>
                <w:bCs/>
                <w:iCs/>
                <w:color w:val="auto"/>
                <w:sz w:val="18"/>
                <w:szCs w:val="18"/>
              </w:rPr>
              <w:t>кВ</w:t>
            </w:r>
            <w:proofErr w:type="spellEnd"/>
          </w:p>
        </w:tc>
        <w:tc>
          <w:tcPr>
            <w:tcW w:w="4394" w:type="dxa"/>
          </w:tcPr>
          <w:p w14:paraId="7BC0E4C0"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0BADCDB6"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59F8C7AE"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 xml:space="preserve">КЛ до 0,4 </w:t>
            </w:r>
            <w:proofErr w:type="spellStart"/>
            <w:r w:rsidRPr="008A010A">
              <w:rPr>
                <w:rFonts w:ascii="Times New Roman" w:hAnsi="Times New Roman"/>
                <w:b/>
                <w:bCs/>
                <w:iCs/>
                <w:color w:val="auto"/>
                <w:sz w:val="18"/>
                <w:szCs w:val="18"/>
              </w:rPr>
              <w:t>кВ</w:t>
            </w:r>
            <w:proofErr w:type="spellEnd"/>
          </w:p>
        </w:tc>
        <w:tc>
          <w:tcPr>
            <w:tcW w:w="4394" w:type="dxa"/>
          </w:tcPr>
          <w:p w14:paraId="3811531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6CE00084"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25B97A9D"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ТП</w:t>
            </w:r>
          </w:p>
        </w:tc>
        <w:tc>
          <w:tcPr>
            <w:tcW w:w="4394" w:type="dxa"/>
          </w:tcPr>
          <w:p w14:paraId="57A1950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8438296"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880BE43"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4394" w:type="dxa"/>
          </w:tcPr>
          <w:p w14:paraId="2E10095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4A8F9C2"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10F57383"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Газоснабжение</w:t>
            </w:r>
          </w:p>
        </w:tc>
        <w:tc>
          <w:tcPr>
            <w:tcW w:w="4394" w:type="dxa"/>
          </w:tcPr>
          <w:p w14:paraId="335D12DA"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8FB9530"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318242AC"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 xml:space="preserve">1,2 </w:t>
            </w:r>
            <w:proofErr w:type="spellStart"/>
            <w:r w:rsidRPr="008A010A">
              <w:rPr>
                <w:rFonts w:ascii="Times New Roman" w:hAnsi="Times New Roman"/>
                <w:b/>
                <w:bCs/>
                <w:iCs/>
                <w:color w:val="auto"/>
                <w:sz w:val="18"/>
                <w:szCs w:val="18"/>
              </w:rPr>
              <w:t>МРа</w:t>
            </w:r>
            <w:proofErr w:type="spellEnd"/>
          </w:p>
        </w:tc>
        <w:tc>
          <w:tcPr>
            <w:tcW w:w="4394" w:type="dxa"/>
          </w:tcPr>
          <w:p w14:paraId="6D4486FD"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7D378420"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6974740"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 xml:space="preserve">0,6 </w:t>
            </w:r>
            <w:proofErr w:type="spellStart"/>
            <w:r w:rsidRPr="008A010A">
              <w:rPr>
                <w:rFonts w:ascii="Times New Roman" w:hAnsi="Times New Roman"/>
                <w:b/>
                <w:bCs/>
                <w:iCs/>
                <w:color w:val="auto"/>
                <w:sz w:val="18"/>
                <w:szCs w:val="18"/>
              </w:rPr>
              <w:t>Мра</w:t>
            </w:r>
            <w:proofErr w:type="spellEnd"/>
          </w:p>
        </w:tc>
        <w:tc>
          <w:tcPr>
            <w:tcW w:w="4394" w:type="dxa"/>
          </w:tcPr>
          <w:p w14:paraId="549542F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5187E44B"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55D4C3DF"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ГРП</w:t>
            </w:r>
          </w:p>
        </w:tc>
        <w:tc>
          <w:tcPr>
            <w:tcW w:w="4394" w:type="dxa"/>
          </w:tcPr>
          <w:p w14:paraId="5E6B32C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27C3097"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54DEF94"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4394" w:type="dxa"/>
          </w:tcPr>
          <w:p w14:paraId="79ECF4E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2454D8A7"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4160CF45"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Теплоснабжение</w:t>
            </w:r>
          </w:p>
        </w:tc>
        <w:tc>
          <w:tcPr>
            <w:tcW w:w="4394" w:type="dxa"/>
          </w:tcPr>
          <w:p w14:paraId="39FC6FA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45384C09"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60836DD"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Водоснабжение</w:t>
            </w:r>
          </w:p>
        </w:tc>
        <w:tc>
          <w:tcPr>
            <w:tcW w:w="4394" w:type="dxa"/>
          </w:tcPr>
          <w:p w14:paraId="642D9EF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2316045E"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1BC9DB1A"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Водозаборный узел</w:t>
            </w:r>
          </w:p>
        </w:tc>
        <w:tc>
          <w:tcPr>
            <w:tcW w:w="4394" w:type="dxa"/>
          </w:tcPr>
          <w:p w14:paraId="29E7222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6C3B12F4"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1EB24798"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Хозяйственно-питьевое</w:t>
            </w:r>
          </w:p>
        </w:tc>
        <w:tc>
          <w:tcPr>
            <w:tcW w:w="4394" w:type="dxa"/>
          </w:tcPr>
          <w:p w14:paraId="3871439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4D84248E"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31531AB2"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Техническое</w:t>
            </w:r>
          </w:p>
        </w:tc>
        <w:tc>
          <w:tcPr>
            <w:tcW w:w="4394" w:type="dxa"/>
          </w:tcPr>
          <w:p w14:paraId="5C33E279"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BA6C088"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17B4B4D"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Противопожарное</w:t>
            </w:r>
          </w:p>
        </w:tc>
        <w:tc>
          <w:tcPr>
            <w:tcW w:w="4394" w:type="dxa"/>
          </w:tcPr>
          <w:p w14:paraId="5204C281"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2962C799"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734E9EF"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4394" w:type="dxa"/>
          </w:tcPr>
          <w:p w14:paraId="73FF6F6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E0346BA"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4D8FFD24"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Водоотведение</w:t>
            </w:r>
          </w:p>
        </w:tc>
        <w:tc>
          <w:tcPr>
            <w:tcW w:w="4394" w:type="dxa"/>
          </w:tcPr>
          <w:p w14:paraId="27EF2FA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193A19A3"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7EBCFE1F"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Ливневые стоки</w:t>
            </w:r>
          </w:p>
        </w:tc>
        <w:tc>
          <w:tcPr>
            <w:tcW w:w="4394" w:type="dxa"/>
          </w:tcPr>
          <w:p w14:paraId="336DE013"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CFADBF7"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4F648CC"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Хозяйственно-бытовые стоки</w:t>
            </w:r>
          </w:p>
        </w:tc>
        <w:tc>
          <w:tcPr>
            <w:tcW w:w="4394" w:type="dxa"/>
          </w:tcPr>
          <w:p w14:paraId="575397FE"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31E44B29"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7ED573C2"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Производственные стоки</w:t>
            </w:r>
          </w:p>
        </w:tc>
        <w:tc>
          <w:tcPr>
            <w:tcW w:w="4394" w:type="dxa"/>
          </w:tcPr>
          <w:p w14:paraId="5DC6E24B"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0EDA6799"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1E243DA9"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4394" w:type="dxa"/>
          </w:tcPr>
          <w:p w14:paraId="6F5E4718"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4BA0E94B"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BC50011"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Связь, телефонизация</w:t>
            </w:r>
          </w:p>
        </w:tc>
        <w:tc>
          <w:tcPr>
            <w:tcW w:w="4394" w:type="dxa"/>
          </w:tcPr>
          <w:p w14:paraId="7FA081C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0DCA5C4F"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7722CF44"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Наружное освещение</w:t>
            </w:r>
          </w:p>
        </w:tc>
        <w:tc>
          <w:tcPr>
            <w:tcW w:w="4394" w:type="dxa"/>
          </w:tcPr>
          <w:p w14:paraId="0D76488F"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0473C5D5"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27440BAE"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Автомобильная дорога (внеплощадочная)</w:t>
            </w:r>
          </w:p>
        </w:tc>
        <w:tc>
          <w:tcPr>
            <w:tcW w:w="4394" w:type="dxa"/>
          </w:tcPr>
          <w:p w14:paraId="7880E8E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0A4AEAD1" w14:textId="77777777" w:rsidTr="001B0623">
        <w:trPr>
          <w:jc w:val="left"/>
        </w:trPr>
        <w:tc>
          <w:tcPr>
            <w:cnfStyle w:val="001000000000" w:firstRow="0" w:lastRow="0" w:firstColumn="1" w:lastColumn="0" w:oddVBand="0" w:evenVBand="0" w:oddHBand="0" w:evenHBand="0" w:firstRowFirstColumn="0" w:firstRowLastColumn="0" w:lastRowFirstColumn="0" w:lastRowLastColumn="0"/>
            <w:tcW w:w="5671" w:type="dxa"/>
          </w:tcPr>
          <w:p w14:paraId="68791CAC"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Железнодорожные пути (внеплощадочные)</w:t>
            </w:r>
          </w:p>
        </w:tc>
        <w:tc>
          <w:tcPr>
            <w:tcW w:w="4394" w:type="dxa"/>
          </w:tcPr>
          <w:p w14:paraId="094DD757"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r w:rsidR="008A010A" w:rsidRPr="008A010A" w14:paraId="50492EC7" w14:textId="77777777" w:rsidTr="001B0623">
        <w:trPr>
          <w:trHeight w:val="425"/>
          <w:jc w:val="left"/>
        </w:trPr>
        <w:tc>
          <w:tcPr>
            <w:cnfStyle w:val="001000000000" w:firstRow="0" w:lastRow="0" w:firstColumn="1" w:lastColumn="0" w:oddVBand="0" w:evenVBand="0" w:oddHBand="0" w:evenHBand="0" w:firstRowFirstColumn="0" w:firstRowLastColumn="0" w:lastRowFirstColumn="0" w:lastRowLastColumn="0"/>
            <w:tcW w:w="5671" w:type="dxa"/>
          </w:tcPr>
          <w:p w14:paraId="771F0EF7" w14:textId="77777777" w:rsidR="00CA7DDD" w:rsidRPr="008A010A" w:rsidRDefault="00CA7DDD" w:rsidP="00CA7DDD">
            <w:pPr>
              <w:rPr>
                <w:rFonts w:ascii="Times New Roman" w:hAnsi="Times New Roman"/>
                <w:b/>
                <w:bCs/>
                <w:iCs/>
                <w:color w:val="auto"/>
                <w:sz w:val="18"/>
                <w:szCs w:val="18"/>
              </w:rPr>
            </w:pPr>
            <w:r w:rsidRPr="008A010A">
              <w:rPr>
                <w:rFonts w:ascii="Times New Roman" w:hAnsi="Times New Roman"/>
                <w:b/>
                <w:bCs/>
                <w:iCs/>
                <w:color w:val="auto"/>
                <w:sz w:val="18"/>
                <w:szCs w:val="18"/>
              </w:rPr>
              <w:t>….</w:t>
            </w:r>
          </w:p>
        </w:tc>
        <w:tc>
          <w:tcPr>
            <w:tcW w:w="4394" w:type="dxa"/>
          </w:tcPr>
          <w:p w14:paraId="7D8E1F06" w14:textId="77777777" w:rsidR="00CA7DDD" w:rsidRPr="008A010A" w:rsidRDefault="00CA7DDD" w:rsidP="00CA7DDD">
            <w:pPr>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8"/>
                <w:szCs w:val="18"/>
              </w:rPr>
            </w:pPr>
          </w:p>
        </w:tc>
      </w:tr>
    </w:tbl>
    <w:p w14:paraId="22945D0A" w14:textId="77777777" w:rsidR="001B0623" w:rsidRPr="009448AE" w:rsidRDefault="001B0623" w:rsidP="00137341">
      <w:pPr>
        <w:rPr>
          <w:rFonts w:ascii="Times New Roman" w:hAnsi="Times New Roman" w:cs="Times New Roman"/>
          <w:b/>
          <w:bCs/>
          <w:iCs/>
          <w:sz w:val="18"/>
          <w:szCs w:val="18"/>
        </w:rPr>
      </w:pPr>
      <w:bookmarkStart w:id="3" w:name="_GoBack"/>
      <w:bookmarkEnd w:id="3"/>
    </w:p>
    <w:sectPr w:rsidR="001B0623" w:rsidRPr="009448AE" w:rsidSect="00867636">
      <w:headerReference w:type="default" r:id="rId8"/>
      <w:foot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00D7" w14:textId="77777777" w:rsidR="004245DD" w:rsidRDefault="004245DD">
      <w:pPr>
        <w:spacing w:after="0" w:line="240" w:lineRule="auto"/>
      </w:pPr>
      <w:r>
        <w:separator/>
      </w:r>
    </w:p>
  </w:endnote>
  <w:endnote w:type="continuationSeparator" w:id="0">
    <w:p w14:paraId="0D3AC981" w14:textId="77777777" w:rsidR="004245DD" w:rsidRDefault="0042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F656" w14:textId="77777777" w:rsidR="00AE3EBC" w:rsidRDefault="00AE3EBC" w:rsidP="00DE1C2C">
    <w:pPr>
      <w:pStyle w:val="a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0CD2" w14:textId="77777777" w:rsidR="004245DD" w:rsidRDefault="004245DD">
      <w:pPr>
        <w:spacing w:after="0" w:line="240" w:lineRule="auto"/>
      </w:pPr>
      <w:r>
        <w:separator/>
      </w:r>
    </w:p>
  </w:footnote>
  <w:footnote w:type="continuationSeparator" w:id="0">
    <w:p w14:paraId="097E687B" w14:textId="77777777" w:rsidR="004245DD" w:rsidRDefault="00424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68B5" w14:textId="77777777" w:rsidR="00AE3EBC" w:rsidRDefault="00AE3EBC" w:rsidP="00DE1C2C">
    <w:pPr>
      <w:pStyle w:val="aff6"/>
      <w:tabs>
        <w:tab w:val="left" w:pos="976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27.55pt" o:bullet="t">
        <v:imagedata r:id="rId1" o:title="neo_bullit"/>
      </v:shape>
    </w:pict>
  </w:numPicBullet>
  <w:abstractNum w:abstractNumId="0" w15:restartNumberingAfterBreak="0">
    <w:nsid w:val="FFFFFF7C"/>
    <w:multiLevelType w:val="singleLevel"/>
    <w:tmpl w:val="5C56D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D8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DC2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E3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72A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BB02B9D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82358C"/>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40E8737E"/>
    <w:lvl w:ilvl="0">
      <w:start w:val="1"/>
      <w:numFmt w:val="bullet"/>
      <w:pStyle w:val="a0"/>
      <w:lvlText w:val=""/>
      <w:lvlJc w:val="left"/>
      <w:pPr>
        <w:tabs>
          <w:tab w:val="num" w:pos="360"/>
        </w:tabs>
        <w:ind w:left="360" w:hanging="360"/>
      </w:pPr>
      <w:rPr>
        <w:rFonts w:ascii="Symbol" w:hAnsi="Symbol" w:hint="default"/>
        <w:color w:val="auto"/>
        <w:sz w:val="22"/>
        <w:szCs w:val="22"/>
      </w:rPr>
    </w:lvl>
  </w:abstractNum>
  <w:abstractNum w:abstractNumId="8" w15:restartNumberingAfterBreak="0">
    <w:nsid w:val="00957855"/>
    <w:multiLevelType w:val="hybridMultilevel"/>
    <w:tmpl w:val="3356C0EA"/>
    <w:lvl w:ilvl="0" w:tplc="61BCE4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CA20D9"/>
    <w:multiLevelType w:val="hybridMultilevel"/>
    <w:tmpl w:val="D842E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4A727D8"/>
    <w:multiLevelType w:val="multilevel"/>
    <w:tmpl w:val="78E8E006"/>
    <w:lvl w:ilvl="0">
      <w:start w:val="1"/>
      <w:numFmt w:val="bullet"/>
      <w:lvlText w:val=""/>
      <w:lvlPicBulletId w:val="0"/>
      <w:lvlJc w:val="left"/>
      <w:pPr>
        <w:ind w:left="284" w:hanging="284"/>
      </w:pPr>
      <w:rPr>
        <w:rFonts w:ascii="Symbol" w:hAnsi="Symbol" w:hint="default"/>
        <w:color w:val="auto"/>
      </w:rPr>
    </w:lvl>
    <w:lvl w:ilvl="1">
      <w:start w:val="1"/>
      <w:numFmt w:val="bullet"/>
      <w:lvlRestart w:val="0"/>
      <w:lvlText w:val="•"/>
      <w:lvlJc w:val="left"/>
      <w:pPr>
        <w:ind w:left="567" w:hanging="283"/>
      </w:pPr>
      <w:rPr>
        <w:rFonts w:ascii="Arial" w:hAnsi="Arial" w:hint="default"/>
        <w:color w:val="3C8A2E"/>
        <w:sz w:val="20"/>
      </w:rPr>
    </w:lvl>
    <w:lvl w:ilvl="2">
      <w:start w:val="1"/>
      <w:numFmt w:val="bullet"/>
      <w:lvlText w:val=""/>
      <w:lvlJc w:val="left"/>
      <w:pPr>
        <w:ind w:left="851" w:hanging="284"/>
      </w:pPr>
      <w:rPr>
        <w:rFonts w:ascii="Symbol" w:hAnsi="Symbol" w:hint="default"/>
        <w:color w:val="EEECE1" w:themeColor="background2"/>
        <w:sz w:val="20"/>
      </w:rPr>
    </w:lvl>
    <w:lvl w:ilvl="3">
      <w:start w:val="1"/>
      <w:numFmt w:val="bullet"/>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63542B8"/>
    <w:multiLevelType w:val="hybridMultilevel"/>
    <w:tmpl w:val="8AC4F9D4"/>
    <w:lvl w:ilvl="0" w:tplc="7CBCB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9C22ED"/>
    <w:multiLevelType w:val="hybridMultilevel"/>
    <w:tmpl w:val="8E08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BD4A07"/>
    <w:multiLevelType w:val="multilevel"/>
    <w:tmpl w:val="7A300B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CA44BC"/>
    <w:multiLevelType w:val="multilevel"/>
    <w:tmpl w:val="4B3A8014"/>
    <w:lvl w:ilvl="0">
      <w:start w:val="1"/>
      <w:numFmt w:val="decimal"/>
      <w:suff w:val="space"/>
      <w:lvlText w:val="РАЗДЕЛ %1."/>
      <w:lvlJc w:val="left"/>
      <w:pPr>
        <w:ind w:left="360" w:hanging="360"/>
      </w:pPr>
      <w:rPr>
        <w:rFonts w:ascii="Tahoma" w:hAnsi="Tahoma" w:hint="default"/>
        <w:b/>
        <w:i w:val="0"/>
        <w:caps w:val="0"/>
        <w:strike w:val="0"/>
        <w:dstrike w:val="0"/>
        <w:outline w:val="0"/>
        <w:shadow w:val="0"/>
        <w:emboss w:val="0"/>
        <w:imprint w:val="0"/>
        <w:vanish w:val="0"/>
        <w:color w:val="EEECE1" w:themeColor="background2"/>
        <w:sz w:val="28"/>
        <w:u w:val="none"/>
        <w:vertAlign w:val="base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8A6AA1"/>
    <w:multiLevelType w:val="hybridMultilevel"/>
    <w:tmpl w:val="3BF6A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32774E3"/>
    <w:multiLevelType w:val="hybridMultilevel"/>
    <w:tmpl w:val="5186130C"/>
    <w:lvl w:ilvl="0" w:tplc="F1F8677C">
      <w:start w:val="1"/>
      <w:numFmt w:val="decimal"/>
      <w:pStyle w:val="a1"/>
      <w:lvlText w:val="%1."/>
      <w:lvlJc w:val="left"/>
      <w:pPr>
        <w:ind w:left="759" w:hanging="360"/>
      </w:p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17" w15:restartNumberingAfterBreak="0">
    <w:nsid w:val="15D42147"/>
    <w:multiLevelType w:val="multilevel"/>
    <w:tmpl w:val="D8909A70"/>
    <w:lvl w:ilvl="0">
      <w:start w:val="1"/>
      <w:numFmt w:val="bullet"/>
      <w:lvlText w:val=""/>
      <w:lvlJc w:val="left"/>
      <w:pPr>
        <w:tabs>
          <w:tab w:val="num" w:pos="284"/>
        </w:tabs>
        <w:ind w:left="284" w:hanging="284"/>
      </w:pPr>
      <w:rPr>
        <w:rFonts w:ascii="Wingdings" w:hAnsi="Wingdings" w:hint="default"/>
        <w:b w:val="0"/>
        <w:i w:val="0"/>
        <w:caps/>
        <w:strike w:val="0"/>
        <w:dstrike w:val="0"/>
        <w:outline w:val="0"/>
        <w:shadow w:val="0"/>
        <w:emboss w:val="0"/>
        <w:imprint w:val="0"/>
        <w:vanish w:val="0"/>
        <w:color w:val="auto"/>
        <w:sz w:val="20"/>
        <w:szCs w:val="20"/>
        <w:u w:val="none"/>
        <w:vertAlign w:val="baseline"/>
      </w:rPr>
    </w:lvl>
    <w:lvl w:ilvl="1">
      <w:start w:val="1"/>
      <w:numFmt w:val="bullet"/>
      <w:lvlText w:val=""/>
      <w:lvlJc w:val="left"/>
      <w:pPr>
        <w:tabs>
          <w:tab w:val="num" w:pos="680"/>
        </w:tabs>
        <w:ind w:left="680" w:hanging="396"/>
      </w:pPr>
      <w:rPr>
        <w:rFonts w:ascii="Symbol" w:hAnsi="Symbol" w:hint="default"/>
        <w:b/>
        <w:i w:val="0"/>
        <w:color w:val="auto"/>
        <w:sz w:val="24"/>
        <w:u w:val="none"/>
      </w:rPr>
    </w:lvl>
    <w:lvl w:ilvl="2">
      <w:start w:val="1"/>
      <w:numFmt w:val="bullet"/>
      <w:lvlText w:val=""/>
      <w:lvlJc w:val="left"/>
      <w:pPr>
        <w:tabs>
          <w:tab w:val="num" w:pos="964"/>
        </w:tabs>
        <w:ind w:left="964" w:hanging="284"/>
      </w:pPr>
      <w:rPr>
        <w:rFonts w:ascii="Wingdings" w:hAnsi="Wingdings" w:hint="default"/>
        <w:b w:val="0"/>
        <w:i w:val="0"/>
        <w:color w:val="auto"/>
        <w:sz w:val="20"/>
        <w:szCs w:val="20"/>
        <w:u w:val="none"/>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numFmt w:val="none"/>
      <w:lvlText w:val=""/>
      <w:lvlJc w:val="left"/>
      <w:pPr>
        <w:tabs>
          <w:tab w:val="num" w:pos="360"/>
        </w:tabs>
      </w:pPr>
    </w:lvl>
    <w:lvl w:ilvl="7">
      <w:start w:val="1"/>
      <w:numFmt w:val="none"/>
      <w:suff w:val="nothing"/>
      <w:lvlText w:val=""/>
      <w:lvlJc w:val="left"/>
      <w:pPr>
        <w:ind w:left="284" w:firstLine="0"/>
      </w:pPr>
      <w:rPr>
        <w:rFonts w:hint="default"/>
      </w:rPr>
    </w:lvl>
    <w:lvl w:ilvl="8">
      <w:numFmt w:val="none"/>
      <w:lvlText w:val=""/>
      <w:lvlJc w:val="left"/>
      <w:pPr>
        <w:tabs>
          <w:tab w:val="num" w:pos="360"/>
        </w:tabs>
      </w:pPr>
    </w:lvl>
  </w:abstractNum>
  <w:abstractNum w:abstractNumId="18" w15:restartNumberingAfterBreak="0">
    <w:nsid w:val="1F757257"/>
    <w:multiLevelType w:val="hybridMultilevel"/>
    <w:tmpl w:val="AB766DDA"/>
    <w:lvl w:ilvl="0" w:tplc="A9A00BDC">
      <w:start w:val="1"/>
      <w:numFmt w:val="bullet"/>
      <w:lvlText w:val="•"/>
      <w:lvlJc w:val="left"/>
      <w:pPr>
        <w:ind w:left="644" w:hanging="360"/>
      </w:pPr>
      <w:rPr>
        <w:rFonts w:ascii="Arial" w:hAnsi="Arial" w:hint="default"/>
        <w:color w:val="3C8A2E"/>
        <w:sz w:val="20"/>
        <w:u w:color="3C8A2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A7F588A"/>
    <w:multiLevelType w:val="hybridMultilevel"/>
    <w:tmpl w:val="E4DC8D70"/>
    <w:lvl w:ilvl="0" w:tplc="7068C874">
      <w:start w:val="1"/>
      <w:numFmt w:val="decimal"/>
      <w:pStyle w:val="a2"/>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E7EB8"/>
    <w:multiLevelType w:val="multilevel"/>
    <w:tmpl w:val="56322290"/>
    <w:lvl w:ilvl="0">
      <w:start w:val="1"/>
      <w:numFmt w:val="decimal"/>
      <w:pStyle w:val="8"/>
      <w:lvlText w:val="РАЗДЕЛ %1."/>
      <w:lvlJc w:val="left"/>
      <w:pPr>
        <w:ind w:left="360" w:hanging="360"/>
      </w:pPr>
      <w:rPr>
        <w:rFonts w:ascii="Tahoma" w:hAnsi="Tahoma" w:hint="default"/>
        <w:b/>
        <w:i w:val="0"/>
        <w:caps w:val="0"/>
        <w:strike w:val="0"/>
        <w:dstrike w:val="0"/>
        <w:outline w:val="0"/>
        <w:shadow w:val="0"/>
        <w:emboss w:val="0"/>
        <w:imprint w:val="0"/>
        <w:vanish w:val="0"/>
        <w:color w:val="1E1C77"/>
        <w:sz w:val="28"/>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DD3487"/>
    <w:multiLevelType w:val="hybridMultilevel"/>
    <w:tmpl w:val="316A08E4"/>
    <w:lvl w:ilvl="0" w:tplc="7818A6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5B0D95"/>
    <w:multiLevelType w:val="hybridMultilevel"/>
    <w:tmpl w:val="8C5A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5A52A4"/>
    <w:multiLevelType w:val="hybridMultilevel"/>
    <w:tmpl w:val="AD52AD2E"/>
    <w:lvl w:ilvl="0" w:tplc="2772B476">
      <w:start w:val="1"/>
      <w:numFmt w:val="bullet"/>
      <w:lvlText w:val="▪"/>
      <w:lvlJc w:val="left"/>
      <w:pPr>
        <w:ind w:left="1571" w:hanging="360"/>
      </w:pPr>
      <w:rPr>
        <w:rFonts w:ascii="Arial" w:hAnsi="Arial" w:hint="default"/>
        <w:color w:val="3C8A2E"/>
        <w:sz w:val="20"/>
        <w:u w:color="3C8A2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7960EF9"/>
    <w:multiLevelType w:val="multilevel"/>
    <w:tmpl w:val="9C5E4484"/>
    <w:lvl w:ilvl="0">
      <w:start w:val="1"/>
      <w:numFmt w:val="decimal"/>
      <w:lvlText w:val="%1."/>
      <w:lvlJc w:val="left"/>
      <w:pPr>
        <w:tabs>
          <w:tab w:val="num" w:pos="432"/>
        </w:tabs>
        <w:ind w:left="432" w:hanging="360"/>
      </w:pPr>
      <w:rPr>
        <w:rFonts w:hint="default"/>
        <w:b/>
        <w:bCs/>
        <w:sz w:val="32"/>
      </w:rPr>
    </w:lvl>
    <w:lvl w:ilvl="1">
      <w:start w:val="1"/>
      <w:numFmt w:val="decimal"/>
      <w:lvlText w:val="%1.%2."/>
      <w:lvlJc w:val="left"/>
      <w:pPr>
        <w:tabs>
          <w:tab w:val="num" w:pos="432"/>
        </w:tabs>
        <w:ind w:left="432" w:hanging="432"/>
      </w:pPr>
      <w:rPr>
        <w:rFonts w:hint="default"/>
        <w:b/>
        <w:bCs/>
        <w:i w:val="0"/>
        <w:sz w:val="24"/>
        <w:szCs w:val="24"/>
      </w:rPr>
    </w:lvl>
    <w:lvl w:ilvl="2">
      <w:start w:val="1"/>
      <w:numFmt w:val="decimal"/>
      <w:lvlText w:val="%1.%2.%3."/>
      <w:lvlJc w:val="left"/>
      <w:pPr>
        <w:tabs>
          <w:tab w:val="num" w:pos="862"/>
        </w:tabs>
        <w:ind w:left="646" w:hanging="504"/>
      </w:pPr>
      <w:rPr>
        <w:rFonts w:hint="default"/>
        <w:b/>
        <w:i w:val="0"/>
        <w:caps w:val="0"/>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4752"/>
        </w:tabs>
        <w:ind w:left="4392" w:hanging="1440"/>
      </w:pPr>
      <w:rPr>
        <w:rFonts w:hint="default"/>
      </w:rPr>
    </w:lvl>
  </w:abstractNum>
  <w:abstractNum w:abstractNumId="25" w15:restartNumberingAfterBreak="0">
    <w:nsid w:val="53A77B1B"/>
    <w:multiLevelType w:val="hybridMultilevel"/>
    <w:tmpl w:val="1BAE46C6"/>
    <w:lvl w:ilvl="0" w:tplc="D63EBC26">
      <w:start w:val="1"/>
      <w:numFmt w:val="bullet"/>
      <w:lvlText w:val=""/>
      <w:lvlJc w:val="left"/>
      <w:pPr>
        <w:ind w:left="834" w:hanging="360"/>
      </w:pPr>
      <w:rPr>
        <w:rFonts w:ascii="Wingdings" w:hAnsi="Wingdings" w:hint="default"/>
        <w:color w:val="008000"/>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6" w15:restartNumberingAfterBreak="0">
    <w:nsid w:val="549059D2"/>
    <w:multiLevelType w:val="hybridMultilevel"/>
    <w:tmpl w:val="734E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C2840"/>
    <w:multiLevelType w:val="hybridMultilevel"/>
    <w:tmpl w:val="AB54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707F4D"/>
    <w:multiLevelType w:val="hybridMultilevel"/>
    <w:tmpl w:val="7372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FE39EA"/>
    <w:multiLevelType w:val="hybridMultilevel"/>
    <w:tmpl w:val="EA4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204088"/>
    <w:multiLevelType w:val="hybridMultilevel"/>
    <w:tmpl w:val="EDEE5248"/>
    <w:lvl w:ilvl="0" w:tplc="0060DB8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B81B3F"/>
    <w:multiLevelType w:val="hybridMultilevel"/>
    <w:tmpl w:val="56B829DA"/>
    <w:lvl w:ilvl="0" w:tplc="20A24AE0">
      <w:start w:val="1"/>
      <w:numFmt w:val="bullet"/>
      <w:lvlText w:val="−"/>
      <w:lvlJc w:val="left"/>
      <w:pPr>
        <w:ind w:left="1287" w:hanging="360"/>
      </w:pPr>
      <w:rPr>
        <w:rFonts w:ascii="Calibri" w:hAnsi="Calibri" w:hint="default"/>
        <w:color w:val="3C8A2E"/>
        <w:sz w:val="20"/>
        <w:u w:color="3C8A2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7FE4237"/>
    <w:multiLevelType w:val="hybridMultilevel"/>
    <w:tmpl w:val="1596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8802D9"/>
    <w:multiLevelType w:val="hybridMultilevel"/>
    <w:tmpl w:val="F204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3C4C32"/>
    <w:multiLevelType w:val="hybridMultilevel"/>
    <w:tmpl w:val="83D0692C"/>
    <w:lvl w:ilvl="0" w:tplc="668A5C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5" w15:restartNumberingAfterBreak="0">
    <w:nsid w:val="73DF7217"/>
    <w:multiLevelType w:val="hybridMultilevel"/>
    <w:tmpl w:val="7E98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4C0951"/>
    <w:multiLevelType w:val="hybridMultilevel"/>
    <w:tmpl w:val="A2D08298"/>
    <w:lvl w:ilvl="0" w:tplc="A77028B0">
      <w:start w:val="1"/>
      <w:numFmt w:val="decimal"/>
      <w:lvlText w:val="%1."/>
      <w:lvlJc w:val="left"/>
      <w:pPr>
        <w:ind w:left="720" w:hanging="360"/>
      </w:pPr>
      <w:rPr>
        <w:rFonts w:hint="default"/>
        <w:color w:val="EEECE1" w:themeColor="background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7941D1"/>
    <w:multiLevelType w:val="multilevel"/>
    <w:tmpl w:val="4B7C2E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6"/>
  </w:num>
  <w:num w:numId="3">
    <w:abstractNumId w:val="7"/>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35"/>
  </w:num>
  <w:num w:numId="9">
    <w:abstractNumId w:val="21"/>
  </w:num>
  <w:num w:numId="10">
    <w:abstractNumId w:val="8"/>
  </w:num>
  <w:num w:numId="11">
    <w:abstractNumId w:val="11"/>
  </w:num>
  <w:num w:numId="12">
    <w:abstractNumId w:val="14"/>
  </w:num>
  <w:num w:numId="13">
    <w:abstractNumId w:val="20"/>
  </w:num>
  <w:num w:numId="14">
    <w:abstractNumId w:val="10"/>
  </w:num>
  <w:num w:numId="15">
    <w:abstractNumId w:val="36"/>
  </w:num>
  <w:num w:numId="16">
    <w:abstractNumId w:val="38"/>
  </w:num>
  <w:num w:numId="17">
    <w:abstractNumId w:val="4"/>
  </w:num>
  <w:num w:numId="18">
    <w:abstractNumId w:val="3"/>
  </w:num>
  <w:num w:numId="19">
    <w:abstractNumId w:val="2"/>
  </w:num>
  <w:num w:numId="20">
    <w:abstractNumId w:val="0"/>
  </w:num>
  <w:num w:numId="21">
    <w:abstractNumId w:val="28"/>
  </w:num>
  <w:num w:numId="22">
    <w:abstractNumId w:val="1"/>
  </w:num>
  <w:num w:numId="23">
    <w:abstractNumId w:val="6"/>
    <w:lvlOverride w:ilvl="0">
      <w:startOverride w:val="1"/>
    </w:lvlOverride>
  </w:num>
  <w:num w:numId="24">
    <w:abstractNumId w:val="17"/>
  </w:num>
  <w:num w:numId="25">
    <w:abstractNumId w:val="18"/>
  </w:num>
  <w:num w:numId="26">
    <w:abstractNumId w:val="31"/>
  </w:num>
  <w:num w:numId="27">
    <w:abstractNumId w:val="23"/>
  </w:num>
  <w:num w:numId="28">
    <w:abstractNumId w:val="6"/>
    <w:lvlOverride w:ilvl="0">
      <w:startOverride w:val="1"/>
    </w:lvlOverride>
  </w:num>
  <w:num w:numId="29">
    <w:abstractNumId w:val="13"/>
  </w:num>
  <w:num w:numId="30">
    <w:abstractNumId w:val="37"/>
  </w:num>
  <w:num w:numId="31">
    <w:abstractNumId w:val="5"/>
  </w:num>
  <w:num w:numId="32">
    <w:abstractNumId w:val="34"/>
  </w:num>
  <w:num w:numId="33">
    <w:abstractNumId w:val="22"/>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num>
  <w:num w:numId="38">
    <w:abstractNumId w:val="30"/>
  </w:num>
  <w:num w:numId="39">
    <w:abstractNumId w:val="32"/>
  </w:num>
  <w:num w:numId="40">
    <w:abstractNumId w:val="27"/>
  </w:num>
  <w:num w:numId="41">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9FA"/>
    <w:rsid w:val="0000029E"/>
    <w:rsid w:val="00006963"/>
    <w:rsid w:val="0001299A"/>
    <w:rsid w:val="000265AB"/>
    <w:rsid w:val="000276C5"/>
    <w:rsid w:val="000377D1"/>
    <w:rsid w:val="0004198F"/>
    <w:rsid w:val="0004290D"/>
    <w:rsid w:val="0005049A"/>
    <w:rsid w:val="000516F2"/>
    <w:rsid w:val="00065491"/>
    <w:rsid w:val="000739D5"/>
    <w:rsid w:val="000767FF"/>
    <w:rsid w:val="000A6225"/>
    <w:rsid w:val="000A7D4C"/>
    <w:rsid w:val="000B227A"/>
    <w:rsid w:val="000C7695"/>
    <w:rsid w:val="000D03CB"/>
    <w:rsid w:val="000D0C0C"/>
    <w:rsid w:val="000D49F6"/>
    <w:rsid w:val="000F462D"/>
    <w:rsid w:val="000F47E0"/>
    <w:rsid w:val="001157C3"/>
    <w:rsid w:val="001206DD"/>
    <w:rsid w:val="00125E4D"/>
    <w:rsid w:val="00127AB7"/>
    <w:rsid w:val="00134267"/>
    <w:rsid w:val="00137341"/>
    <w:rsid w:val="0013788C"/>
    <w:rsid w:val="0014771A"/>
    <w:rsid w:val="00162D3A"/>
    <w:rsid w:val="001647F2"/>
    <w:rsid w:val="00166497"/>
    <w:rsid w:val="001667A0"/>
    <w:rsid w:val="001673B0"/>
    <w:rsid w:val="00174429"/>
    <w:rsid w:val="001A1EF5"/>
    <w:rsid w:val="001B0623"/>
    <w:rsid w:val="001B5E34"/>
    <w:rsid w:val="001C0250"/>
    <w:rsid w:val="001C389F"/>
    <w:rsid w:val="001C7CC3"/>
    <w:rsid w:val="001D1D02"/>
    <w:rsid w:val="001D2F55"/>
    <w:rsid w:val="001D5DDD"/>
    <w:rsid w:val="001D686E"/>
    <w:rsid w:val="001E02C8"/>
    <w:rsid w:val="001E0A25"/>
    <w:rsid w:val="001E1A83"/>
    <w:rsid w:val="001F19B2"/>
    <w:rsid w:val="001F475C"/>
    <w:rsid w:val="0020692E"/>
    <w:rsid w:val="00211931"/>
    <w:rsid w:val="00220676"/>
    <w:rsid w:val="002238F2"/>
    <w:rsid w:val="00233FF9"/>
    <w:rsid w:val="00247838"/>
    <w:rsid w:val="00247FB8"/>
    <w:rsid w:val="00250648"/>
    <w:rsid w:val="00253A4F"/>
    <w:rsid w:val="00273ACD"/>
    <w:rsid w:val="0028330E"/>
    <w:rsid w:val="0028604C"/>
    <w:rsid w:val="00291154"/>
    <w:rsid w:val="00293255"/>
    <w:rsid w:val="002A60D5"/>
    <w:rsid w:val="002E0697"/>
    <w:rsid w:val="002E1D24"/>
    <w:rsid w:val="002E20BB"/>
    <w:rsid w:val="002E3D06"/>
    <w:rsid w:val="002E4D3A"/>
    <w:rsid w:val="002E5311"/>
    <w:rsid w:val="002F2187"/>
    <w:rsid w:val="002F3AD7"/>
    <w:rsid w:val="003252F2"/>
    <w:rsid w:val="003307E5"/>
    <w:rsid w:val="00331E2C"/>
    <w:rsid w:val="00337265"/>
    <w:rsid w:val="00340528"/>
    <w:rsid w:val="0034165C"/>
    <w:rsid w:val="00363306"/>
    <w:rsid w:val="00365801"/>
    <w:rsid w:val="00367517"/>
    <w:rsid w:val="00373D3E"/>
    <w:rsid w:val="00375C26"/>
    <w:rsid w:val="003765EE"/>
    <w:rsid w:val="00381B8D"/>
    <w:rsid w:val="00382DEC"/>
    <w:rsid w:val="003921BA"/>
    <w:rsid w:val="00392FCE"/>
    <w:rsid w:val="003A0823"/>
    <w:rsid w:val="003A5F4A"/>
    <w:rsid w:val="003B7A47"/>
    <w:rsid w:val="003D12D1"/>
    <w:rsid w:val="003D7B5A"/>
    <w:rsid w:val="003E3E60"/>
    <w:rsid w:val="003F6077"/>
    <w:rsid w:val="00402B3B"/>
    <w:rsid w:val="00403D69"/>
    <w:rsid w:val="004068CC"/>
    <w:rsid w:val="004245DD"/>
    <w:rsid w:val="00430898"/>
    <w:rsid w:val="0043459F"/>
    <w:rsid w:val="00436064"/>
    <w:rsid w:val="0044041A"/>
    <w:rsid w:val="00474177"/>
    <w:rsid w:val="00484D3F"/>
    <w:rsid w:val="00485F76"/>
    <w:rsid w:val="00492CBB"/>
    <w:rsid w:val="00493F26"/>
    <w:rsid w:val="004B0105"/>
    <w:rsid w:val="004C0612"/>
    <w:rsid w:val="004C6711"/>
    <w:rsid w:val="004C7BCA"/>
    <w:rsid w:val="004D0144"/>
    <w:rsid w:val="00500074"/>
    <w:rsid w:val="00502F0F"/>
    <w:rsid w:val="00512F64"/>
    <w:rsid w:val="00513308"/>
    <w:rsid w:val="00517AA4"/>
    <w:rsid w:val="00535F08"/>
    <w:rsid w:val="005428A1"/>
    <w:rsid w:val="00550396"/>
    <w:rsid w:val="005549C0"/>
    <w:rsid w:val="00567033"/>
    <w:rsid w:val="0057206C"/>
    <w:rsid w:val="00587EF0"/>
    <w:rsid w:val="0059528C"/>
    <w:rsid w:val="00595919"/>
    <w:rsid w:val="005A3043"/>
    <w:rsid w:val="005C2EC7"/>
    <w:rsid w:val="005C4600"/>
    <w:rsid w:val="005D0D24"/>
    <w:rsid w:val="005D2FD3"/>
    <w:rsid w:val="005E28D6"/>
    <w:rsid w:val="005E5489"/>
    <w:rsid w:val="005F43D2"/>
    <w:rsid w:val="005F59FA"/>
    <w:rsid w:val="005F6628"/>
    <w:rsid w:val="00600EE6"/>
    <w:rsid w:val="00603306"/>
    <w:rsid w:val="0061392E"/>
    <w:rsid w:val="0062046C"/>
    <w:rsid w:val="00621CA8"/>
    <w:rsid w:val="00631808"/>
    <w:rsid w:val="006323EF"/>
    <w:rsid w:val="00633609"/>
    <w:rsid w:val="00635608"/>
    <w:rsid w:val="00656C8E"/>
    <w:rsid w:val="0066638A"/>
    <w:rsid w:val="00671CB4"/>
    <w:rsid w:val="00672138"/>
    <w:rsid w:val="0067219D"/>
    <w:rsid w:val="0068560C"/>
    <w:rsid w:val="006902D8"/>
    <w:rsid w:val="006A0FFE"/>
    <w:rsid w:val="006A21E3"/>
    <w:rsid w:val="006A38C4"/>
    <w:rsid w:val="006B3C1E"/>
    <w:rsid w:val="006E0D92"/>
    <w:rsid w:val="006F0174"/>
    <w:rsid w:val="006F3E5E"/>
    <w:rsid w:val="007069CF"/>
    <w:rsid w:val="00716B13"/>
    <w:rsid w:val="0073150F"/>
    <w:rsid w:val="00736EA2"/>
    <w:rsid w:val="00742CB2"/>
    <w:rsid w:val="00751261"/>
    <w:rsid w:val="00752631"/>
    <w:rsid w:val="0076352F"/>
    <w:rsid w:val="00765F19"/>
    <w:rsid w:val="007808F9"/>
    <w:rsid w:val="007B1884"/>
    <w:rsid w:val="007B2E4E"/>
    <w:rsid w:val="007C7FB0"/>
    <w:rsid w:val="007D0AFF"/>
    <w:rsid w:val="007F038C"/>
    <w:rsid w:val="007F19D2"/>
    <w:rsid w:val="00806671"/>
    <w:rsid w:val="008114D8"/>
    <w:rsid w:val="00836CC6"/>
    <w:rsid w:val="008430E3"/>
    <w:rsid w:val="0085748E"/>
    <w:rsid w:val="00865137"/>
    <w:rsid w:val="00867636"/>
    <w:rsid w:val="00876C9C"/>
    <w:rsid w:val="008802EC"/>
    <w:rsid w:val="00895CA2"/>
    <w:rsid w:val="008A010A"/>
    <w:rsid w:val="008A3630"/>
    <w:rsid w:val="008B161D"/>
    <w:rsid w:val="008B3DC8"/>
    <w:rsid w:val="008B68DA"/>
    <w:rsid w:val="008C4495"/>
    <w:rsid w:val="008C4916"/>
    <w:rsid w:val="008C5BC1"/>
    <w:rsid w:val="008D2DC3"/>
    <w:rsid w:val="008D57E9"/>
    <w:rsid w:val="008E610E"/>
    <w:rsid w:val="008F5E40"/>
    <w:rsid w:val="008F61C5"/>
    <w:rsid w:val="008F77C6"/>
    <w:rsid w:val="00904164"/>
    <w:rsid w:val="00905EE6"/>
    <w:rsid w:val="00916880"/>
    <w:rsid w:val="0093446F"/>
    <w:rsid w:val="00934A66"/>
    <w:rsid w:val="009448AE"/>
    <w:rsid w:val="00960D08"/>
    <w:rsid w:val="0096230A"/>
    <w:rsid w:val="009639ED"/>
    <w:rsid w:val="00964059"/>
    <w:rsid w:val="00983A26"/>
    <w:rsid w:val="00991A71"/>
    <w:rsid w:val="009A13E8"/>
    <w:rsid w:val="009A77E8"/>
    <w:rsid w:val="009C470F"/>
    <w:rsid w:val="009C710C"/>
    <w:rsid w:val="009D0D07"/>
    <w:rsid w:val="009D0F9E"/>
    <w:rsid w:val="009D4546"/>
    <w:rsid w:val="009D461F"/>
    <w:rsid w:val="009E4322"/>
    <w:rsid w:val="00A01DF9"/>
    <w:rsid w:val="00A16C89"/>
    <w:rsid w:val="00A27104"/>
    <w:rsid w:val="00A43A4F"/>
    <w:rsid w:val="00A44851"/>
    <w:rsid w:val="00A47517"/>
    <w:rsid w:val="00A569DD"/>
    <w:rsid w:val="00A60E4B"/>
    <w:rsid w:val="00A6196A"/>
    <w:rsid w:val="00A637F8"/>
    <w:rsid w:val="00A85114"/>
    <w:rsid w:val="00A90978"/>
    <w:rsid w:val="00AA35D8"/>
    <w:rsid w:val="00AA68AD"/>
    <w:rsid w:val="00AB0664"/>
    <w:rsid w:val="00AB0DC4"/>
    <w:rsid w:val="00AB6C4B"/>
    <w:rsid w:val="00AD2564"/>
    <w:rsid w:val="00AD4480"/>
    <w:rsid w:val="00AD61FD"/>
    <w:rsid w:val="00AD757F"/>
    <w:rsid w:val="00AE3EBC"/>
    <w:rsid w:val="00AF3554"/>
    <w:rsid w:val="00AF546F"/>
    <w:rsid w:val="00B13050"/>
    <w:rsid w:val="00B15966"/>
    <w:rsid w:val="00B24874"/>
    <w:rsid w:val="00B30BCF"/>
    <w:rsid w:val="00B33748"/>
    <w:rsid w:val="00B453B9"/>
    <w:rsid w:val="00B6273C"/>
    <w:rsid w:val="00B70300"/>
    <w:rsid w:val="00B732F5"/>
    <w:rsid w:val="00B828E0"/>
    <w:rsid w:val="00B82D48"/>
    <w:rsid w:val="00B91FD3"/>
    <w:rsid w:val="00B921FA"/>
    <w:rsid w:val="00B96495"/>
    <w:rsid w:val="00B97D49"/>
    <w:rsid w:val="00BA2E1D"/>
    <w:rsid w:val="00BA58AB"/>
    <w:rsid w:val="00BA7807"/>
    <w:rsid w:val="00BB2048"/>
    <w:rsid w:val="00BB3E67"/>
    <w:rsid w:val="00BC4279"/>
    <w:rsid w:val="00BD6CE8"/>
    <w:rsid w:val="00BE2322"/>
    <w:rsid w:val="00BF703F"/>
    <w:rsid w:val="00C040CC"/>
    <w:rsid w:val="00C125DC"/>
    <w:rsid w:val="00C35A9A"/>
    <w:rsid w:val="00C35AA7"/>
    <w:rsid w:val="00C35F4E"/>
    <w:rsid w:val="00C46690"/>
    <w:rsid w:val="00C46DC6"/>
    <w:rsid w:val="00C65F84"/>
    <w:rsid w:val="00C81995"/>
    <w:rsid w:val="00C849A2"/>
    <w:rsid w:val="00C95402"/>
    <w:rsid w:val="00CA21AC"/>
    <w:rsid w:val="00CA7DDD"/>
    <w:rsid w:val="00CB2CA0"/>
    <w:rsid w:val="00CB7E0C"/>
    <w:rsid w:val="00CC1E40"/>
    <w:rsid w:val="00CD2001"/>
    <w:rsid w:val="00CD75E9"/>
    <w:rsid w:val="00CE4EDD"/>
    <w:rsid w:val="00CF3C51"/>
    <w:rsid w:val="00D13384"/>
    <w:rsid w:val="00D1416C"/>
    <w:rsid w:val="00D32C41"/>
    <w:rsid w:val="00D472AE"/>
    <w:rsid w:val="00D571F1"/>
    <w:rsid w:val="00D71E3E"/>
    <w:rsid w:val="00D74B3D"/>
    <w:rsid w:val="00D779F7"/>
    <w:rsid w:val="00D8630A"/>
    <w:rsid w:val="00D93411"/>
    <w:rsid w:val="00DB2FE2"/>
    <w:rsid w:val="00DC250A"/>
    <w:rsid w:val="00DC4B9B"/>
    <w:rsid w:val="00DD5977"/>
    <w:rsid w:val="00DE1C2C"/>
    <w:rsid w:val="00DE5685"/>
    <w:rsid w:val="00E00B94"/>
    <w:rsid w:val="00E04142"/>
    <w:rsid w:val="00E169C5"/>
    <w:rsid w:val="00E31C55"/>
    <w:rsid w:val="00E344E4"/>
    <w:rsid w:val="00E65112"/>
    <w:rsid w:val="00E80C30"/>
    <w:rsid w:val="00E83A97"/>
    <w:rsid w:val="00EA0B9E"/>
    <w:rsid w:val="00EA1CB5"/>
    <w:rsid w:val="00EB277E"/>
    <w:rsid w:val="00EB63C0"/>
    <w:rsid w:val="00EC5599"/>
    <w:rsid w:val="00ED2A74"/>
    <w:rsid w:val="00ED2CAB"/>
    <w:rsid w:val="00EE7B68"/>
    <w:rsid w:val="00EF13DC"/>
    <w:rsid w:val="00F07FA3"/>
    <w:rsid w:val="00F317B0"/>
    <w:rsid w:val="00F3733B"/>
    <w:rsid w:val="00F378F2"/>
    <w:rsid w:val="00F4076E"/>
    <w:rsid w:val="00F5154A"/>
    <w:rsid w:val="00F51EB2"/>
    <w:rsid w:val="00F60226"/>
    <w:rsid w:val="00F606BC"/>
    <w:rsid w:val="00F76397"/>
    <w:rsid w:val="00F923DD"/>
    <w:rsid w:val="00F9569D"/>
    <w:rsid w:val="00F95CBC"/>
    <w:rsid w:val="00F96045"/>
    <w:rsid w:val="00FA77E8"/>
    <w:rsid w:val="00FB1EB0"/>
    <w:rsid w:val="00FB4F46"/>
    <w:rsid w:val="00FB6519"/>
    <w:rsid w:val="00FD2206"/>
    <w:rsid w:val="00FD3692"/>
    <w:rsid w:val="00FD58B5"/>
    <w:rsid w:val="00FD5DBF"/>
    <w:rsid w:val="00FD7D5B"/>
    <w:rsid w:val="00FE3575"/>
    <w:rsid w:val="00FE62EF"/>
    <w:rsid w:val="00FF01AD"/>
    <w:rsid w:val="00FF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4C15"/>
  <w15:docId w15:val="{3DE57897-8B20-4293-BBC2-1F40889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8604C"/>
  </w:style>
  <w:style w:type="paragraph" w:styleId="1">
    <w:name w:val="heading 1"/>
    <w:aliases w:val="Заголовок 1 Знак1 Знак2,Заголовок 1 Знак Знак1 Знак Знак,Заголовок 1 Знак1 Знак2 Знак Знак Знак,Заголовок 1 Знак Знак Знак2 Знак Знак Знак,Заголовок 1 Знак1 Знак Знак Знак1 Знак Знак Знак,Заголовок 1 Знак Знак Знак2,Ç1 Знак,1_NEO,Head 1,2К"/>
    <w:basedOn w:val="a3"/>
    <w:next w:val="a3"/>
    <w:link w:val="10"/>
    <w:qFormat/>
    <w:rsid w:val="00B13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Paragraph,2,n2,Sub heading,1,H2,Çàãîëîâîê 2 Çíàê,heading2,section 1.1,heading 2,Heading 2 Hidden,B Heading,Header 2,l2,Level 2 Head,A.B.C.,Head2,Level 2,A,Заголовок 2 Знак1 Знак,Заголовок 2 Знак Знак1 Знак,Подзаголовок1,2_NEO"/>
    <w:basedOn w:val="a3"/>
    <w:next w:val="a3"/>
    <w:link w:val="20"/>
    <w:unhideWhenUsed/>
    <w:qFormat/>
    <w:rsid w:val="00B13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2,Заголовок 3 Знак1 Знак Знак1,Заголовок 3 Знак Знак2 Знак Знак1,Заголовок 3 Знак1 Знак Знак1 Знак Знак1,Заголовок 3 Знак Знак2 Знак Знак1 Знак Знак,Заголовок 3 Знак1 Знак Знак1 Знак Знак1 Знак Знак,h3"/>
    <w:basedOn w:val="a3"/>
    <w:next w:val="a3"/>
    <w:link w:val="30"/>
    <w:unhideWhenUsed/>
    <w:qFormat/>
    <w:rsid w:val="00B130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_ВТБ,4_ВТБ1,4_ВТБ2,4_ВТБ11,4_ВТБ3,4_ВТБ12,4_ВТБ21,4_ВТБ111,Знак2,ВТБ_4,4_ВТБ4,4_ВТБ13,4_ВТБ22,Заголовок 4 (Приложение), Знак2, Знак2 Знак,H4,- 1.1.1.1,EIA H4,OG Heading 4,- 11,11,- 13,13,- 14,14,RSKH4,Н4,Map Title,4_ВТБ112,4_ВТБ31,4_ВТБ121"/>
    <w:basedOn w:val="a3"/>
    <w:next w:val="a3"/>
    <w:link w:val="40"/>
    <w:uiPriority w:val="9"/>
    <w:qFormat/>
    <w:rsid w:val="004C7BCA"/>
    <w:pPr>
      <w:keepNext/>
      <w:spacing w:before="240" w:after="60" w:line="240" w:lineRule="auto"/>
      <w:outlineLvl w:val="3"/>
    </w:pPr>
    <w:rPr>
      <w:rFonts w:ascii="Times New Roman" w:eastAsia="Times New Roman" w:hAnsi="Times New Roman" w:cs="Times New Roman"/>
      <w:b/>
      <w:bCs/>
      <w:sz w:val="24"/>
      <w:szCs w:val="28"/>
      <w:lang w:eastAsia="ru-RU"/>
    </w:rPr>
  </w:style>
  <w:style w:type="paragraph" w:styleId="5">
    <w:name w:val="heading 5"/>
    <w:basedOn w:val="a3"/>
    <w:next w:val="a3"/>
    <w:link w:val="50"/>
    <w:uiPriority w:val="9"/>
    <w:unhideWhenUsed/>
    <w:qFormat/>
    <w:rsid w:val="009A13E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3"/>
    <w:next w:val="a3"/>
    <w:link w:val="60"/>
    <w:uiPriority w:val="9"/>
    <w:semiHidden/>
    <w:qFormat/>
    <w:rsid w:val="00CC1E40"/>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qFormat/>
    <w:rsid w:val="00CC1E40"/>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80">
    <w:name w:val="heading 8"/>
    <w:basedOn w:val="a3"/>
    <w:next w:val="a3"/>
    <w:link w:val="81"/>
    <w:uiPriority w:val="9"/>
    <w:unhideWhenUsed/>
    <w:qFormat/>
    <w:rsid w:val="009A13E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
    <w:unhideWhenUsed/>
    <w:qFormat/>
    <w:rsid w:val="009A13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1 Знак2 Знак,Заголовок 1 Знак Знак1 Знак Знак Знак,Заголовок 1 Знак1 Знак2 Знак Знак Знак Знак,Заголовок 1 Знак Знак Знак2 Знак Знак Знак Знак,Заголовок 1 Знак1 Знак Знак Знак1 Знак Знак Знак Знак,Ç1 Знак Знак,1_NEO Знак"/>
    <w:basedOn w:val="a4"/>
    <w:link w:val="1"/>
    <w:rsid w:val="00B13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Paragraph Знак,2 Знак,n2 Знак,Sub heading Знак,1 Знак,H2 Знак,Çàãîëîâîê 2 Çíàê Знак,heading2 Знак,section 1.1 Знак,heading 2 Знак,Heading 2 Hidden Знак,B Heading Знак,Header 2 Знак,l2 Знак,Level 2 Head Знак,A.B.C. Знак,A Знак"/>
    <w:basedOn w:val="a4"/>
    <w:link w:val="2"/>
    <w:rsid w:val="00B130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2 Знак,Заголовок 3 Знак1 Знак Знак1 Знак,Заголовок 3 Знак Знак2 Знак Знак1 Знак,Заголовок 3 Знак1 Знак Знак1 Знак Знак1 Знак,Заголовок 3 Знак Знак2 Знак Знак1 Знак Знак Знак,h3 Знак"/>
    <w:basedOn w:val="a4"/>
    <w:link w:val="3"/>
    <w:rsid w:val="00B13050"/>
    <w:rPr>
      <w:rFonts w:asciiTheme="majorHAnsi" w:eastAsiaTheme="majorEastAsia" w:hAnsiTheme="majorHAnsi" w:cstheme="majorBidi"/>
      <w:b/>
      <w:bCs/>
      <w:color w:val="4F81BD" w:themeColor="accent1"/>
    </w:rPr>
  </w:style>
  <w:style w:type="character" w:customStyle="1" w:styleId="40">
    <w:name w:val="Заголовок 4 Знак"/>
    <w:aliases w:val="4_ВТБ Знак,4_ВТБ1 Знак,4_ВТБ2 Знак,4_ВТБ11 Знак,4_ВТБ3 Знак,4_ВТБ12 Знак,4_ВТБ21 Знак,4_ВТБ111 Знак,Знак2 Знак,ВТБ_4 Знак,4_ВТБ4 Знак,4_ВТБ13 Знак,4_ВТБ22 Знак,Заголовок 4 (Приложение) Знак, Знак2 Знак1, Знак2 Знак Знак,H4 Знак,11 Знак"/>
    <w:basedOn w:val="a4"/>
    <w:link w:val="4"/>
    <w:uiPriority w:val="9"/>
    <w:rsid w:val="004C7BCA"/>
    <w:rPr>
      <w:rFonts w:ascii="Times New Roman" w:eastAsia="Times New Roman" w:hAnsi="Times New Roman" w:cs="Times New Roman"/>
      <w:b/>
      <w:bCs/>
      <w:sz w:val="24"/>
      <w:szCs w:val="28"/>
      <w:lang w:eastAsia="ru-RU"/>
    </w:rPr>
  </w:style>
  <w:style w:type="paragraph" w:styleId="a7">
    <w:name w:val="TOC Heading"/>
    <w:basedOn w:val="1"/>
    <w:next w:val="a3"/>
    <w:uiPriority w:val="39"/>
    <w:unhideWhenUsed/>
    <w:qFormat/>
    <w:rsid w:val="004C7BCA"/>
    <w:pPr>
      <w:outlineLvl w:val="9"/>
    </w:pPr>
    <w:rPr>
      <w:lang w:eastAsia="ru-RU"/>
    </w:rPr>
  </w:style>
  <w:style w:type="paragraph" w:customStyle="1" w:styleId="a8">
    <w:name w:val="АБМ Табпод"/>
    <w:basedOn w:val="a3"/>
    <w:link w:val="a9"/>
    <w:qFormat/>
    <w:rsid w:val="004C7BCA"/>
    <w:pPr>
      <w:keepNext/>
      <w:keepLines/>
      <w:spacing w:before="120" w:after="0" w:line="240" w:lineRule="auto"/>
      <w:jc w:val="right"/>
    </w:pPr>
    <w:rPr>
      <w:rFonts w:ascii="Times New Roman" w:eastAsia="Times New Roman" w:hAnsi="Times New Roman" w:cs="Times New Roman"/>
      <w:b/>
      <w:szCs w:val="24"/>
      <w:lang w:eastAsia="ru-RU"/>
    </w:rPr>
  </w:style>
  <w:style w:type="character" w:customStyle="1" w:styleId="a9">
    <w:name w:val="АБМ Табпод Знак"/>
    <w:basedOn w:val="a4"/>
    <w:link w:val="a8"/>
    <w:rsid w:val="004C7BCA"/>
    <w:rPr>
      <w:rFonts w:ascii="Times New Roman" w:eastAsia="Times New Roman" w:hAnsi="Times New Roman" w:cs="Times New Roman"/>
      <w:b/>
      <w:szCs w:val="24"/>
      <w:lang w:eastAsia="ru-RU"/>
    </w:rPr>
  </w:style>
  <w:style w:type="paragraph" w:customStyle="1" w:styleId="aa">
    <w:name w:val="АБМ основной"/>
    <w:basedOn w:val="a3"/>
    <w:link w:val="ab"/>
    <w:qFormat/>
    <w:rsid w:val="004C7BCA"/>
    <w:pPr>
      <w:spacing w:before="120" w:after="0" w:line="240" w:lineRule="auto"/>
      <w:jc w:val="both"/>
    </w:pPr>
    <w:rPr>
      <w:rFonts w:ascii="Times New Roman" w:eastAsia="Times New Roman" w:hAnsi="Times New Roman" w:cs="Times New Roman"/>
      <w:noProof/>
      <w:sz w:val="24"/>
      <w:szCs w:val="24"/>
      <w:lang w:eastAsia="ru-RU"/>
    </w:rPr>
  </w:style>
  <w:style w:type="character" w:customStyle="1" w:styleId="ab">
    <w:name w:val="АБМ основной Знак"/>
    <w:basedOn w:val="a4"/>
    <w:link w:val="aa"/>
    <w:rsid w:val="004C7BCA"/>
    <w:rPr>
      <w:rFonts w:ascii="Times New Roman" w:eastAsia="Times New Roman" w:hAnsi="Times New Roman" w:cs="Times New Roman"/>
      <w:noProof/>
      <w:sz w:val="24"/>
      <w:szCs w:val="24"/>
      <w:lang w:eastAsia="ru-RU"/>
    </w:rPr>
  </w:style>
  <w:style w:type="paragraph" w:customStyle="1" w:styleId="ac">
    <w:name w:val="АБМ Выводы"/>
    <w:basedOn w:val="a3"/>
    <w:link w:val="ad"/>
    <w:qFormat/>
    <w:rsid w:val="004C7BCA"/>
    <w:pPr>
      <w:spacing w:before="120" w:after="0" w:line="240" w:lineRule="auto"/>
      <w:jc w:val="both"/>
    </w:pPr>
    <w:rPr>
      <w:rFonts w:ascii="Times New Roman" w:eastAsia="Times New Roman" w:hAnsi="Times New Roman" w:cs="Times New Roman"/>
      <w:i/>
      <w:sz w:val="24"/>
      <w:szCs w:val="24"/>
      <w:lang w:eastAsia="ru-RU"/>
    </w:rPr>
  </w:style>
  <w:style w:type="character" w:customStyle="1" w:styleId="ad">
    <w:name w:val="АБМ Выводы Знак"/>
    <w:basedOn w:val="a4"/>
    <w:link w:val="ac"/>
    <w:rsid w:val="004C7BCA"/>
    <w:rPr>
      <w:rFonts w:ascii="Times New Roman" w:eastAsia="Times New Roman" w:hAnsi="Times New Roman" w:cs="Times New Roman"/>
      <w:i/>
      <w:sz w:val="24"/>
      <w:szCs w:val="24"/>
      <w:lang w:eastAsia="ru-RU"/>
    </w:rPr>
  </w:style>
  <w:style w:type="paragraph" w:customStyle="1" w:styleId="ae">
    <w:name w:val="АБМ Основной"/>
    <w:basedOn w:val="a3"/>
    <w:link w:val="af"/>
    <w:qFormat/>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
    <w:name w:val="АБМ Основной Знак"/>
    <w:basedOn w:val="a4"/>
    <w:link w:val="ae"/>
    <w:rsid w:val="004C7BCA"/>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4C7BCA"/>
    <w:pPr>
      <w:spacing w:after="0" w:line="240" w:lineRule="auto"/>
    </w:pPr>
    <w:rPr>
      <w:rFonts w:ascii="Tahoma" w:hAnsi="Tahoma" w:cs="Tahoma"/>
      <w:sz w:val="16"/>
      <w:szCs w:val="16"/>
    </w:rPr>
  </w:style>
  <w:style w:type="character" w:customStyle="1" w:styleId="af1">
    <w:name w:val="Текст выноски Знак"/>
    <w:basedOn w:val="a4"/>
    <w:link w:val="af0"/>
    <w:uiPriority w:val="99"/>
    <w:rsid w:val="004C7BCA"/>
    <w:rPr>
      <w:rFonts w:ascii="Tahoma" w:hAnsi="Tahoma" w:cs="Tahoma"/>
      <w:sz w:val="16"/>
      <w:szCs w:val="16"/>
    </w:rPr>
  </w:style>
  <w:style w:type="paragraph" w:customStyle="1" w:styleId="af2">
    <w:name w:val="АБМ Таблицы"/>
    <w:basedOn w:val="a3"/>
    <w:link w:val="af3"/>
    <w:qFormat/>
    <w:rsid w:val="004C7BC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М Таблицы Знак"/>
    <w:basedOn w:val="a4"/>
    <w:link w:val="af2"/>
    <w:rsid w:val="004C7BCA"/>
    <w:rPr>
      <w:rFonts w:ascii="Times New Roman" w:eastAsia="Times New Roman" w:hAnsi="Times New Roman" w:cs="Times New Roman"/>
      <w:sz w:val="20"/>
      <w:szCs w:val="20"/>
      <w:lang w:eastAsia="ru-RU"/>
    </w:rPr>
  </w:style>
  <w:style w:type="paragraph" w:customStyle="1" w:styleId="a2">
    <w:name w:val="АБМ СписН"/>
    <w:basedOn w:val="a3"/>
    <w:qFormat/>
    <w:rsid w:val="004C7BCA"/>
    <w:pPr>
      <w:numPr>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af4">
    <w:name w:val="Обычный выделенный"/>
    <w:basedOn w:val="a3"/>
    <w:uiPriority w:val="99"/>
    <w:qFormat/>
    <w:rsid w:val="004C7BCA"/>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11">
    <w:name w:val="Без интервала1"/>
    <w:aliases w:val="основа"/>
    <w:uiPriority w:val="1"/>
    <w:qFormat/>
    <w:rsid w:val="004C7BCA"/>
    <w:pPr>
      <w:spacing w:after="0"/>
      <w:ind w:left="170" w:right="170" w:firstLine="567"/>
      <w:jc w:val="both"/>
    </w:pPr>
    <w:rPr>
      <w:rFonts w:ascii="Times New Roman" w:eastAsia="SimSun" w:hAnsi="Times New Roman" w:cs="Times New Roman"/>
      <w:sz w:val="24"/>
      <w:szCs w:val="24"/>
      <w:lang w:eastAsia="zh-CN"/>
    </w:rPr>
  </w:style>
  <w:style w:type="paragraph" w:styleId="af5">
    <w:name w:val="caption"/>
    <w:aliases w:val="Caption Char,Caption Char1 Char,Caption Char Char Char,Caption Char1,Caption Char Char,Caption Char2 Char,Caption Char Char1 Char,Caption Char1 Char Char Char,Caption Char Char Char Char Char,Caption Char1 Char1 Char,диаграммы, Знак3 Зн"/>
    <w:basedOn w:val="a3"/>
    <w:next w:val="a3"/>
    <w:link w:val="af6"/>
    <w:uiPriority w:val="35"/>
    <w:qFormat/>
    <w:rsid w:val="004C7BCA"/>
    <w:pPr>
      <w:keepNext/>
      <w:spacing w:after="0" w:line="240" w:lineRule="auto"/>
      <w:jc w:val="right"/>
    </w:pPr>
    <w:rPr>
      <w:rFonts w:ascii="Times New Roman" w:eastAsia="Times New Roman" w:hAnsi="Times New Roman" w:cs="Times New Roman"/>
      <w:b/>
      <w:bCs/>
      <w:szCs w:val="24"/>
      <w:lang w:eastAsia="ru-RU"/>
    </w:rPr>
  </w:style>
  <w:style w:type="character" w:customStyle="1" w:styleId="a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5"/>
    <w:rsid w:val="004C7BCA"/>
    <w:rPr>
      <w:rFonts w:ascii="Times New Roman" w:eastAsia="Times New Roman" w:hAnsi="Times New Roman" w:cs="Times New Roman"/>
      <w:b/>
      <w:bCs/>
      <w:szCs w:val="24"/>
      <w:lang w:eastAsia="ru-RU"/>
    </w:rPr>
  </w:style>
  <w:style w:type="paragraph" w:styleId="af7">
    <w:name w:val="Title"/>
    <w:basedOn w:val="a3"/>
    <w:link w:val="af8"/>
    <w:uiPriority w:val="10"/>
    <w:qFormat/>
    <w:rsid w:val="004C7BCA"/>
    <w:pPr>
      <w:spacing w:before="240" w:after="60" w:line="240" w:lineRule="auto"/>
      <w:jc w:val="center"/>
    </w:pPr>
    <w:rPr>
      <w:rFonts w:ascii="Times New Roman" w:eastAsia="Times New Roman" w:hAnsi="Times New Roman" w:cs="Arial"/>
      <w:b/>
      <w:bCs/>
      <w:kern w:val="28"/>
      <w:sz w:val="32"/>
      <w:szCs w:val="32"/>
      <w:lang w:eastAsia="ru-RU"/>
    </w:rPr>
  </w:style>
  <w:style w:type="character" w:customStyle="1" w:styleId="af8">
    <w:name w:val="Заголовок Знак"/>
    <w:basedOn w:val="a4"/>
    <w:link w:val="af7"/>
    <w:uiPriority w:val="10"/>
    <w:rsid w:val="004C7BCA"/>
    <w:rPr>
      <w:rFonts w:ascii="Times New Roman" w:eastAsia="Times New Roman" w:hAnsi="Times New Roman" w:cs="Arial"/>
      <w:b/>
      <w:bCs/>
      <w:kern w:val="28"/>
      <w:sz w:val="32"/>
      <w:szCs w:val="32"/>
      <w:lang w:eastAsia="ru-RU"/>
    </w:rPr>
  </w:style>
  <w:style w:type="character" w:styleId="af9">
    <w:name w:val="Strong"/>
    <w:aliases w:val="Строгий_ЭКСКО"/>
    <w:basedOn w:val="a4"/>
    <w:uiPriority w:val="22"/>
    <w:qFormat/>
    <w:rsid w:val="004C7BCA"/>
    <w:rPr>
      <w:b/>
      <w:bCs/>
    </w:rPr>
  </w:style>
  <w:style w:type="character" w:styleId="afa">
    <w:name w:val="Emphasis"/>
    <w:aliases w:val="Курсив"/>
    <w:basedOn w:val="a4"/>
    <w:uiPriority w:val="20"/>
    <w:qFormat/>
    <w:rsid w:val="004C7BCA"/>
    <w:rPr>
      <w:iCs/>
      <w:bdr w:val="none" w:sz="0" w:space="0" w:color="auto"/>
      <w:shd w:val="clear" w:color="auto" w:fill="FFFF00"/>
      <w:vertAlign w:val="baseline"/>
    </w:rPr>
  </w:style>
  <w:style w:type="paragraph" w:styleId="afb">
    <w:name w:val="List Paragraph"/>
    <w:basedOn w:val="a3"/>
    <w:link w:val="afc"/>
    <w:uiPriority w:val="34"/>
    <w:qFormat/>
    <w:rsid w:val="004C7B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rsid w:val="004C7BCA"/>
    <w:rPr>
      <w:rFonts w:ascii="Times New Roman" w:eastAsia="Times New Roman" w:hAnsi="Times New Roman" w:cs="Times New Roman"/>
      <w:sz w:val="24"/>
      <w:szCs w:val="24"/>
      <w:lang w:eastAsia="ru-RU"/>
    </w:rPr>
  </w:style>
  <w:style w:type="paragraph" w:styleId="afd">
    <w:name w:val="Plain Text"/>
    <w:link w:val="afe"/>
    <w:rsid w:val="004C7BCA"/>
    <w:pPr>
      <w:spacing w:after="0" w:line="240" w:lineRule="auto"/>
    </w:pPr>
    <w:rPr>
      <w:rFonts w:ascii="Times New Roman" w:eastAsia="Times New Roman" w:hAnsi="Times New Roman" w:cs="Courier New"/>
      <w:sz w:val="20"/>
      <w:szCs w:val="20"/>
      <w:lang w:eastAsia="ru-RU"/>
    </w:rPr>
  </w:style>
  <w:style w:type="character" w:customStyle="1" w:styleId="afe">
    <w:name w:val="Текст Знак"/>
    <w:basedOn w:val="a4"/>
    <w:link w:val="afd"/>
    <w:rsid w:val="004C7BCA"/>
    <w:rPr>
      <w:rFonts w:ascii="Times New Roman" w:eastAsia="Times New Roman" w:hAnsi="Times New Roman" w:cs="Courier New"/>
      <w:sz w:val="20"/>
      <w:szCs w:val="20"/>
      <w:lang w:eastAsia="ru-RU"/>
    </w:rPr>
  </w:style>
  <w:style w:type="paragraph" w:styleId="a0">
    <w:name w:val="List Bullet"/>
    <w:basedOn w:val="a3"/>
    <w:uiPriority w:val="99"/>
    <w:qFormat/>
    <w:rsid w:val="004C7BCA"/>
    <w:pPr>
      <w:numPr>
        <w:numId w:val="3"/>
      </w:numPr>
      <w:spacing w:after="0" w:line="240" w:lineRule="auto"/>
    </w:pPr>
    <w:rPr>
      <w:rFonts w:ascii="Times New Roman" w:eastAsia="Times New Roman" w:hAnsi="Times New Roman" w:cs="Times New Roman"/>
      <w:sz w:val="24"/>
      <w:szCs w:val="24"/>
      <w:lang w:eastAsia="ru-RU"/>
    </w:rPr>
  </w:style>
  <w:style w:type="paragraph" w:styleId="a">
    <w:name w:val="List Number"/>
    <w:basedOn w:val="a3"/>
    <w:qFormat/>
    <w:rsid w:val="004C7BCA"/>
    <w:pPr>
      <w:numPr>
        <w:numId w:val="2"/>
      </w:numPr>
      <w:spacing w:after="0" w:line="240" w:lineRule="auto"/>
    </w:pPr>
    <w:rPr>
      <w:rFonts w:ascii="Times New Roman" w:eastAsia="Times New Roman" w:hAnsi="Times New Roman" w:cs="Times New Roman"/>
      <w:sz w:val="24"/>
      <w:szCs w:val="24"/>
      <w:lang w:eastAsia="ru-RU"/>
    </w:rPr>
  </w:style>
  <w:style w:type="character" w:styleId="aff">
    <w:name w:val="footnote reference"/>
    <w:aliases w:val="Знак сноски-FN,Знак сноски 1,ftref,сноска,Ciae niinee-FN,Referencia nota al pie,fr,Used by Word for Help footnote symbols,Знак сноски1,Table_Footnote_last Знак1,Текст сноски Знак2 Знак Знак1,Текст сноски Знак1 Знак Знак Знак1,Зна Зн,Зна Зна"/>
    <w:basedOn w:val="a4"/>
    <w:rsid w:val="004C7BCA"/>
    <w:rPr>
      <w:vertAlign w:val="superscript"/>
    </w:rPr>
  </w:style>
  <w:style w:type="paragraph" w:styleId="aff0">
    <w:name w:val="footnote text"/>
    <w:aliases w:val="Текст сноски Знак1,Текст сноски Знак3 Знак,Текст сноски Знак1 Знак2 Знак, Знак Знак Знак Знак,Текст сноски Знак1 Знак Знак2 Знак,Текст сноски Знак Знак Знак Знак2 Знак,Текст сноски Знак1 Знак Знак1 Знак Знак,Текст сноски Знак Знак, Знак,Зна"/>
    <w:basedOn w:val="a3"/>
    <w:link w:val="aff1"/>
    <w:uiPriority w:val="99"/>
    <w:qFormat/>
    <w:rsid w:val="004C7BC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Текст сноски Знак1 Знак,Текст сноски Знак3 Знак Знак,Текст сноски Знак1 Знак2 Знак Знак, Знак Знак Знак Знак Знак,Текст сноски Знак1 Знак Знак2 Знак Знак,Текст сноски Знак Знак Знак Знак2 Знак Знак,Текст сноски Знак Знак Знак,Зна Знак"/>
    <w:basedOn w:val="a4"/>
    <w:link w:val="aff0"/>
    <w:uiPriority w:val="99"/>
    <w:rsid w:val="004C7BCA"/>
    <w:rPr>
      <w:rFonts w:ascii="Times New Roman" w:eastAsia="Times New Roman" w:hAnsi="Times New Roman" w:cs="Times New Roman"/>
      <w:sz w:val="20"/>
      <w:szCs w:val="20"/>
      <w:lang w:eastAsia="ru-RU"/>
    </w:rPr>
  </w:style>
  <w:style w:type="paragraph" w:styleId="aff2">
    <w:name w:val="Closing"/>
    <w:basedOn w:val="a3"/>
    <w:link w:val="aff3"/>
    <w:rsid w:val="004C7BCA"/>
    <w:pPr>
      <w:spacing w:after="0" w:line="240" w:lineRule="auto"/>
      <w:ind w:left="4252"/>
      <w:jc w:val="right"/>
    </w:pPr>
    <w:rPr>
      <w:rFonts w:ascii="Times New Roman" w:eastAsia="Times New Roman" w:hAnsi="Times New Roman" w:cs="Times New Roman"/>
      <w:sz w:val="24"/>
      <w:szCs w:val="24"/>
      <w:lang w:eastAsia="ru-RU"/>
    </w:rPr>
  </w:style>
  <w:style w:type="character" w:customStyle="1" w:styleId="aff3">
    <w:name w:val="Прощание Знак"/>
    <w:basedOn w:val="a4"/>
    <w:link w:val="aff2"/>
    <w:rsid w:val="004C7BCA"/>
    <w:rPr>
      <w:rFonts w:ascii="Times New Roman" w:eastAsia="Times New Roman" w:hAnsi="Times New Roman" w:cs="Times New Roman"/>
      <w:sz w:val="24"/>
      <w:szCs w:val="24"/>
      <w:lang w:eastAsia="ru-RU"/>
    </w:rPr>
  </w:style>
  <w:style w:type="paragraph" w:styleId="aff4">
    <w:name w:val="Signature"/>
    <w:basedOn w:val="a3"/>
    <w:link w:val="aff5"/>
    <w:rsid w:val="004C7BCA"/>
    <w:pPr>
      <w:spacing w:after="0" w:line="240" w:lineRule="auto"/>
      <w:ind w:left="851"/>
      <w:jc w:val="right"/>
    </w:pPr>
    <w:rPr>
      <w:rFonts w:ascii="Times New Roman" w:eastAsia="Times New Roman" w:hAnsi="Times New Roman" w:cs="Times New Roman"/>
      <w:sz w:val="20"/>
      <w:szCs w:val="24"/>
      <w:lang w:eastAsia="ru-RU"/>
    </w:rPr>
  </w:style>
  <w:style w:type="character" w:customStyle="1" w:styleId="aff5">
    <w:name w:val="Подпись Знак"/>
    <w:basedOn w:val="a4"/>
    <w:link w:val="aff4"/>
    <w:rsid w:val="004C7BCA"/>
    <w:rPr>
      <w:rFonts w:ascii="Times New Roman" w:eastAsia="Times New Roman" w:hAnsi="Times New Roman" w:cs="Times New Roman"/>
      <w:sz w:val="20"/>
      <w:szCs w:val="24"/>
      <w:lang w:eastAsia="ru-RU"/>
    </w:rPr>
  </w:style>
  <w:style w:type="character" w:styleId="HTML">
    <w:name w:val="HTML Acronym"/>
    <w:basedOn w:val="a4"/>
    <w:uiPriority w:val="99"/>
    <w:rsid w:val="004C7BCA"/>
    <w:rPr>
      <w:vertAlign w:val="subscript"/>
    </w:rPr>
  </w:style>
  <w:style w:type="character" w:styleId="HTML0">
    <w:name w:val="HTML Definition"/>
    <w:basedOn w:val="a4"/>
    <w:rsid w:val="004C7BCA"/>
    <w:rPr>
      <w:iCs/>
      <w:dstrike w:val="0"/>
      <w:color w:val="auto"/>
      <w:bdr w:val="none" w:sz="0" w:space="0" w:color="auto"/>
      <w:shd w:val="clear" w:color="auto" w:fill="auto"/>
      <w:vertAlign w:val="baseline"/>
    </w:rPr>
  </w:style>
  <w:style w:type="paragraph" w:styleId="aff6">
    <w:name w:val="header"/>
    <w:basedOn w:val="a3"/>
    <w:link w:val="aff7"/>
    <w:uiPriority w:val="98"/>
    <w:rsid w:val="004C7BCA"/>
    <w:pPr>
      <w:tabs>
        <w:tab w:val="center" w:pos="4677"/>
        <w:tab w:val="right" w:pos="9355"/>
      </w:tabs>
      <w:spacing w:after="0" w:line="240" w:lineRule="auto"/>
      <w:ind w:right="1701" w:firstLine="1134"/>
      <w:jc w:val="center"/>
    </w:pPr>
    <w:rPr>
      <w:rFonts w:ascii="Times New Roman" w:eastAsia="Times New Roman" w:hAnsi="Times New Roman" w:cs="Times New Roman"/>
      <w:sz w:val="20"/>
      <w:szCs w:val="24"/>
      <w:lang w:eastAsia="ru-RU"/>
    </w:rPr>
  </w:style>
  <w:style w:type="character" w:customStyle="1" w:styleId="aff7">
    <w:name w:val="Верхний колонтитул Знак"/>
    <w:basedOn w:val="a4"/>
    <w:link w:val="aff6"/>
    <w:uiPriority w:val="98"/>
    <w:rsid w:val="004C7BCA"/>
    <w:rPr>
      <w:rFonts w:ascii="Times New Roman" w:eastAsia="Times New Roman" w:hAnsi="Times New Roman" w:cs="Times New Roman"/>
      <w:sz w:val="20"/>
      <w:szCs w:val="24"/>
      <w:lang w:eastAsia="ru-RU"/>
    </w:rPr>
  </w:style>
  <w:style w:type="table" w:styleId="12">
    <w:name w:val="Table Grid 1"/>
    <w:basedOn w:val="a5"/>
    <w:rsid w:val="004C7BC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neCell">
      <w:rPr>
        <w:i w:val="0"/>
      </w:rPr>
    </w:tblStylePr>
  </w:style>
  <w:style w:type="paragraph" w:styleId="aff8">
    <w:name w:val="Block Text"/>
    <w:basedOn w:val="a3"/>
    <w:rsid w:val="004C7BCA"/>
    <w:pPr>
      <w:spacing w:after="120" w:line="240" w:lineRule="auto"/>
      <w:jc w:val="center"/>
    </w:pPr>
    <w:rPr>
      <w:rFonts w:ascii="Times New Roman" w:eastAsia="Times New Roman" w:hAnsi="Times New Roman" w:cs="Times New Roman"/>
      <w:sz w:val="24"/>
      <w:szCs w:val="24"/>
      <w:lang w:eastAsia="ru-RU"/>
    </w:rPr>
  </w:style>
  <w:style w:type="paragraph" w:styleId="21">
    <w:name w:val="toc 2"/>
    <w:basedOn w:val="a3"/>
    <w:next w:val="a3"/>
    <w:uiPriority w:val="39"/>
    <w:qFormat/>
    <w:rsid w:val="004C7BCA"/>
    <w:pPr>
      <w:tabs>
        <w:tab w:val="left" w:pos="960"/>
        <w:tab w:val="right" w:leader="dot" w:pos="9344"/>
      </w:tabs>
      <w:spacing w:after="0" w:line="240" w:lineRule="auto"/>
      <w:ind w:left="240"/>
    </w:pPr>
    <w:rPr>
      <w:rFonts w:ascii="Times New Roman" w:eastAsia="Times New Roman" w:hAnsi="Times New Roman" w:cs="Times New Roman"/>
      <w:sz w:val="20"/>
      <w:szCs w:val="24"/>
      <w:lang w:eastAsia="ru-RU"/>
    </w:rPr>
  </w:style>
  <w:style w:type="character" w:styleId="aff9">
    <w:name w:val="page number"/>
    <w:basedOn w:val="a4"/>
    <w:uiPriority w:val="99"/>
    <w:rsid w:val="004C7BCA"/>
    <w:rPr>
      <w:sz w:val="20"/>
    </w:rPr>
  </w:style>
  <w:style w:type="paragraph" w:styleId="13">
    <w:name w:val="toc 1"/>
    <w:basedOn w:val="a3"/>
    <w:next w:val="a3"/>
    <w:autoRedefine/>
    <w:uiPriority w:val="39"/>
    <w:qFormat/>
    <w:rsid w:val="004C7BCA"/>
    <w:pPr>
      <w:tabs>
        <w:tab w:val="left" w:pos="480"/>
        <w:tab w:val="right" w:leader="dot" w:pos="9345"/>
      </w:tabs>
      <w:spacing w:after="120" w:line="240" w:lineRule="auto"/>
    </w:pPr>
    <w:rPr>
      <w:rFonts w:ascii="Times New Roman" w:eastAsia="Times New Roman" w:hAnsi="Times New Roman" w:cs="Times New Roman"/>
      <w:b/>
      <w:caps/>
      <w:sz w:val="20"/>
      <w:szCs w:val="20"/>
      <w:lang w:eastAsia="ru-RU"/>
    </w:rPr>
  </w:style>
  <w:style w:type="paragraph" w:styleId="31">
    <w:name w:val="toc 3"/>
    <w:basedOn w:val="a3"/>
    <w:next w:val="a3"/>
    <w:autoRedefine/>
    <w:uiPriority w:val="39"/>
    <w:rsid w:val="004C7BCA"/>
    <w:pPr>
      <w:spacing w:after="0" w:line="240" w:lineRule="auto"/>
      <w:ind w:left="480"/>
    </w:pPr>
    <w:rPr>
      <w:rFonts w:ascii="Times New Roman" w:eastAsia="Times New Roman" w:hAnsi="Times New Roman" w:cs="Times New Roman"/>
      <w:sz w:val="20"/>
      <w:szCs w:val="24"/>
      <w:lang w:eastAsia="ru-RU"/>
    </w:rPr>
  </w:style>
  <w:style w:type="character" w:styleId="affa">
    <w:name w:val="Hyperlink"/>
    <w:uiPriority w:val="99"/>
    <w:rsid w:val="004C7BCA"/>
    <w:rPr>
      <w:color w:val="0000FF"/>
      <w:u w:val="single"/>
    </w:rPr>
  </w:style>
  <w:style w:type="paragraph" w:styleId="affb">
    <w:name w:val="annotation text"/>
    <w:basedOn w:val="a3"/>
    <w:link w:val="affc"/>
    <w:uiPriority w:val="99"/>
    <w:unhideWhenUsed/>
    <w:rsid w:val="004C7BCA"/>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4"/>
    <w:link w:val="affb"/>
    <w:uiPriority w:val="99"/>
    <w:rsid w:val="004C7BCA"/>
    <w:rPr>
      <w:rFonts w:ascii="Times New Roman" w:eastAsia="Times New Roman" w:hAnsi="Times New Roman" w:cs="Times New Roman"/>
      <w:sz w:val="20"/>
      <w:szCs w:val="20"/>
      <w:lang w:eastAsia="ru-RU"/>
    </w:rPr>
  </w:style>
  <w:style w:type="character" w:styleId="affd">
    <w:name w:val="annotation reference"/>
    <w:uiPriority w:val="99"/>
    <w:unhideWhenUsed/>
    <w:rsid w:val="004C7BCA"/>
    <w:rPr>
      <w:sz w:val="16"/>
      <w:szCs w:val="16"/>
    </w:rPr>
  </w:style>
  <w:style w:type="paragraph" w:styleId="affe">
    <w:name w:val="footer"/>
    <w:basedOn w:val="a3"/>
    <w:link w:val="afff"/>
    <w:uiPriority w:val="99"/>
    <w:rsid w:val="004C7B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
    <w:name w:val="Нижний колонтитул Знак"/>
    <w:basedOn w:val="a4"/>
    <w:link w:val="affe"/>
    <w:uiPriority w:val="99"/>
    <w:rsid w:val="004C7BCA"/>
    <w:rPr>
      <w:rFonts w:ascii="Times New Roman" w:eastAsia="Times New Roman" w:hAnsi="Times New Roman" w:cs="Times New Roman"/>
      <w:sz w:val="24"/>
      <w:szCs w:val="24"/>
      <w:lang w:eastAsia="ru-RU"/>
    </w:rPr>
  </w:style>
  <w:style w:type="paragraph" w:styleId="afff0">
    <w:name w:val="Normal (Web)"/>
    <w:basedOn w:val="a3"/>
    <w:link w:val="afff1"/>
    <w:uiPriority w:val="99"/>
    <w:rsid w:val="004C7BC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f1">
    <w:name w:val="Обычный (Интернет) Знак"/>
    <w:basedOn w:val="a4"/>
    <w:link w:val="afff0"/>
    <w:uiPriority w:val="99"/>
    <w:rsid w:val="004C7BCA"/>
    <w:rPr>
      <w:rFonts w:ascii="Times New Roman" w:eastAsia="Times New Roman" w:hAnsi="Times New Roman" w:cs="Times New Roman"/>
      <w:sz w:val="24"/>
      <w:szCs w:val="24"/>
      <w:lang w:eastAsia="ru-RU"/>
    </w:rPr>
  </w:style>
  <w:style w:type="paragraph" w:customStyle="1" w:styleId="afff2">
    <w:name w:val="Абзац АБМ"/>
    <w:basedOn w:val="a3"/>
    <w:link w:val="afff3"/>
    <w:qFormat/>
    <w:rsid w:val="004C7BCA"/>
    <w:pPr>
      <w:spacing w:before="120" w:after="120" w:line="240" w:lineRule="auto"/>
      <w:jc w:val="both"/>
    </w:pPr>
    <w:rPr>
      <w:rFonts w:ascii="Times New Roman" w:eastAsia="Times New Roman" w:hAnsi="Times New Roman" w:cs="Times New Roman"/>
      <w:sz w:val="24"/>
      <w:szCs w:val="24"/>
      <w:lang w:eastAsia="ru-RU"/>
    </w:rPr>
  </w:style>
  <w:style w:type="character" w:customStyle="1" w:styleId="afff3">
    <w:name w:val="Абзац АБМ Знак"/>
    <w:link w:val="afff2"/>
    <w:rsid w:val="004C7BCA"/>
    <w:rPr>
      <w:rFonts w:ascii="Times New Roman" w:eastAsia="Times New Roman" w:hAnsi="Times New Roman" w:cs="Times New Roman"/>
      <w:sz w:val="24"/>
      <w:szCs w:val="24"/>
      <w:lang w:eastAsia="ru-RU"/>
    </w:rPr>
  </w:style>
  <w:style w:type="paragraph" w:customStyle="1" w:styleId="afff4">
    <w:name w:val="Основной текст АБМ"/>
    <w:basedOn w:val="a3"/>
    <w:link w:val="afff5"/>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5">
    <w:name w:val="Основной текст АБМ Знак"/>
    <w:link w:val="afff4"/>
    <w:rsid w:val="004C7BCA"/>
    <w:rPr>
      <w:rFonts w:ascii="Times New Roman" w:eastAsia="Times New Roman" w:hAnsi="Times New Roman" w:cs="Times New Roman"/>
      <w:sz w:val="24"/>
      <w:szCs w:val="24"/>
      <w:lang w:eastAsia="ru-RU"/>
    </w:rPr>
  </w:style>
  <w:style w:type="character" w:customStyle="1" w:styleId="afff6">
    <w:name w:val="Не желтый"/>
    <w:uiPriority w:val="99"/>
    <w:rsid w:val="004C7BCA"/>
    <w:rPr>
      <w:bdr w:val="none" w:sz="0" w:space="0" w:color="auto"/>
      <w:shd w:val="clear" w:color="auto" w:fill="auto"/>
    </w:rPr>
  </w:style>
  <w:style w:type="paragraph" w:styleId="41">
    <w:name w:val="toc 4"/>
    <w:basedOn w:val="a3"/>
    <w:next w:val="a3"/>
    <w:autoRedefine/>
    <w:uiPriority w:val="39"/>
    <w:unhideWhenUsed/>
    <w:rsid w:val="004C7BCA"/>
    <w:pPr>
      <w:spacing w:after="100"/>
      <w:ind w:left="660"/>
    </w:pPr>
    <w:rPr>
      <w:rFonts w:eastAsiaTheme="minorEastAsia"/>
      <w:lang w:eastAsia="ru-RU"/>
    </w:rPr>
  </w:style>
  <w:style w:type="paragraph" w:styleId="51">
    <w:name w:val="toc 5"/>
    <w:basedOn w:val="a3"/>
    <w:next w:val="a3"/>
    <w:autoRedefine/>
    <w:uiPriority w:val="39"/>
    <w:unhideWhenUsed/>
    <w:rsid w:val="004C7BCA"/>
    <w:pPr>
      <w:spacing w:after="100"/>
      <w:ind w:left="880"/>
    </w:pPr>
    <w:rPr>
      <w:rFonts w:eastAsiaTheme="minorEastAsia"/>
      <w:lang w:eastAsia="ru-RU"/>
    </w:rPr>
  </w:style>
  <w:style w:type="paragraph" w:styleId="61">
    <w:name w:val="toc 6"/>
    <w:basedOn w:val="a3"/>
    <w:next w:val="a3"/>
    <w:autoRedefine/>
    <w:uiPriority w:val="39"/>
    <w:unhideWhenUsed/>
    <w:rsid w:val="004C7BCA"/>
    <w:pPr>
      <w:spacing w:after="100"/>
      <w:ind w:left="1100"/>
    </w:pPr>
    <w:rPr>
      <w:rFonts w:eastAsiaTheme="minorEastAsia"/>
      <w:lang w:eastAsia="ru-RU"/>
    </w:rPr>
  </w:style>
  <w:style w:type="paragraph" w:styleId="71">
    <w:name w:val="toc 7"/>
    <w:basedOn w:val="a3"/>
    <w:next w:val="a3"/>
    <w:autoRedefine/>
    <w:uiPriority w:val="39"/>
    <w:unhideWhenUsed/>
    <w:rsid w:val="004C7BCA"/>
    <w:pPr>
      <w:spacing w:after="100"/>
      <w:ind w:left="1320"/>
    </w:pPr>
    <w:rPr>
      <w:rFonts w:eastAsiaTheme="minorEastAsia"/>
      <w:lang w:eastAsia="ru-RU"/>
    </w:rPr>
  </w:style>
  <w:style w:type="paragraph" w:styleId="82">
    <w:name w:val="toc 8"/>
    <w:basedOn w:val="a3"/>
    <w:next w:val="a3"/>
    <w:autoRedefine/>
    <w:uiPriority w:val="39"/>
    <w:unhideWhenUsed/>
    <w:rsid w:val="004C7BCA"/>
    <w:pPr>
      <w:spacing w:after="100"/>
      <w:ind w:left="1540"/>
    </w:pPr>
    <w:rPr>
      <w:rFonts w:eastAsiaTheme="minorEastAsia"/>
      <w:lang w:eastAsia="ru-RU"/>
    </w:rPr>
  </w:style>
  <w:style w:type="paragraph" w:styleId="91">
    <w:name w:val="toc 9"/>
    <w:basedOn w:val="a3"/>
    <w:next w:val="a3"/>
    <w:autoRedefine/>
    <w:uiPriority w:val="39"/>
    <w:unhideWhenUsed/>
    <w:rsid w:val="004C7BCA"/>
    <w:pPr>
      <w:spacing w:after="100"/>
      <w:ind w:left="1760"/>
    </w:pPr>
    <w:rPr>
      <w:rFonts w:eastAsiaTheme="minorEastAsia"/>
      <w:lang w:eastAsia="ru-RU"/>
    </w:rPr>
  </w:style>
  <w:style w:type="paragraph" w:customStyle="1" w:styleId="afff7">
    <w:name w:val="Список нумерованный"/>
    <w:basedOn w:val="a3"/>
    <w:next w:val="a3"/>
    <w:uiPriority w:val="99"/>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8">
    <w:name w:val="жирный"/>
    <w:basedOn w:val="a4"/>
    <w:uiPriority w:val="99"/>
    <w:rsid w:val="004C7BCA"/>
    <w:rPr>
      <w:b/>
      <w:bCs/>
    </w:rPr>
  </w:style>
  <w:style w:type="paragraph" w:styleId="afff9">
    <w:name w:val="annotation subject"/>
    <w:basedOn w:val="affb"/>
    <w:next w:val="affb"/>
    <w:link w:val="afffa"/>
    <w:uiPriority w:val="99"/>
    <w:rsid w:val="004C7BCA"/>
    <w:rPr>
      <w:b/>
      <w:bCs/>
    </w:rPr>
  </w:style>
  <w:style w:type="character" w:customStyle="1" w:styleId="afffa">
    <w:name w:val="Тема примечания Знак"/>
    <w:basedOn w:val="affc"/>
    <w:link w:val="afff9"/>
    <w:uiPriority w:val="99"/>
    <w:rsid w:val="004C7BCA"/>
    <w:rPr>
      <w:rFonts w:ascii="Times New Roman" w:eastAsia="Times New Roman" w:hAnsi="Times New Roman" w:cs="Times New Roman"/>
      <w:b/>
      <w:bCs/>
      <w:sz w:val="20"/>
      <w:szCs w:val="20"/>
      <w:lang w:eastAsia="ru-RU"/>
    </w:rPr>
  </w:style>
  <w:style w:type="paragraph" w:customStyle="1" w:styleId="afffb">
    <w:name w:val="АБМ Список"/>
    <w:basedOn w:val="a3"/>
    <w:link w:val="afffc"/>
    <w:qFormat/>
    <w:rsid w:val="004C7BCA"/>
    <w:pPr>
      <w:spacing w:before="120" w:after="120" w:line="240" w:lineRule="auto"/>
      <w:contextualSpacing/>
      <w:jc w:val="both"/>
    </w:pPr>
    <w:rPr>
      <w:rFonts w:ascii="Times New Roman" w:eastAsia="Times New Roman" w:hAnsi="Times New Roman" w:cs="Times New Roman"/>
      <w:sz w:val="24"/>
      <w:szCs w:val="24"/>
      <w:lang w:eastAsia="ru-RU"/>
    </w:rPr>
  </w:style>
  <w:style w:type="character" w:customStyle="1" w:styleId="afffc">
    <w:name w:val="АБМ Список Знак"/>
    <w:basedOn w:val="a4"/>
    <w:link w:val="afffb"/>
    <w:rsid w:val="004C7BCA"/>
    <w:rPr>
      <w:rFonts w:ascii="Times New Roman" w:eastAsia="Times New Roman" w:hAnsi="Times New Roman" w:cs="Times New Roman"/>
      <w:sz w:val="24"/>
      <w:szCs w:val="24"/>
      <w:lang w:eastAsia="ru-RU"/>
    </w:rPr>
  </w:style>
  <w:style w:type="paragraph" w:customStyle="1" w:styleId="afffd">
    <w:name w:val="АБМ Табист"/>
    <w:basedOn w:val="a3"/>
    <w:link w:val="afffe"/>
    <w:qFormat/>
    <w:rsid w:val="004C7BCA"/>
    <w:pPr>
      <w:spacing w:after="120" w:line="240" w:lineRule="auto"/>
      <w:jc w:val="right"/>
    </w:pPr>
    <w:rPr>
      <w:rFonts w:ascii="Times New Roman" w:eastAsia="Times New Roman" w:hAnsi="Times New Roman" w:cs="Times New Roman"/>
      <w:bCs/>
      <w:i/>
      <w:color w:val="000000"/>
      <w:sz w:val="20"/>
      <w:szCs w:val="20"/>
      <w:lang w:eastAsia="ru-RU"/>
    </w:rPr>
  </w:style>
  <w:style w:type="character" w:customStyle="1" w:styleId="afffe">
    <w:name w:val="АБМ Табист Знак"/>
    <w:basedOn w:val="a4"/>
    <w:link w:val="afffd"/>
    <w:rsid w:val="004C7BCA"/>
    <w:rPr>
      <w:rFonts w:ascii="Times New Roman" w:eastAsia="Times New Roman" w:hAnsi="Times New Roman" w:cs="Times New Roman"/>
      <w:bCs/>
      <w:i/>
      <w:color w:val="000000"/>
      <w:sz w:val="20"/>
      <w:szCs w:val="20"/>
      <w:lang w:eastAsia="ru-RU"/>
    </w:rPr>
  </w:style>
  <w:style w:type="character" w:styleId="affff">
    <w:name w:val="FollowedHyperlink"/>
    <w:basedOn w:val="a4"/>
    <w:uiPriority w:val="99"/>
    <w:unhideWhenUsed/>
    <w:rsid w:val="004C7BCA"/>
    <w:rPr>
      <w:color w:val="800080"/>
      <w:u w:val="single"/>
    </w:rPr>
  </w:style>
  <w:style w:type="paragraph" w:customStyle="1" w:styleId="font5">
    <w:name w:val="font5"/>
    <w:basedOn w:val="a3"/>
    <w:rsid w:val="004C7BC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3"/>
    <w:rsid w:val="004C7BC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318">
    <w:name w:val="xl31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19">
    <w:name w:val="xl31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0">
    <w:name w:val="xl32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21">
    <w:name w:val="xl32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2">
    <w:name w:val="xl32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4">
    <w:name w:val="xl324"/>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5">
    <w:name w:val="xl32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8">
    <w:name w:val="xl32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9">
    <w:name w:val="xl32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0">
    <w:name w:val="xl330"/>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1">
    <w:name w:val="xl33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2">
    <w:name w:val="xl33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3">
    <w:name w:val="xl333"/>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4">
    <w:name w:val="xl33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5">
    <w:name w:val="xl33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6">
    <w:name w:val="xl33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7">
    <w:name w:val="xl33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8">
    <w:name w:val="xl33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9">
    <w:name w:val="xl339"/>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0">
    <w:name w:val="xl3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1">
    <w:name w:val="xl34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2">
    <w:name w:val="xl3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3">
    <w:name w:val="xl3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4">
    <w:name w:val="xl3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45">
    <w:name w:val="xl3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6">
    <w:name w:val="xl346"/>
    <w:basedOn w:val="a3"/>
    <w:rsid w:val="004C7BCA"/>
    <w:pP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7">
    <w:name w:val="xl347"/>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8">
    <w:name w:val="xl3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9">
    <w:name w:val="xl3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0">
    <w:name w:val="xl3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ff0">
    <w:name w:val="endnote text"/>
    <w:basedOn w:val="a3"/>
    <w:link w:val="affff1"/>
    <w:uiPriority w:val="99"/>
    <w:unhideWhenUsed/>
    <w:rsid w:val="004C7BCA"/>
    <w:pPr>
      <w:spacing w:after="0" w:line="240" w:lineRule="auto"/>
    </w:pPr>
    <w:rPr>
      <w:rFonts w:ascii="Times New Roman" w:eastAsia="Times New Roman" w:hAnsi="Times New Roman" w:cs="Times New Roman"/>
      <w:color w:val="FF0000"/>
      <w:sz w:val="20"/>
      <w:szCs w:val="20"/>
      <w:lang w:eastAsia="ru-RU"/>
    </w:rPr>
  </w:style>
  <w:style w:type="character" w:customStyle="1" w:styleId="affff1">
    <w:name w:val="Текст концевой сноски Знак"/>
    <w:basedOn w:val="a4"/>
    <w:link w:val="affff0"/>
    <w:uiPriority w:val="99"/>
    <w:rsid w:val="004C7BCA"/>
    <w:rPr>
      <w:rFonts w:ascii="Times New Roman" w:eastAsia="Times New Roman" w:hAnsi="Times New Roman" w:cs="Times New Roman"/>
      <w:color w:val="FF0000"/>
      <w:sz w:val="20"/>
      <w:szCs w:val="20"/>
      <w:lang w:eastAsia="ru-RU"/>
    </w:rPr>
  </w:style>
  <w:style w:type="paragraph" w:customStyle="1" w:styleId="xl313">
    <w:name w:val="xl313"/>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4">
    <w:name w:val="xl314"/>
    <w:basedOn w:val="a3"/>
    <w:rsid w:val="004C7BC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5">
    <w:name w:val="xl315"/>
    <w:basedOn w:val="a3"/>
    <w:rsid w:val="004C7BC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6">
    <w:name w:val="xl316"/>
    <w:basedOn w:val="a3"/>
    <w:rsid w:val="004C7BC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7">
    <w:name w:val="xl317"/>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1">
    <w:name w:val="xl351"/>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2">
    <w:name w:val="xl3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4">
    <w:name w:val="xl3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5">
    <w:name w:val="xl355"/>
    <w:basedOn w:val="a3"/>
    <w:rsid w:val="004C7BC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6">
    <w:name w:val="xl35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7">
    <w:name w:val="xl3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58">
    <w:name w:val="xl3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1">
    <w:name w:val="xl3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2">
    <w:name w:val="xl3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3">
    <w:name w:val="xl3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364">
    <w:name w:val="xl364"/>
    <w:basedOn w:val="a3"/>
    <w:rsid w:val="004C7B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5">
    <w:name w:val="xl36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66">
    <w:name w:val="xl36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7">
    <w:name w:val="xl367"/>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8">
    <w:name w:val="xl368"/>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9">
    <w:name w:val="xl36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0">
    <w:name w:val="xl370"/>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1">
    <w:name w:val="xl371"/>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72">
    <w:name w:val="xl37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3">
    <w:name w:val="xl37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4">
    <w:name w:val="xl374"/>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5">
    <w:name w:val="xl375"/>
    <w:basedOn w:val="a3"/>
    <w:rsid w:val="004C7BCA"/>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6">
    <w:name w:val="xl376"/>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7">
    <w:name w:val="xl377"/>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78">
    <w:name w:val="xl37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79">
    <w:name w:val="xl37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80">
    <w:name w:val="xl38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81">
    <w:name w:val="xl381"/>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3">
    <w:name w:val="xl433"/>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4">
    <w:name w:val="xl434"/>
    <w:basedOn w:val="a3"/>
    <w:rsid w:val="004C7BC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35">
    <w:name w:val="xl435"/>
    <w:basedOn w:val="a3"/>
    <w:rsid w:val="004C7BC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6">
    <w:name w:val="xl436"/>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7">
    <w:name w:val="xl437"/>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38">
    <w:name w:val="xl438"/>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9">
    <w:name w:val="xl43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40">
    <w:name w:val="xl4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41">
    <w:name w:val="xl44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42">
    <w:name w:val="xl4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3">
    <w:name w:val="xl4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44">
    <w:name w:val="xl4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445">
    <w:name w:val="xl4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446">
    <w:name w:val="xl44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7">
    <w:name w:val="xl44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8">
    <w:name w:val="xl4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9">
    <w:name w:val="xl4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50">
    <w:name w:val="xl4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1">
    <w:name w:val="xl45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2">
    <w:name w:val="xl4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3">
    <w:name w:val="xl45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4">
    <w:name w:val="xl4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5">
    <w:name w:val="xl45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6">
    <w:name w:val="xl45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57">
    <w:name w:val="xl4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58">
    <w:name w:val="xl4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
    <w:name w:val="xl4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0">
    <w:name w:val="xl4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1">
    <w:name w:val="xl4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2">
    <w:name w:val="xl4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3">
    <w:name w:val="xl4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64">
    <w:name w:val="xl464"/>
    <w:basedOn w:val="a3"/>
    <w:rsid w:val="004C7BC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2">
    <w:name w:val="АБМ Табтекст"/>
    <w:basedOn w:val="a3"/>
    <w:link w:val="affff3"/>
    <w:qFormat/>
    <w:rsid w:val="0073150F"/>
    <w:pPr>
      <w:spacing w:after="0" w:line="240" w:lineRule="auto"/>
      <w:jc w:val="right"/>
    </w:pPr>
    <w:rPr>
      <w:rFonts w:ascii="Times New Roman" w:eastAsia="Times New Roman" w:hAnsi="Times New Roman" w:cs="Times New Roman"/>
      <w:sz w:val="20"/>
      <w:szCs w:val="20"/>
      <w:lang w:eastAsia="ru-RU"/>
    </w:rPr>
  </w:style>
  <w:style w:type="character" w:customStyle="1" w:styleId="affff3">
    <w:name w:val="АБМ Табтекст Знак"/>
    <w:link w:val="affff2"/>
    <w:rsid w:val="0073150F"/>
    <w:rPr>
      <w:rFonts w:ascii="Times New Roman" w:eastAsia="Times New Roman" w:hAnsi="Times New Roman" w:cs="Times New Roman"/>
      <w:sz w:val="20"/>
      <w:szCs w:val="20"/>
      <w:lang w:eastAsia="ru-RU"/>
    </w:rPr>
  </w:style>
  <w:style w:type="paragraph" w:customStyle="1" w:styleId="affff4">
    <w:name w:val="обычный названия таблиц"/>
    <w:basedOn w:val="a3"/>
    <w:link w:val="affff5"/>
    <w:qFormat/>
    <w:rsid w:val="001E1A83"/>
    <w:pPr>
      <w:spacing w:before="60" w:after="60" w:line="240" w:lineRule="auto"/>
      <w:jc w:val="both"/>
    </w:pPr>
    <w:rPr>
      <w:rFonts w:ascii="Arial" w:hAnsi="Arial"/>
      <w:b/>
      <w:color w:val="404040" w:themeColor="text1" w:themeTint="BF"/>
      <w:sz w:val="20"/>
    </w:rPr>
  </w:style>
  <w:style w:type="character" w:customStyle="1" w:styleId="affff5">
    <w:name w:val="обычный названия таблиц Знак"/>
    <w:basedOn w:val="a4"/>
    <w:link w:val="affff4"/>
    <w:rsid w:val="001E1A83"/>
    <w:rPr>
      <w:rFonts w:ascii="Arial" w:hAnsi="Arial"/>
      <w:b/>
      <w:color w:val="404040" w:themeColor="text1" w:themeTint="BF"/>
      <w:sz w:val="20"/>
    </w:rPr>
  </w:style>
  <w:style w:type="table" w:customStyle="1" w:styleId="22">
    <w:name w:val="стиль ИК2К"/>
    <w:basedOn w:val="a5"/>
    <w:rsid w:val="001E1A83"/>
    <w:pPr>
      <w:spacing w:after="0" w:line="240" w:lineRule="auto"/>
      <w:jc w:val="center"/>
    </w:pPr>
    <w:rPr>
      <w:rFonts w:ascii="Arial Narrow" w:eastAsia="Times New Roman" w:hAnsi="Arial Narrow" w:cs="Times New Roman"/>
      <w:color w:val="404040" w:themeColor="text1" w:themeTint="BF"/>
      <w:sz w:val="20"/>
      <w:szCs w:val="2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 w:type="character" w:customStyle="1" w:styleId="50">
    <w:name w:val="Заголовок 5 Знак"/>
    <w:basedOn w:val="a4"/>
    <w:link w:val="5"/>
    <w:uiPriority w:val="9"/>
    <w:rsid w:val="009A13E8"/>
    <w:rPr>
      <w:rFonts w:asciiTheme="majorHAnsi" w:eastAsiaTheme="majorEastAsia" w:hAnsiTheme="majorHAnsi" w:cstheme="majorBidi"/>
      <w:color w:val="243F60" w:themeColor="accent1" w:themeShade="7F"/>
      <w:sz w:val="24"/>
      <w:szCs w:val="24"/>
      <w:lang w:eastAsia="ru-RU"/>
    </w:rPr>
  </w:style>
  <w:style w:type="character" w:customStyle="1" w:styleId="81">
    <w:name w:val="Заголовок 8 Знак"/>
    <w:basedOn w:val="a4"/>
    <w:link w:val="80"/>
    <w:uiPriority w:val="9"/>
    <w:rsid w:val="009A13E8"/>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
    <w:rsid w:val="009A13E8"/>
    <w:rPr>
      <w:rFonts w:ascii="Arial" w:eastAsia="Times New Roman" w:hAnsi="Arial" w:cs="Arial"/>
      <w:lang w:eastAsia="ru-RU"/>
    </w:rPr>
  </w:style>
  <w:style w:type="character" w:customStyle="1" w:styleId="110">
    <w:name w:val="Заголовок 1 Знак1"/>
    <w:aliases w:val="Заголовок 1 Знак1 Знак2 Знак1,Заголовок 1 Знак Знак1 Знак Знак Знак1,Заголовок 1 Знак1 Знак2 Знак Знак Знак Знак1,Заголовок 1 Знак Знак Знак2 Знак Знак Знак Знак1,Заголовок 1 Знак1 Знак Знак Знак1 Знак Знак Знак Знак1,Ç1 Знак Знак1"/>
    <w:basedOn w:val="a4"/>
    <w:rsid w:val="009A13E8"/>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h2 Знак1,Paragraph Знак1,2 Знак1,n2 Знак1,Sub heading Знак1,1 Знак1,H2 Знак1,Çàãîëîâîê 2 Çíàê Знак1,heading2 Знак1,section 1.1 Знак1,heading 2 Знак1,Heading 2 Hidden Знак1,B Heading Знак1,Header 2 Знак1,l2 Знак1,Level 2 Head Знак1"/>
    <w:basedOn w:val="a4"/>
    <w:semiHidden/>
    <w:rsid w:val="009A13E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2"/>
    <w:aliases w:val="Заголовок 3 Знак1 Знак1,Заголовок 3 Знак Знак2 Знак1,Заголовок 3 Знак1 Знак Знак1 Знак1,Заголовок 3 Знак Знак2 Знак Знак1 Знак1,Заголовок 3 Знак1 Знак Знак1 Знак Знак1 Знак1,Заголовок 3 Знак Знак2 Знак Знак1 Знак Знак Знак1,h3 Знак1"/>
    <w:basedOn w:val="a4"/>
    <w:semiHidden/>
    <w:rsid w:val="009A13E8"/>
    <w:rPr>
      <w:rFonts w:asciiTheme="majorHAnsi" w:eastAsiaTheme="majorEastAsia" w:hAnsiTheme="majorHAnsi" w:cstheme="majorBidi"/>
      <w:b/>
      <w:bCs/>
      <w:color w:val="4F81BD" w:themeColor="accent1"/>
      <w:lang w:eastAsia="ru-RU"/>
    </w:rPr>
  </w:style>
  <w:style w:type="character" w:customStyle="1" w:styleId="23">
    <w:name w:val="Текст сноски Знак2"/>
    <w:aliases w:val="Текст сноски Знак1 Знак1,Текст сноски Знак3 Знак Знак1,Текст сноски Знак1 Знак2 Знак Знак1,Знак Знак Знак Знак Знак1,Текст сноски Знак1 Знак Знак2 Знак Знак1,Текст сноски Знак Знак Знак Знак2 Знак Знак1,Текст сноски Знак Знак Знак1"/>
    <w:basedOn w:val="a4"/>
    <w:semiHidden/>
    <w:rsid w:val="009A13E8"/>
    <w:rPr>
      <w:sz w:val="20"/>
      <w:szCs w:val="20"/>
      <w:lang w:eastAsia="ru-RU"/>
    </w:rPr>
  </w:style>
  <w:style w:type="paragraph" w:styleId="affff6">
    <w:name w:val="No Spacing"/>
    <w:uiPriority w:val="1"/>
    <w:qFormat/>
    <w:rsid w:val="009A13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A13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7">
    <w:name w:val="Текст ОПЗ  (рамка)"/>
    <w:basedOn w:val="a3"/>
    <w:qFormat/>
    <w:rsid w:val="009A13E8"/>
    <w:pPr>
      <w:spacing w:after="0" w:line="240" w:lineRule="auto"/>
      <w:ind w:left="170" w:right="198" w:firstLine="709"/>
      <w:jc w:val="both"/>
    </w:pPr>
    <w:rPr>
      <w:rFonts w:ascii="Times New Roman" w:eastAsia="Calibri" w:hAnsi="Times New Roman" w:cs="Times New Roman"/>
      <w:sz w:val="28"/>
      <w:szCs w:val="28"/>
    </w:rPr>
  </w:style>
  <w:style w:type="paragraph" w:customStyle="1" w:styleId="font0">
    <w:name w:val="font0"/>
    <w:basedOn w:val="a3"/>
    <w:rsid w:val="009A13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2">
    <w:name w:val="xl72"/>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6">
    <w:name w:val="xl7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3">
    <w:name w:val="xl8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4">
    <w:name w:val="xl8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7">
    <w:name w:val="font7"/>
    <w:basedOn w:val="a3"/>
    <w:rsid w:val="009A13E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382">
    <w:name w:val="xl382"/>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3">
    <w:name w:val="xl383"/>
    <w:basedOn w:val="a3"/>
    <w:rsid w:val="009A13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4">
    <w:name w:val="xl384"/>
    <w:basedOn w:val="a3"/>
    <w:rsid w:val="009A13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5">
    <w:name w:val="xl385"/>
    <w:basedOn w:val="a3"/>
    <w:rsid w:val="009A13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6">
    <w:name w:val="xl386"/>
    <w:basedOn w:val="a3"/>
    <w:rsid w:val="009A13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8">
    <w:name w:val="xl388"/>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9">
    <w:name w:val="xl389"/>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0">
    <w:name w:val="xl3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1">
    <w:name w:val="xl3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2">
    <w:name w:val="xl39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3">
    <w:name w:val="xl393"/>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4">
    <w:name w:val="xl394"/>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5">
    <w:name w:val="xl3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6">
    <w:name w:val="xl3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
    <w:name w:val="xl3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98">
    <w:name w:val="xl3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99">
    <w:name w:val="xl3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400">
    <w:name w:val="xl4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
    <w:name w:val="xl4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2">
    <w:name w:val="xl4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
    <w:name w:val="xl403"/>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4">
    <w:name w:val="xl404"/>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5">
    <w:name w:val="xl405"/>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6">
    <w:name w:val="xl406"/>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7">
    <w:name w:val="xl407"/>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8">
    <w:name w:val="xl408"/>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9">
    <w:name w:val="xl4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0">
    <w:name w:val="xl4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1">
    <w:name w:val="xl4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2">
    <w:name w:val="xl4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3">
    <w:name w:val="xl4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4">
    <w:name w:val="xl414"/>
    <w:basedOn w:val="a3"/>
    <w:rsid w:val="009A13E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5">
    <w:name w:val="xl415"/>
    <w:basedOn w:val="a3"/>
    <w:rsid w:val="009A13E8"/>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6">
    <w:name w:val="xl416"/>
    <w:basedOn w:val="a3"/>
    <w:rsid w:val="009A13E8"/>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7">
    <w:name w:val="xl417"/>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8">
    <w:name w:val="xl418"/>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9">
    <w:name w:val="xl419"/>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0">
    <w:name w:val="xl420"/>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1">
    <w:name w:val="xl421"/>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2">
    <w:name w:val="xl42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3">
    <w:name w:val="xl423"/>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4">
    <w:name w:val="xl424"/>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5">
    <w:name w:val="xl425"/>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1">
    <w:name w:val="АБМ Табл"/>
    <w:basedOn w:val="a3"/>
    <w:rsid w:val="009A13E8"/>
    <w:pPr>
      <w:numPr>
        <w:numId w:val="5"/>
      </w:numPr>
      <w:tabs>
        <w:tab w:val="left" w:pos="215"/>
      </w:tabs>
      <w:autoSpaceDE w:val="0"/>
      <w:autoSpaceDN w:val="0"/>
      <w:adjustRightInd w:val="0"/>
      <w:spacing w:after="0" w:line="240" w:lineRule="auto"/>
      <w:contextualSpacing/>
      <w:jc w:val="center"/>
    </w:pPr>
    <w:rPr>
      <w:rFonts w:ascii="Times New Roman" w:eastAsia="Times New Roman" w:hAnsi="Times New Roman" w:cs="Times New Roman"/>
      <w:sz w:val="20"/>
      <w:szCs w:val="20"/>
      <w:lang w:eastAsia="ru-RU"/>
    </w:rPr>
  </w:style>
  <w:style w:type="character" w:customStyle="1" w:styleId="affff8">
    <w:name w:val="АБМ Абзац Знак"/>
    <w:basedOn w:val="afff3"/>
    <w:link w:val="affff9"/>
    <w:locked/>
    <w:rsid w:val="009A13E8"/>
    <w:rPr>
      <w:rFonts w:ascii="Times New Roman" w:eastAsia="Times New Roman" w:hAnsi="Times New Roman" w:cs="Times New Roman"/>
      <w:sz w:val="24"/>
      <w:szCs w:val="24"/>
      <w:lang w:eastAsia="ru-RU"/>
    </w:rPr>
  </w:style>
  <w:style w:type="paragraph" w:customStyle="1" w:styleId="affff9">
    <w:name w:val="АБМ Абзац"/>
    <w:basedOn w:val="afff2"/>
    <w:link w:val="affff8"/>
    <w:qFormat/>
    <w:rsid w:val="009A13E8"/>
    <w:rPr>
      <w:rFonts w:asciiTheme="minorHAnsi" w:eastAsiaTheme="minorHAnsi" w:hAnsiTheme="minorHAnsi" w:cstheme="minorBidi"/>
      <w:sz w:val="22"/>
      <w:szCs w:val="22"/>
    </w:rPr>
  </w:style>
  <w:style w:type="character" w:customStyle="1" w:styleId="affffa">
    <w:name w:val="АБМ Рис Знак"/>
    <w:basedOn w:val="a4"/>
    <w:link w:val="affffb"/>
    <w:locked/>
    <w:rsid w:val="009A13E8"/>
    <w:rPr>
      <w:b/>
      <w:lang w:eastAsia="ru-RU"/>
    </w:rPr>
  </w:style>
  <w:style w:type="paragraph" w:customStyle="1" w:styleId="affffb">
    <w:name w:val="АБМ Рис"/>
    <w:basedOn w:val="a3"/>
    <w:link w:val="affffa"/>
    <w:qFormat/>
    <w:rsid w:val="009A13E8"/>
    <w:pPr>
      <w:spacing w:before="120" w:after="0" w:line="240" w:lineRule="atLeast"/>
      <w:contextualSpacing/>
      <w:jc w:val="center"/>
    </w:pPr>
    <w:rPr>
      <w:b/>
      <w:lang w:eastAsia="ru-RU"/>
    </w:rPr>
  </w:style>
  <w:style w:type="paragraph" w:customStyle="1" w:styleId="xl85">
    <w:name w:val="xl85"/>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9">
    <w:name w:val="xl8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0">
    <w:name w:val="xl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1">
    <w:name w:val="xl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3"/>
    <w:rsid w:val="009A13E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6">
    <w:name w:val="xl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97">
    <w:name w:val="xl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1">
    <w:name w:val="xl1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3">
    <w:name w:val="xl10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3"/>
    <w:rsid w:val="009A13E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9">
    <w:name w:val="xl1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0">
    <w:name w:val="xl1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1">
    <w:name w:val="xl1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13">
    <w:name w:val="xl1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4">
    <w:name w:val="xl114"/>
    <w:basedOn w:val="a3"/>
    <w:rsid w:val="009A13E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5">
    <w:name w:val="xl11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6">
    <w:name w:val="xl11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8">
    <w:name w:val="xl11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3"/>
    <w:rsid w:val="009A13E8"/>
    <w:pPr>
      <w:shd w:val="clear" w:color="auto" w:fill="DCE6F1"/>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2">
    <w:name w:val="xl12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3">
    <w:name w:val="xl12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3"/>
    <w:rsid w:val="009A13E8"/>
    <w:pPr>
      <w:shd w:val="clear" w:color="auto" w:fill="FDE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8">
    <w:name w:val="xl128"/>
    <w:basedOn w:val="a3"/>
    <w:rsid w:val="009A13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9">
    <w:name w:val="xl12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1">
    <w:name w:val="xl13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3"/>
    <w:rsid w:val="009A13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33">
    <w:name w:val="xl13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34">
    <w:name w:val="xl13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35">
    <w:name w:val="xl13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36">
    <w:name w:val="xl13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37">
    <w:name w:val="xl13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18"/>
      <w:szCs w:val="18"/>
      <w:lang w:eastAsia="ru-RU"/>
    </w:rPr>
  </w:style>
  <w:style w:type="paragraph" w:customStyle="1" w:styleId="xl138">
    <w:name w:val="xl13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39">
    <w:name w:val="xl13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0">
    <w:name w:val="xl14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1">
    <w:name w:val="xl141"/>
    <w:basedOn w:val="a3"/>
    <w:rsid w:val="009A13E8"/>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42">
    <w:name w:val="xl142"/>
    <w:basedOn w:val="a3"/>
    <w:rsid w:val="009A13E8"/>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3">
    <w:name w:val="xl143"/>
    <w:basedOn w:val="a3"/>
    <w:rsid w:val="009A13E8"/>
    <w:pP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44">
    <w:name w:val="xl144"/>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6">
    <w:name w:val="xl146"/>
    <w:basedOn w:val="a3"/>
    <w:rsid w:val="009A13E8"/>
    <w:pPr>
      <w:pBdr>
        <w:top w:val="single" w:sz="4" w:space="0" w:color="auto"/>
        <w:left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3"/>
    <w:rsid w:val="009A13E8"/>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blk">
    <w:name w:val="blk"/>
    <w:basedOn w:val="a4"/>
    <w:rsid w:val="009A13E8"/>
  </w:style>
  <w:style w:type="character" w:customStyle="1" w:styleId="maintxt">
    <w:name w:val="main_txt"/>
    <w:basedOn w:val="a4"/>
    <w:rsid w:val="009A13E8"/>
  </w:style>
  <w:style w:type="table" w:styleId="affffc">
    <w:name w:val="Table Grid"/>
    <w:aliases w:val="Таблица НЭО,Формат таблиц для диплома,Леша,Сетка таблицы1,table general,Table,Сетка таблицы2,Формат таблиц для диплома1,Леша1,Таблица НЭО2,Формат таблиц для диплома2,Леша2,Таблица НЭО11,Формат таблиц для диплома11,Леша11,Таблица НЭО3,Леша3"/>
    <w:basedOn w:val="a5"/>
    <w:uiPriority w:val="59"/>
    <w:rsid w:val="009A13E8"/>
    <w:pPr>
      <w:spacing w:before="60" w:after="60" w:line="240" w:lineRule="auto"/>
      <w:jc w:val="center"/>
    </w:pPr>
    <w:rPr>
      <w:rFonts w:ascii="Times New Roman" w:eastAsia="Times New Roman" w:hAnsi="Times New Roman" w:cs="Times New Roman"/>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noWrap/>
      <w:vAlign w:val="center"/>
    </w:tcPr>
    <w:tblStylePr w:type="firstRow">
      <w:pPr>
        <w:jc w:val="center"/>
      </w:pPr>
      <w:rPr>
        <w:rFonts w:ascii="Times New Roman" w:hAnsi="Times New Roman" w:cs="Times New Roman" w:hint="default"/>
        <w:b/>
        <w:sz w:val="20"/>
        <w:szCs w:val="20"/>
      </w:rPr>
      <w:tblPr/>
      <w:tcPr>
        <w:shd w:val="clear" w:color="auto" w:fill="D9D9D9"/>
      </w:tcPr>
    </w:tblStylePr>
    <w:tblStylePr w:type="lastRow">
      <w:rPr>
        <w:rFonts w:ascii="Times New Roman" w:hAnsi="Times New Roman" w:cs="Times New Roman" w:hint="default"/>
        <w:b w:val="0"/>
        <w:sz w:val="20"/>
        <w:szCs w:val="20"/>
      </w:rPr>
    </w:tblStylePr>
    <w:tblStylePr w:type="firstCol">
      <w:pPr>
        <w:jc w:val="left"/>
      </w:pPr>
    </w:tblStylePr>
    <w:tblStylePr w:type="seCell">
      <w:rPr>
        <w:b w:val="0"/>
        <w:i w:val="0"/>
      </w:rPr>
    </w:tblStylePr>
  </w:style>
  <w:style w:type="table" w:customStyle="1" w:styleId="affffd">
    <w:name w:val="АБМ"/>
    <w:basedOn w:val="a5"/>
    <w:uiPriority w:val="59"/>
    <w:rsid w:val="009A13E8"/>
    <w:pPr>
      <w:spacing w:after="0" w:line="240" w:lineRule="auto"/>
    </w:pPr>
    <w:rPr>
      <w:rFonts w:ascii="Times New Roman" w:eastAsia="Times New Roman" w:hAnsi="Times New Roman" w:cs="Times New Roman"/>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customStyle="1" w:styleId="131">
    <w:name w:val="Сетка таблицы131"/>
    <w:basedOn w:val="a5"/>
    <w:uiPriority w:val="59"/>
    <w:rsid w:val="009A13E8"/>
    <w:pPr>
      <w:spacing w:after="0" w:line="240" w:lineRule="auto"/>
    </w:pPr>
    <w:rPr>
      <w:rFonts w:ascii="Times New Roman" w:eastAsia="Times New Roman" w:hAnsi="Times New Roman" w:cs="Times New Roman"/>
      <w:color w:val="FF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4"/>
    <w:link w:val="6"/>
    <w:uiPriority w:val="9"/>
    <w:semiHidden/>
    <w:rsid w:val="00CC1E40"/>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CC1E40"/>
    <w:rPr>
      <w:rFonts w:asciiTheme="majorHAnsi" w:eastAsiaTheme="majorEastAsia" w:hAnsiTheme="majorHAnsi" w:cstheme="majorBidi"/>
      <w:i/>
      <w:iCs/>
      <w:color w:val="404040" w:themeColor="text1" w:themeTint="BF"/>
    </w:rPr>
  </w:style>
  <w:style w:type="paragraph" w:styleId="affffe">
    <w:name w:val="Body Text"/>
    <w:aliases w:val="текст таблицы,Подпись1,body text,bt,bt Знак Знак,Iiaienu1,Oaeno1,Текст1,Òåêñò1,bt + подч...,Текст в рамке,текст таблицы2,Подпись12,body text2,bt1,Iiaienu,bt Знак Знак Знак Char,bt Знак Знак Знак Char Char,bt Знак1,текст таблицы1,Подпись11"/>
    <w:basedOn w:val="a3"/>
    <w:link w:val="afffff"/>
    <w:uiPriority w:val="99"/>
    <w:qFormat/>
    <w:rsid w:val="00CC1E40"/>
    <w:pPr>
      <w:jc w:val="both"/>
    </w:pPr>
  </w:style>
  <w:style w:type="character" w:customStyle="1" w:styleId="afffff">
    <w:name w:val="Основной текст Знак"/>
    <w:aliases w:val="текст таблицы Знак,Подпись1 Знак,body text Знак,bt Знак,bt Знак Знак Знак,Iiaienu1 Знак,Oaeno1 Знак,Текст1 Знак,Òåêñò1 Знак,bt + подч... Знак,Текст в рамке Знак,текст таблицы2 Знак,Подпись12 Знак,body text2 Знак,bt1 Знак,Iiaienu Знак"/>
    <w:basedOn w:val="a4"/>
    <w:link w:val="affffe"/>
    <w:uiPriority w:val="99"/>
    <w:rsid w:val="00CC1E40"/>
  </w:style>
  <w:style w:type="paragraph" w:styleId="afffff0">
    <w:name w:val="Document Map"/>
    <w:basedOn w:val="a3"/>
    <w:link w:val="afffff1"/>
    <w:uiPriority w:val="99"/>
    <w:unhideWhenUsed/>
    <w:rsid w:val="00CC1E40"/>
    <w:rPr>
      <w:rFonts w:cs="Tahoma"/>
      <w:sz w:val="16"/>
      <w:szCs w:val="16"/>
    </w:rPr>
  </w:style>
  <w:style w:type="character" w:customStyle="1" w:styleId="afffff1">
    <w:name w:val="Схема документа Знак"/>
    <w:basedOn w:val="a4"/>
    <w:link w:val="afffff0"/>
    <w:uiPriority w:val="99"/>
    <w:rsid w:val="00CC1E40"/>
    <w:rPr>
      <w:rFonts w:cs="Tahoma"/>
      <w:sz w:val="16"/>
      <w:szCs w:val="16"/>
    </w:rPr>
  </w:style>
  <w:style w:type="table" w:styleId="-3">
    <w:name w:val="Light Shading Accent 3"/>
    <w:basedOn w:val="a5"/>
    <w:uiPriority w:val="60"/>
    <w:rsid w:val="00CC1E40"/>
    <w:pPr>
      <w:spacing w:after="0" w:line="240" w:lineRule="auto"/>
      <w:jc w:val="both"/>
    </w:pPr>
    <w:rPr>
      <w:rFonts w:ascii="Tahoma" w:hAnsi="Tahoma"/>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fff2">
    <w:name w:val="Источник"/>
    <w:basedOn w:val="a3"/>
    <w:next w:val="affffe"/>
    <w:link w:val="afffff3"/>
    <w:qFormat/>
    <w:rsid w:val="00CC1E40"/>
    <w:pPr>
      <w:spacing w:before="120" w:after="120"/>
    </w:pPr>
    <w:rPr>
      <w:i/>
      <w:color w:val="1F497D" w:themeColor="text2"/>
      <w:sz w:val="18"/>
    </w:rPr>
  </w:style>
  <w:style w:type="character" w:customStyle="1" w:styleId="afffff3">
    <w:name w:val="Источник Знак"/>
    <w:basedOn w:val="a4"/>
    <w:link w:val="afffff2"/>
    <w:rsid w:val="00CC1E40"/>
    <w:rPr>
      <w:i/>
      <w:color w:val="1F497D" w:themeColor="text2"/>
      <w:sz w:val="18"/>
    </w:rPr>
  </w:style>
  <w:style w:type="paragraph" w:styleId="afffff4">
    <w:name w:val="Intense Quote"/>
    <w:basedOn w:val="a3"/>
    <w:next w:val="a3"/>
    <w:link w:val="afffff5"/>
    <w:uiPriority w:val="30"/>
    <w:unhideWhenUsed/>
    <w:qFormat/>
    <w:rsid w:val="00CC1E40"/>
    <w:pPr>
      <w:spacing w:before="200" w:after="280"/>
      <w:ind w:left="936" w:right="936"/>
    </w:pPr>
    <w:rPr>
      <w:b/>
      <w:bCs/>
      <w:i/>
      <w:iCs/>
    </w:rPr>
  </w:style>
  <w:style w:type="character" w:customStyle="1" w:styleId="afffff5">
    <w:name w:val="Выделенная цитата Знак"/>
    <w:basedOn w:val="a4"/>
    <w:link w:val="afffff4"/>
    <w:uiPriority w:val="30"/>
    <w:rsid w:val="00CC1E40"/>
    <w:rPr>
      <w:b/>
      <w:bCs/>
      <w:i/>
      <w:iCs/>
    </w:rPr>
  </w:style>
  <w:style w:type="paragraph" w:customStyle="1" w:styleId="afffff6">
    <w:name w:val="ЗАКАЗЧИК_ИСПОЛНИТЕЛЬ"/>
    <w:basedOn w:val="a3"/>
    <w:next w:val="afffff7"/>
    <w:qFormat/>
    <w:rsid w:val="00CC1E40"/>
    <w:pPr>
      <w:spacing w:before="140"/>
    </w:pPr>
    <w:rPr>
      <w:b/>
      <w:color w:val="1F497D" w:themeColor="text2"/>
    </w:rPr>
  </w:style>
  <w:style w:type="paragraph" w:customStyle="1" w:styleId="afffff7">
    <w:name w:val="Заказчик_Исполнитель_Имя"/>
    <w:basedOn w:val="a3"/>
    <w:next w:val="afffff6"/>
    <w:qFormat/>
    <w:rsid w:val="00CC1E40"/>
    <w:pPr>
      <w:spacing w:before="140"/>
    </w:pPr>
    <w:rPr>
      <w:color w:val="1F497D" w:themeColor="text2"/>
      <w:sz w:val="18"/>
    </w:rPr>
  </w:style>
  <w:style w:type="paragraph" w:styleId="24">
    <w:name w:val="List Bullet 2"/>
    <w:basedOn w:val="a3"/>
    <w:uiPriority w:val="99"/>
    <w:unhideWhenUsed/>
    <w:rsid w:val="00CC1E40"/>
    <w:pPr>
      <w:spacing w:after="120"/>
      <w:ind w:left="567" w:hanging="283"/>
      <w:jc w:val="both"/>
    </w:pPr>
  </w:style>
  <w:style w:type="paragraph" w:styleId="33">
    <w:name w:val="List Bullet 3"/>
    <w:basedOn w:val="a3"/>
    <w:uiPriority w:val="99"/>
    <w:unhideWhenUsed/>
    <w:rsid w:val="00CC1E40"/>
    <w:pPr>
      <w:spacing w:after="120"/>
      <w:ind w:left="851" w:hanging="284"/>
      <w:jc w:val="both"/>
    </w:pPr>
  </w:style>
  <w:style w:type="paragraph" w:styleId="42">
    <w:name w:val="List Bullet 4"/>
    <w:basedOn w:val="a3"/>
    <w:uiPriority w:val="99"/>
    <w:unhideWhenUsed/>
    <w:rsid w:val="00CC1E40"/>
    <w:pPr>
      <w:spacing w:after="120"/>
      <w:ind w:left="1134" w:hanging="283"/>
      <w:jc w:val="both"/>
    </w:pPr>
  </w:style>
  <w:style w:type="table" w:customStyle="1" w:styleId="-11">
    <w:name w:val="Светлый список - Акцент 11"/>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ffff8">
    <w:name w:val="Intense Emphasis"/>
    <w:basedOn w:val="a4"/>
    <w:uiPriority w:val="21"/>
    <w:rsid w:val="00CC1E40"/>
    <w:rPr>
      <w:rFonts w:ascii="Tahoma" w:hAnsi="Tahoma"/>
      <w:bCs/>
      <w:iCs/>
      <w:color w:val="auto"/>
      <w:sz w:val="20"/>
      <w:bdr w:val="none" w:sz="0" w:space="0" w:color="auto"/>
      <w:shd w:val="clear" w:color="auto" w:fill="FFFF00"/>
    </w:rPr>
  </w:style>
  <w:style w:type="paragraph" w:customStyle="1" w:styleId="afffff9">
    <w:name w:val="Название приложений"/>
    <w:basedOn w:val="af7"/>
    <w:link w:val="afffffa"/>
    <w:qFormat/>
    <w:rsid w:val="00CC1E40"/>
    <w:pPr>
      <w:spacing w:before="3360" w:after="200" w:line="276" w:lineRule="auto"/>
      <w:contextualSpacing/>
      <w:jc w:val="left"/>
    </w:pPr>
    <w:rPr>
      <w:rFonts w:eastAsiaTheme="majorEastAsia" w:cstheme="majorBidi"/>
      <w:bCs w:val="0"/>
      <w:caps/>
      <w:color w:val="1F497D" w:themeColor="text2"/>
      <w:spacing w:val="5"/>
      <w:szCs w:val="52"/>
    </w:rPr>
  </w:style>
  <w:style w:type="character" w:customStyle="1" w:styleId="afffffa">
    <w:name w:val="Название приложений Знак"/>
    <w:basedOn w:val="af8"/>
    <w:link w:val="afffff9"/>
    <w:rsid w:val="00CC1E40"/>
    <w:rPr>
      <w:rFonts w:ascii="Times New Roman" w:eastAsiaTheme="majorEastAsia" w:hAnsi="Times New Roman" w:cstheme="majorBidi"/>
      <w:b/>
      <w:bCs w:val="0"/>
      <w:caps/>
      <w:color w:val="1F497D" w:themeColor="text2"/>
      <w:spacing w:val="5"/>
      <w:kern w:val="28"/>
      <w:sz w:val="32"/>
      <w:szCs w:val="52"/>
      <w:lang w:eastAsia="ru-RU"/>
    </w:rPr>
  </w:style>
  <w:style w:type="character" w:customStyle="1" w:styleId="afffffb">
    <w:name w:val="Знак надстрочный"/>
    <w:basedOn w:val="a4"/>
    <w:uiPriority w:val="1"/>
    <w:rsid w:val="00CC1E40"/>
    <w:rPr>
      <w:vertAlign w:val="superscript"/>
    </w:rPr>
  </w:style>
  <w:style w:type="character" w:customStyle="1" w:styleId="afffffc">
    <w:name w:val="Знак подстрочный"/>
    <w:basedOn w:val="a4"/>
    <w:uiPriority w:val="1"/>
    <w:rsid w:val="00CC1E40"/>
    <w:rPr>
      <w:vertAlign w:val="subscript"/>
    </w:rPr>
  </w:style>
  <w:style w:type="character" w:customStyle="1" w:styleId="afffffd">
    <w:name w:val="Строгий подстрочный"/>
    <w:basedOn w:val="a4"/>
    <w:uiPriority w:val="1"/>
    <w:rsid w:val="00CC1E40"/>
    <w:rPr>
      <w:b/>
      <w:dstrike w:val="0"/>
      <w:vertAlign w:val="subscript"/>
    </w:rPr>
  </w:style>
  <w:style w:type="character" w:customStyle="1" w:styleId="afffffe">
    <w:name w:val="Строгий надстрочный"/>
    <w:basedOn w:val="a4"/>
    <w:uiPriority w:val="1"/>
    <w:rsid w:val="00CC1E40"/>
    <w:rPr>
      <w:b/>
      <w:dstrike w:val="0"/>
      <w:vertAlign w:val="superscript"/>
    </w:rPr>
  </w:style>
  <w:style w:type="paragraph" w:customStyle="1" w:styleId="affffff">
    <w:name w:val="Формула"/>
    <w:basedOn w:val="a3"/>
    <w:next w:val="a3"/>
    <w:link w:val="affffff0"/>
    <w:qFormat/>
    <w:rsid w:val="00CC1E40"/>
    <w:pPr>
      <w:jc w:val="center"/>
    </w:pPr>
    <w:rPr>
      <w:b/>
      <w:lang w:val="en-US"/>
    </w:rPr>
  </w:style>
  <w:style w:type="character" w:customStyle="1" w:styleId="affffff0">
    <w:name w:val="Формула Знак"/>
    <w:basedOn w:val="a4"/>
    <w:link w:val="affffff"/>
    <w:rsid w:val="00CC1E40"/>
    <w:rPr>
      <w:b/>
      <w:lang w:val="en-US"/>
    </w:rPr>
  </w:style>
  <w:style w:type="paragraph" w:customStyle="1" w:styleId="affffff1">
    <w:name w:val="Табл_текст"/>
    <w:basedOn w:val="a3"/>
    <w:uiPriority w:val="69"/>
    <w:rsid w:val="00CC1E40"/>
    <w:rPr>
      <w:sz w:val="18"/>
      <w:lang w:val="en-US"/>
    </w:rPr>
  </w:style>
  <w:style w:type="paragraph" w:customStyle="1" w:styleId="affffff2">
    <w:name w:val="Табл_цифра"/>
    <w:basedOn w:val="a3"/>
    <w:qFormat/>
    <w:rsid w:val="00CC1E40"/>
    <w:pPr>
      <w:jc w:val="right"/>
    </w:pPr>
    <w:rPr>
      <w:lang w:val="en-US"/>
    </w:rPr>
  </w:style>
  <w:style w:type="character" w:styleId="affffff3">
    <w:name w:val="endnote reference"/>
    <w:basedOn w:val="a4"/>
    <w:uiPriority w:val="99"/>
    <w:semiHidden/>
    <w:rsid w:val="00CC1E40"/>
    <w:rPr>
      <w:vertAlign w:val="superscript"/>
    </w:rPr>
  </w:style>
  <w:style w:type="paragraph" w:styleId="affffff4">
    <w:name w:val="Date"/>
    <w:basedOn w:val="a3"/>
    <w:next w:val="af7"/>
    <w:link w:val="affffff5"/>
    <w:uiPriority w:val="99"/>
    <w:rsid w:val="00CC1E40"/>
    <w:pPr>
      <w:spacing w:before="3629"/>
    </w:pPr>
    <w:rPr>
      <w:color w:val="1F497D" w:themeColor="text2"/>
    </w:rPr>
  </w:style>
  <w:style w:type="character" w:customStyle="1" w:styleId="affffff5">
    <w:name w:val="Дата Знак"/>
    <w:basedOn w:val="a4"/>
    <w:link w:val="affffff4"/>
    <w:uiPriority w:val="99"/>
    <w:rsid w:val="00CC1E40"/>
    <w:rPr>
      <w:color w:val="1F497D" w:themeColor="text2"/>
    </w:rPr>
  </w:style>
  <w:style w:type="table" w:customStyle="1" w:styleId="34">
    <w:name w:val="Светлая заливка3"/>
    <w:basedOn w:val="a5"/>
    <w:uiPriority w:val="60"/>
    <w:rsid w:val="00CC1E40"/>
    <w:pPr>
      <w:spacing w:after="0" w:line="240" w:lineRule="auto"/>
      <w:jc w:val="both"/>
    </w:pPr>
    <w:rPr>
      <w:rFonts w:ascii="Tahoma" w:hAnsi="Tahoma"/>
      <w:color w:val="000000" w:themeColor="text1" w:themeShade="BF"/>
      <w:sz w:val="18"/>
      <w:szCs w:val="20"/>
    </w:rPr>
    <w:tblPr>
      <w:tblStyleRowBandSize w:val="1"/>
      <w:tblStyleColBandSize w:val="1"/>
    </w:tblPr>
    <w:tblStylePr w:type="firstRow">
      <w:pPr>
        <w:spacing w:before="0" w:after="0" w:line="240" w:lineRule="auto"/>
      </w:pPr>
      <w:rPr>
        <w:rFonts w:ascii="Tahoma" w:hAnsi="Tahoma"/>
        <w:b w:val="0"/>
        <w:bCs/>
        <w:sz w:val="18"/>
      </w:rPr>
      <w:tblPr/>
      <w:tcPr>
        <w:tcBorders>
          <w:top w:val="single" w:sz="4" w:space="0" w:color="auto"/>
          <w:bottom w:val="single" w:sz="8" w:space="0" w:color="auto"/>
        </w:tcBorders>
        <w:shd w:val="clear" w:color="auto" w:fill="FBFBF8" w:themeFill="background2" w:themeFillTint="33"/>
      </w:tcPr>
    </w:tblStylePr>
    <w:tblStylePr w:type="lastRow">
      <w:pPr>
        <w:spacing w:before="0" w:after="0" w:line="240" w:lineRule="auto"/>
      </w:pPr>
      <w:rPr>
        <w:rFonts w:ascii="Tahoma" w:hAnsi="Tahoma"/>
        <w:b/>
        <w:bCs/>
        <w:sz w:val="18"/>
      </w:rPr>
      <w:tblPr/>
      <w:tcPr>
        <w:tcBorders>
          <w:top w:val="single" w:sz="8" w:space="0" w:color="000000" w:themeColor="text1"/>
          <w:left w:val="nil"/>
          <w:bottom w:val="nil"/>
          <w:right w:val="nil"/>
          <w:insideH w:val="nil"/>
          <w:insideV w:val="nil"/>
        </w:tcBorders>
      </w:tcPr>
    </w:tblStylePr>
    <w:tblStylePr w:type="firstCol">
      <w:rPr>
        <w:rFonts w:ascii="Tahoma" w:hAnsi="Tahoma"/>
        <w:b w:val="0"/>
        <w:bCs/>
        <w:sz w:val="18"/>
      </w:rPr>
    </w:tblStylePr>
    <w:tblStylePr w:type="lastCol">
      <w:rPr>
        <w:rFonts w:ascii="Tahoma" w:hAnsi="Tahoma"/>
        <w:b w:val="0"/>
        <w:bCs/>
        <w:sz w:val="18"/>
      </w:rPr>
    </w:tblStylePr>
    <w:tblStylePr w:type="band1Vert">
      <w:rPr>
        <w:rFonts w:ascii="Tahoma" w:hAnsi="Tahoma"/>
        <w:sz w:val="18"/>
      </w:rPr>
    </w:tblStylePr>
    <w:tblStylePr w:type="band2Vert">
      <w:pPr>
        <w:wordWrap/>
        <w:spacing w:beforeLines="0" w:beforeAutospacing="0" w:afterLines="0" w:afterAutospacing="0" w:line="240" w:lineRule="auto"/>
        <w:ind w:leftChars="0" w:left="0" w:rightChars="0" w:right="0" w:firstLineChars="0" w:firstLine="0"/>
      </w:pPr>
      <w:rPr>
        <w:rFonts w:ascii="Tahoma" w:hAnsi="Tahoma"/>
        <w:sz w:val="18"/>
      </w:rPr>
      <w:tblPr/>
      <w:tcPr>
        <w:tcBorders>
          <w:bottom w:val="nil"/>
        </w:tcBorders>
      </w:tcPr>
    </w:tblStylePr>
    <w:tblStylePr w:type="band1Horz">
      <w:rPr>
        <w:rFonts w:ascii="Tahoma" w:hAnsi="Tahoma"/>
        <w:sz w:val="18"/>
      </w:rPr>
      <w:tblPr/>
      <w:tcPr>
        <w:tcBorders>
          <w:bottom w:val="single" w:sz="8" w:space="0" w:color="808080" w:themeColor="background1" w:themeShade="80"/>
        </w:tcBorders>
      </w:tcPr>
    </w:tblStylePr>
    <w:tblStylePr w:type="band2Horz">
      <w:rPr>
        <w:rFonts w:ascii="Tahoma" w:hAnsi="Tahoma"/>
        <w:sz w:val="18"/>
      </w:rPr>
      <w:tblPr/>
      <w:tcPr>
        <w:tcBorders>
          <w:bottom w:val="single" w:sz="8" w:space="0" w:color="808080" w:themeColor="background1" w:themeShade="80"/>
        </w:tcBorders>
      </w:tcPr>
    </w:tblStylePr>
    <w:tblStylePr w:type="seCell">
      <w:pPr>
        <w:wordWrap/>
        <w:spacing w:beforeLines="0" w:beforeAutospacing="0" w:afterLines="0" w:afterAutospacing="0" w:line="240" w:lineRule="auto"/>
        <w:ind w:leftChars="0" w:left="0" w:rightChars="0" w:right="0" w:firstLineChars="0" w:firstLine="0"/>
        <w:jc w:val="center"/>
        <w:outlineLvl w:val="9"/>
      </w:pPr>
      <w:rPr>
        <w:rFonts w:ascii="Tahoma" w:hAnsi="Tahoma"/>
        <w:sz w:val="18"/>
      </w:rPr>
      <w:tblPr/>
      <w:tcPr>
        <w:tcBorders>
          <w:top w:val="nil"/>
          <w:left w:val="nil"/>
          <w:bottom w:val="nil"/>
          <w:right w:val="nil"/>
          <w:insideH w:val="nil"/>
          <w:insideV w:val="nil"/>
          <w:tl2br w:val="nil"/>
          <w:tr2bl w:val="nil"/>
        </w:tcBorders>
      </w:tcPr>
    </w:tblStylePr>
    <w:tblStylePr w:type="swCell">
      <w:rPr>
        <w:rFonts w:ascii="Tahoma" w:hAnsi="Tahoma"/>
        <w:sz w:val="18"/>
      </w:rPr>
      <w:tblPr>
        <w:tblCellMar>
          <w:top w:w="28" w:type="dxa"/>
          <w:left w:w="28" w:type="dxa"/>
          <w:bottom w:w="28" w:type="dxa"/>
          <w:right w:w="28" w:type="dxa"/>
        </w:tblCellMar>
      </w:tblPr>
    </w:tblStylePr>
  </w:style>
  <w:style w:type="table" w:customStyle="1" w:styleId="14">
    <w:name w:val="Стиль1"/>
    <w:basedOn w:val="a5"/>
    <w:uiPriority w:val="99"/>
    <w:qFormat/>
    <w:rsid w:val="00CC1E40"/>
    <w:pPr>
      <w:spacing w:after="0" w:line="240" w:lineRule="auto"/>
    </w:pPr>
    <w:rPr>
      <w:rFonts w:ascii="Tahoma" w:hAnsi="Tahoma"/>
      <w:sz w:val="20"/>
      <w:szCs w:val="20"/>
    </w:rPr>
    <w:tblPr/>
  </w:style>
  <w:style w:type="table" w:styleId="-6">
    <w:name w:val="Colorful Grid Accent 6"/>
    <w:basedOn w:val="a5"/>
    <w:uiPriority w:val="73"/>
    <w:rsid w:val="00CC1E40"/>
    <w:pPr>
      <w:spacing w:after="0" w:line="240" w:lineRule="auto"/>
      <w:jc w:val="both"/>
    </w:pPr>
    <w:rPr>
      <w:rFonts w:ascii="Tahoma" w:hAnsi="Tahoma"/>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5">
    <w:name w:val="Светлый список1"/>
    <w:basedOn w:val="a5"/>
    <w:uiPriority w:val="61"/>
    <w:rsid w:val="00CC1E40"/>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f6">
    <w:name w:val="Табл_текст_отступ"/>
    <w:basedOn w:val="a3"/>
    <w:qFormat/>
    <w:rsid w:val="00CC1E40"/>
    <w:pPr>
      <w:ind w:left="170"/>
    </w:pPr>
    <w:rPr>
      <w:sz w:val="18"/>
    </w:rPr>
  </w:style>
  <w:style w:type="table" w:styleId="-60">
    <w:name w:val="Light Shading Accent 6"/>
    <w:basedOn w:val="a5"/>
    <w:uiPriority w:val="60"/>
    <w:rsid w:val="00CC1E40"/>
    <w:pPr>
      <w:spacing w:after="0" w:line="240" w:lineRule="auto"/>
      <w:jc w:val="both"/>
    </w:pPr>
    <w:rPr>
      <w:rFonts w:ascii="Tahoma" w:hAnsi="Tahoma"/>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0">
    <w:name w:val="Light Shading Accent 5"/>
    <w:basedOn w:val="a5"/>
    <w:uiPriority w:val="60"/>
    <w:rsid w:val="00CC1E40"/>
    <w:pPr>
      <w:spacing w:after="0" w:line="240" w:lineRule="auto"/>
      <w:jc w:val="both"/>
    </w:pPr>
    <w:rPr>
      <w:rFonts w:ascii="Tahoma" w:hAnsi="Tahom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ffffff7">
    <w:name w:val="Таблица_полужирный"/>
    <w:basedOn w:val="HTML"/>
    <w:uiPriority w:val="1"/>
    <w:rsid w:val="00CC1E40"/>
    <w:rPr>
      <w:rFonts w:ascii="Tahoma" w:hAnsi="Tahoma"/>
      <w:b/>
      <w:sz w:val="16"/>
      <w:vertAlign w:val="subscript"/>
    </w:rPr>
  </w:style>
  <w:style w:type="character" w:customStyle="1" w:styleId="-7">
    <w:name w:val="Т-7"/>
    <w:basedOn w:val="a4"/>
    <w:uiPriority w:val="1"/>
    <w:rsid w:val="00CC1E40"/>
    <w:rPr>
      <w:rFonts w:ascii="Tahoma" w:hAnsi="Tahoma"/>
      <w:sz w:val="14"/>
    </w:rPr>
  </w:style>
  <w:style w:type="character" w:customStyle="1" w:styleId="-61">
    <w:name w:val="Т-6"/>
    <w:basedOn w:val="a4"/>
    <w:uiPriority w:val="1"/>
    <w:rsid w:val="00CC1E40"/>
    <w:rPr>
      <w:rFonts w:ascii="Tahoma" w:hAnsi="Tahoma"/>
      <w:sz w:val="12"/>
    </w:rPr>
  </w:style>
  <w:style w:type="paragraph" w:customStyle="1" w:styleId="affffff8">
    <w:name w:val="Таблица_цифры_полужирный"/>
    <w:basedOn w:val="affffff6"/>
    <w:qFormat/>
    <w:rsid w:val="00CC1E40"/>
    <w:pPr>
      <w:jc w:val="right"/>
    </w:pPr>
    <w:rPr>
      <w:b/>
      <w:color w:val="000000" w:themeColor="text1"/>
    </w:rPr>
  </w:style>
  <w:style w:type="paragraph" w:customStyle="1" w:styleId="affffff9">
    <w:name w:val="Название услуги"/>
    <w:basedOn w:val="a3"/>
    <w:next w:val="affffe"/>
    <w:qFormat/>
    <w:rsid w:val="00CC1E40"/>
    <w:pPr>
      <w:ind w:left="113" w:right="113"/>
    </w:pPr>
    <w:rPr>
      <w:b/>
      <w:color w:val="7F7F7F" w:themeColor="text1" w:themeTint="80"/>
    </w:rPr>
  </w:style>
  <w:style w:type="paragraph" w:customStyle="1" w:styleId="affffffa">
    <w:name w:val="Название услуги_Выделение"/>
    <w:basedOn w:val="affffff9"/>
    <w:qFormat/>
    <w:rsid w:val="00CC1E40"/>
    <w:rPr>
      <w:color w:val="1F497D" w:themeColor="text2"/>
    </w:rPr>
  </w:style>
  <w:style w:type="paragraph" w:customStyle="1" w:styleId="affffffb">
    <w:name w:val="Номер отчета"/>
    <w:basedOn w:val="affffffa"/>
    <w:qFormat/>
    <w:rsid w:val="00CC1E40"/>
    <w:pPr>
      <w:spacing w:before="120" w:after="120"/>
    </w:pPr>
    <w:rPr>
      <w:b w:val="0"/>
    </w:rPr>
  </w:style>
  <w:style w:type="paragraph" w:customStyle="1" w:styleId="affffffc">
    <w:name w:val="Обычный_синее выделение"/>
    <w:basedOn w:val="a3"/>
    <w:qFormat/>
    <w:rsid w:val="00CC1E40"/>
    <w:rPr>
      <w:b/>
      <w:color w:val="1F497D" w:themeColor="text2"/>
    </w:rPr>
  </w:style>
  <w:style w:type="paragraph" w:customStyle="1" w:styleId="83">
    <w:name w:val="Таблица заголовок _8_лев"/>
    <w:basedOn w:val="affffffc"/>
    <w:qFormat/>
    <w:rsid w:val="00CC1E40"/>
    <w:pPr>
      <w:shd w:val="clear" w:color="auto" w:fill="4F81BD" w:themeFill="accent1"/>
    </w:pPr>
    <w:rPr>
      <w:color w:val="FFFFFF" w:themeColor="background1"/>
      <w:sz w:val="16"/>
    </w:rPr>
  </w:style>
  <w:style w:type="paragraph" w:customStyle="1" w:styleId="84">
    <w:name w:val="Таблица заголовок_8_прав"/>
    <w:basedOn w:val="affffffc"/>
    <w:qFormat/>
    <w:rsid w:val="00CC1E40"/>
    <w:pPr>
      <w:shd w:val="clear" w:color="auto" w:fill="4F81BD" w:themeFill="accent1"/>
      <w:jc w:val="right"/>
    </w:pPr>
    <w:rPr>
      <w:color w:val="FFFFFF" w:themeColor="background1"/>
      <w:sz w:val="16"/>
    </w:rPr>
  </w:style>
  <w:style w:type="paragraph" w:customStyle="1" w:styleId="100">
    <w:name w:val="Таблица_заголовок_10_лев"/>
    <w:basedOn w:val="84"/>
    <w:qFormat/>
    <w:rsid w:val="00CC1E40"/>
    <w:pPr>
      <w:jc w:val="left"/>
    </w:pPr>
    <w:rPr>
      <w:sz w:val="20"/>
    </w:rPr>
  </w:style>
  <w:style w:type="paragraph" w:customStyle="1" w:styleId="101">
    <w:name w:val="Таблица_заголовок_10_прав"/>
    <w:basedOn w:val="100"/>
    <w:qFormat/>
    <w:rsid w:val="00CC1E40"/>
    <w:pPr>
      <w:jc w:val="right"/>
    </w:pPr>
  </w:style>
  <w:style w:type="paragraph" w:customStyle="1" w:styleId="affffffd">
    <w:name w:val="Текст выноски на объекте"/>
    <w:basedOn w:val="affffff8"/>
    <w:qFormat/>
    <w:rsid w:val="00CC1E40"/>
    <w:pPr>
      <w:shd w:val="clear" w:color="auto" w:fill="4F81BD" w:themeFill="accent1"/>
      <w:spacing w:before="240" w:after="240"/>
      <w:jc w:val="center"/>
    </w:pPr>
    <w:rPr>
      <w:color w:val="FFFFFF" w:themeColor="background1"/>
      <w:sz w:val="20"/>
    </w:rPr>
  </w:style>
  <w:style w:type="paragraph" w:customStyle="1" w:styleId="-70">
    <w:name w:val="Т-7_цифры"/>
    <w:basedOn w:val="affffffc"/>
    <w:qFormat/>
    <w:rsid w:val="00CC1E40"/>
    <w:pPr>
      <w:jc w:val="right"/>
    </w:pPr>
    <w:rPr>
      <w:b w:val="0"/>
      <w:color w:val="000000" w:themeColor="text1"/>
      <w:sz w:val="14"/>
    </w:rPr>
  </w:style>
  <w:style w:type="paragraph" w:customStyle="1" w:styleId="-62">
    <w:name w:val="Т-6_цифры"/>
    <w:basedOn w:val="-70"/>
    <w:qFormat/>
    <w:rsid w:val="00CC1E40"/>
    <w:rPr>
      <w:sz w:val="12"/>
    </w:rPr>
  </w:style>
  <w:style w:type="paragraph" w:customStyle="1" w:styleId="102">
    <w:name w:val="Строка итогов_10_прав"/>
    <w:basedOn w:val="101"/>
    <w:qFormat/>
    <w:rsid w:val="00CC1E40"/>
    <w:pPr>
      <w:shd w:val="clear" w:color="auto" w:fill="D9D9D9" w:themeFill="background1" w:themeFillShade="D9"/>
    </w:pPr>
    <w:rPr>
      <w:color w:val="1F497D" w:themeColor="text2"/>
    </w:rPr>
  </w:style>
  <w:style w:type="paragraph" w:customStyle="1" w:styleId="103">
    <w:name w:val="Строка итогов_10_лев"/>
    <w:basedOn w:val="102"/>
    <w:qFormat/>
    <w:rsid w:val="00CC1E40"/>
    <w:pPr>
      <w:jc w:val="left"/>
    </w:pPr>
  </w:style>
  <w:style w:type="paragraph" w:customStyle="1" w:styleId="85">
    <w:name w:val="Строка итогов_8_лев"/>
    <w:basedOn w:val="103"/>
    <w:qFormat/>
    <w:rsid w:val="00CC1E40"/>
    <w:rPr>
      <w:sz w:val="16"/>
    </w:rPr>
  </w:style>
  <w:style w:type="paragraph" w:customStyle="1" w:styleId="86">
    <w:name w:val="Строка итогов_8_прав"/>
    <w:basedOn w:val="85"/>
    <w:qFormat/>
    <w:rsid w:val="00CC1E40"/>
    <w:pPr>
      <w:jc w:val="right"/>
    </w:pPr>
  </w:style>
  <w:style w:type="paragraph" w:customStyle="1" w:styleId="8">
    <w:name w:val="Нумерованный список_8"/>
    <w:basedOn w:val="a"/>
    <w:autoRedefine/>
    <w:qFormat/>
    <w:rsid w:val="00CC1E40"/>
    <w:pPr>
      <w:numPr>
        <w:numId w:val="13"/>
      </w:numPr>
      <w:spacing w:after="120" w:line="276" w:lineRule="auto"/>
      <w:contextualSpacing/>
      <w:jc w:val="both"/>
    </w:pPr>
    <w:rPr>
      <w:rFonts w:asciiTheme="minorHAnsi" w:eastAsiaTheme="minorHAnsi" w:hAnsiTheme="minorHAnsi" w:cstheme="minorBidi"/>
      <w:sz w:val="14"/>
      <w:szCs w:val="22"/>
      <w:lang w:eastAsia="en-US"/>
    </w:rPr>
  </w:style>
  <w:style w:type="paragraph" w:customStyle="1" w:styleId="72">
    <w:name w:val="Нумерованный список_7"/>
    <w:basedOn w:val="8"/>
    <w:qFormat/>
    <w:rsid w:val="00CC1E40"/>
  </w:style>
  <w:style w:type="paragraph" w:customStyle="1" w:styleId="62">
    <w:name w:val="Нумерованный список_6"/>
    <w:basedOn w:val="72"/>
    <w:qFormat/>
    <w:rsid w:val="00CC1E40"/>
    <w:rPr>
      <w:sz w:val="12"/>
    </w:rPr>
  </w:style>
  <w:style w:type="paragraph" w:customStyle="1" w:styleId="87">
    <w:name w:val="Маркированный список_8"/>
    <w:basedOn w:val="a0"/>
    <w:qFormat/>
    <w:rsid w:val="00CC1E40"/>
    <w:pPr>
      <w:tabs>
        <w:tab w:val="clear" w:pos="360"/>
      </w:tabs>
      <w:spacing w:after="120" w:line="276" w:lineRule="auto"/>
      <w:ind w:left="284" w:hanging="284"/>
      <w:jc w:val="both"/>
    </w:pPr>
    <w:rPr>
      <w:rFonts w:asciiTheme="minorHAnsi" w:eastAsiaTheme="minorHAnsi" w:hAnsiTheme="minorHAnsi" w:cstheme="minorBidi"/>
      <w:sz w:val="16"/>
      <w:szCs w:val="22"/>
      <w:lang w:eastAsia="en-US"/>
    </w:rPr>
  </w:style>
  <w:style w:type="paragraph" w:customStyle="1" w:styleId="73">
    <w:name w:val="Маркированный список_7"/>
    <w:basedOn w:val="87"/>
    <w:qFormat/>
    <w:rsid w:val="00CC1E40"/>
    <w:rPr>
      <w:sz w:val="14"/>
    </w:rPr>
  </w:style>
  <w:style w:type="paragraph" w:customStyle="1" w:styleId="63">
    <w:name w:val="Маркированный список_6"/>
    <w:basedOn w:val="74"/>
    <w:qFormat/>
    <w:rsid w:val="00CC1E40"/>
    <w:rPr>
      <w:sz w:val="12"/>
    </w:rPr>
  </w:style>
  <w:style w:type="paragraph" w:customStyle="1" w:styleId="74">
    <w:name w:val="Маркированый список_7"/>
    <w:basedOn w:val="87"/>
    <w:qFormat/>
    <w:rsid w:val="00CC1E40"/>
    <w:rPr>
      <w:sz w:val="14"/>
    </w:rPr>
  </w:style>
  <w:style w:type="table" w:customStyle="1" w:styleId="104">
    <w:name w:val="НЭО_список_10"/>
    <w:basedOn w:val="a5"/>
    <w:uiPriority w:val="99"/>
    <w:rsid w:val="00CC1E40"/>
    <w:pPr>
      <w:spacing w:after="0" w:line="240" w:lineRule="auto"/>
    </w:pPr>
    <w:rPr>
      <w:rFonts w:ascii="Tahoma" w:hAnsi="Tahoma"/>
      <w:sz w:val="16"/>
      <w:szCs w:val="20"/>
    </w:rPr>
    <w:tblPr>
      <w:tblStyleRow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jc w:val="left"/>
      </w:pPr>
      <w:rPr>
        <w:rFonts w:ascii="Tahoma" w:hAnsi="Tahoma"/>
        <w:b/>
        <w:color w:val="FFFFFF" w:themeColor="background1"/>
        <w:sz w:val="16"/>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4F81BD" w:themeFill="accent1"/>
        <w:vAlign w:val="center"/>
      </w:tcPr>
    </w:tblStylePr>
    <w:tblStylePr w:type="lastRow">
      <w:rPr>
        <w:rFonts w:ascii="Tahoma" w:hAnsi="Tahoma"/>
        <w:color w:val="1F497D" w:themeColor="text2"/>
        <w:sz w:val="16"/>
      </w:rPr>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EAEAEA"/>
      </w:tcPr>
    </w:tblStylePr>
  </w:style>
  <w:style w:type="paragraph" w:customStyle="1" w:styleId="28">
    <w:name w:val="Маркированный список 2_8"/>
    <w:basedOn w:val="24"/>
    <w:qFormat/>
    <w:rsid w:val="00CC1E40"/>
    <w:rPr>
      <w:sz w:val="16"/>
    </w:rPr>
  </w:style>
  <w:style w:type="paragraph" w:customStyle="1" w:styleId="27">
    <w:name w:val="Маркированный список 2_7"/>
    <w:basedOn w:val="28"/>
    <w:qFormat/>
    <w:rsid w:val="00CC1E40"/>
    <w:rPr>
      <w:sz w:val="14"/>
    </w:rPr>
  </w:style>
  <w:style w:type="paragraph" w:customStyle="1" w:styleId="26">
    <w:name w:val="Маркированный список 2_6"/>
    <w:basedOn w:val="27"/>
    <w:qFormat/>
    <w:rsid w:val="00CC1E40"/>
    <w:rPr>
      <w:sz w:val="12"/>
    </w:rPr>
  </w:style>
  <w:style w:type="paragraph" w:customStyle="1" w:styleId="38">
    <w:name w:val="Маркированный список 3_8"/>
    <w:basedOn w:val="33"/>
    <w:qFormat/>
    <w:rsid w:val="00CC1E40"/>
    <w:rPr>
      <w:sz w:val="16"/>
    </w:rPr>
  </w:style>
  <w:style w:type="paragraph" w:customStyle="1" w:styleId="48">
    <w:name w:val="Маркированный список 4_8"/>
    <w:basedOn w:val="42"/>
    <w:qFormat/>
    <w:rsid w:val="00CC1E40"/>
    <w:rPr>
      <w:sz w:val="16"/>
    </w:rPr>
  </w:style>
  <w:style w:type="paragraph" w:customStyle="1" w:styleId="25">
    <w:name w:val="Текст выноски на объекте 2"/>
    <w:basedOn w:val="affffffd"/>
    <w:qFormat/>
    <w:rsid w:val="00CC1E40"/>
    <w:pPr>
      <w:shd w:val="clear" w:color="auto" w:fill="D6E3BC" w:themeFill="accent3" w:themeFillTint="66"/>
    </w:pPr>
    <w:rPr>
      <w:color w:val="000000" w:themeColor="text1"/>
    </w:rPr>
  </w:style>
  <w:style w:type="table" w:customStyle="1" w:styleId="affffffe">
    <w:name w:val="Таблица НЭО ИНФО"/>
    <w:basedOn w:val="a5"/>
    <w:uiPriority w:val="99"/>
    <w:rsid w:val="00CC1E40"/>
    <w:pPr>
      <w:spacing w:after="0" w:line="240" w:lineRule="auto"/>
    </w:pPr>
    <w:rPr>
      <w:rFonts w:ascii="Tahoma" w:hAnsi="Tahoma"/>
      <w:color w:val="000000" w:themeColor="text1"/>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rFonts w:ascii="Tahoma" w:hAnsi="Tahoma"/>
        <w:sz w:val="20"/>
      </w:rPr>
    </w:tblStylePr>
    <w:tblStylePr w:type="firstCol">
      <w:rPr>
        <w:rFonts w:ascii="Tahoma" w:hAnsi="Tahoma"/>
        <w:sz w:val="20"/>
      </w:rPr>
    </w:tblStylePr>
    <w:tblStylePr w:type="lastCol">
      <w:rPr>
        <w:rFonts w:ascii="Tahoma" w:hAnsi="Tahoma"/>
        <w:sz w:val="20"/>
      </w:rPr>
    </w:tblStylePr>
    <w:tblStylePr w:type="band1Vert">
      <w:rPr>
        <w:rFonts w:ascii="Tahoma" w:hAnsi="Tahoma"/>
        <w:sz w:val="20"/>
      </w:rPr>
    </w:tblStylePr>
    <w:tblStylePr w:type="band2Vert">
      <w:pPr>
        <w:jc w:val="left"/>
      </w:pPr>
      <w:rPr>
        <w:rFonts w:ascii="Tahoma" w:hAnsi="Tahoma"/>
        <w:sz w:val="20"/>
      </w:rPr>
    </w:tblStylePr>
    <w:tblStylePr w:type="band1Horz">
      <w:rPr>
        <w:rFonts w:ascii="Tahoma" w:hAnsi="Tahoma"/>
        <w:sz w:val="20"/>
      </w:rPr>
    </w:tblStylePr>
    <w:tblStylePr w:type="band2Horz">
      <w:rPr>
        <w:rFonts w:ascii="Tahoma" w:hAnsi="Tahoma"/>
        <w:sz w:val="20"/>
      </w:rPr>
    </w:tblStylePr>
  </w:style>
  <w:style w:type="paragraph" w:customStyle="1" w:styleId="afffffff">
    <w:name w:val="Приложение"/>
    <w:basedOn w:val="a3"/>
    <w:link w:val="afffffff0"/>
    <w:qFormat/>
    <w:rsid w:val="00CC1E40"/>
    <w:pPr>
      <w:jc w:val="right"/>
    </w:pPr>
    <w:rPr>
      <w:b/>
      <w:color w:val="1F497D" w:themeColor="text2"/>
      <w:sz w:val="32"/>
    </w:rPr>
  </w:style>
  <w:style w:type="character" w:customStyle="1" w:styleId="afffffff0">
    <w:name w:val="Приложение Знак"/>
    <w:basedOn w:val="a4"/>
    <w:link w:val="afffffff"/>
    <w:rsid w:val="00CC1E40"/>
    <w:rPr>
      <w:b/>
      <w:color w:val="1F497D" w:themeColor="text2"/>
      <w:sz w:val="32"/>
    </w:rPr>
  </w:style>
  <w:style w:type="table" w:styleId="-1">
    <w:name w:val="Light Shading Accent 1"/>
    <w:basedOn w:val="a5"/>
    <w:uiPriority w:val="60"/>
    <w:rsid w:val="00CC1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5"/>
    <w:uiPriority w:val="61"/>
    <w:rsid w:val="00CC1E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5"/>
    <w:uiPriority w:val="61"/>
    <w:rsid w:val="00CC1E4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fffffff1">
    <w:name w:val="Light List"/>
    <w:basedOn w:val="a5"/>
    <w:uiPriority w:val="61"/>
    <w:rsid w:val="00CC1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Shading 1 Accent 1"/>
    <w:basedOn w:val="a5"/>
    <w:uiPriority w:val="63"/>
    <w:rsid w:val="00CC1E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ff2">
    <w:name w:val="Revision"/>
    <w:hidden/>
    <w:uiPriority w:val="99"/>
    <w:semiHidden/>
    <w:rsid w:val="00CC1E40"/>
    <w:pPr>
      <w:spacing w:after="0" w:line="240" w:lineRule="auto"/>
    </w:pPr>
    <w:rPr>
      <w:rFonts w:ascii="Tahoma" w:hAnsi="Tahoma"/>
      <w:sz w:val="20"/>
      <w:szCs w:val="20"/>
    </w:rPr>
  </w:style>
  <w:style w:type="paragraph" w:styleId="29">
    <w:name w:val="Body Text 2"/>
    <w:basedOn w:val="a3"/>
    <w:link w:val="2a"/>
    <w:uiPriority w:val="99"/>
    <w:semiHidden/>
    <w:unhideWhenUsed/>
    <w:rsid w:val="00CC1E40"/>
    <w:pPr>
      <w:spacing w:after="120" w:line="480" w:lineRule="auto"/>
    </w:pPr>
  </w:style>
  <w:style w:type="character" w:customStyle="1" w:styleId="2a">
    <w:name w:val="Основной текст 2 Знак"/>
    <w:basedOn w:val="a4"/>
    <w:link w:val="29"/>
    <w:uiPriority w:val="99"/>
    <w:semiHidden/>
    <w:rsid w:val="00CC1E40"/>
  </w:style>
  <w:style w:type="character" w:styleId="afffffff3">
    <w:name w:val="Book Title"/>
    <w:basedOn w:val="a4"/>
    <w:uiPriority w:val="33"/>
    <w:qFormat/>
    <w:rsid w:val="00CC1E40"/>
    <w:rPr>
      <w:b/>
      <w:bCs/>
      <w:i/>
      <w:iCs/>
      <w:spacing w:val="5"/>
    </w:rPr>
  </w:style>
  <w:style w:type="table" w:styleId="-51">
    <w:name w:val="Light Grid Accent 5"/>
    <w:basedOn w:val="a5"/>
    <w:uiPriority w:val="62"/>
    <w:unhideWhenUsed/>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
    <w:name w:val="Т-8"/>
    <w:aliases w:val="Текст 1,полужирный"/>
    <w:basedOn w:val="a4"/>
    <w:uiPriority w:val="1"/>
    <w:rsid w:val="00CC1E40"/>
    <w:rPr>
      <w:rFonts w:ascii="Tahoma" w:hAnsi="Tahoma"/>
      <w:sz w:val="16"/>
    </w:rPr>
  </w:style>
  <w:style w:type="character" w:customStyle="1" w:styleId="afffffff4">
    <w:name w:val="Табл_Заголовок_шапка"/>
    <w:basedOn w:val="a4"/>
    <w:rsid w:val="00CC1E40"/>
    <w:rPr>
      <w:b/>
      <w:bCs/>
      <w:color w:val="EEECE1" w:themeColor="background2"/>
      <w:sz w:val="18"/>
    </w:rPr>
  </w:style>
  <w:style w:type="paragraph" w:customStyle="1" w:styleId="-63">
    <w:name w:val="Т-6_цифрв"/>
    <w:basedOn w:val="-70"/>
    <w:qFormat/>
    <w:rsid w:val="00CC1E40"/>
    <w:rPr>
      <w:sz w:val="12"/>
    </w:rPr>
  </w:style>
  <w:style w:type="character" w:styleId="afffffff5">
    <w:name w:val="Subtle Emphasis"/>
    <w:basedOn w:val="a4"/>
    <w:uiPriority w:val="19"/>
    <w:unhideWhenUsed/>
    <w:rsid w:val="00CC1E40"/>
    <w:rPr>
      <w:rFonts w:ascii="Tahoma" w:hAnsi="Tahoma"/>
      <w:i/>
      <w:iCs/>
      <w:color w:val="808080" w:themeColor="text1" w:themeTint="7F"/>
      <w:sz w:val="20"/>
    </w:rPr>
  </w:style>
  <w:style w:type="paragraph" w:styleId="afffffff6">
    <w:name w:val="Subtitle"/>
    <w:basedOn w:val="a3"/>
    <w:next w:val="a3"/>
    <w:link w:val="afffffff7"/>
    <w:uiPriority w:val="11"/>
    <w:qFormat/>
    <w:rsid w:val="00CC1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f7">
    <w:name w:val="Подзаголовок Знак"/>
    <w:basedOn w:val="a4"/>
    <w:link w:val="afffffff6"/>
    <w:uiPriority w:val="11"/>
    <w:rsid w:val="00CC1E40"/>
    <w:rPr>
      <w:rFonts w:asciiTheme="majorHAnsi" w:eastAsiaTheme="majorEastAsia" w:hAnsiTheme="majorHAnsi" w:cstheme="majorBidi"/>
      <w:i/>
      <w:iCs/>
      <w:color w:val="4F81BD" w:themeColor="accent1"/>
      <w:spacing w:val="15"/>
      <w:sz w:val="24"/>
      <w:szCs w:val="24"/>
    </w:rPr>
  </w:style>
  <w:style w:type="character" w:styleId="afffffff8">
    <w:name w:val="Placeholder Text"/>
    <w:basedOn w:val="a4"/>
    <w:uiPriority w:val="99"/>
    <w:semiHidden/>
    <w:rsid w:val="00CC1E40"/>
    <w:rPr>
      <w:color w:val="808080"/>
    </w:rPr>
  </w:style>
  <w:style w:type="table" w:customStyle="1" w:styleId="16">
    <w:name w:val="Сетка таблицы светлая1"/>
    <w:basedOn w:val="a5"/>
    <w:uiPriority w:val="40"/>
    <w:rsid w:val="00CC1E40"/>
    <w:pPr>
      <w:spacing w:after="0" w:line="240" w:lineRule="auto"/>
      <w:jc w:val="both"/>
    </w:pPr>
    <w:rPr>
      <w:rFonts w:ascii="Tahoma" w:hAnsi="Tahom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b">
    <w:name w:val="Светлая заливка2"/>
    <w:basedOn w:val="a5"/>
    <w:uiPriority w:val="60"/>
    <w:rsid w:val="00CC1E40"/>
    <w:pPr>
      <w:spacing w:before="20" w:after="20" w:line="220" w:lineRule="exact"/>
    </w:pPr>
    <w:rPr>
      <w:rFonts w:ascii="Tahoma" w:hAnsi="Tahoma"/>
      <w:color w:val="000000" w:themeColor="text1" w:themeShade="BF"/>
      <w:sz w:val="18"/>
      <w:szCs w:val="20"/>
    </w:rPr>
    <w:tblPr>
      <w:tblBorders>
        <w:top w:val="single" w:sz="8" w:space="0" w:color="000000" w:themeColor="text1"/>
        <w:bottom w:val="single" w:sz="8" w:space="0" w:color="000000" w:themeColor="text1"/>
        <w:insideH w:val="single" w:sz="2" w:space="0" w:color="BFBFBF"/>
      </w:tblBorders>
      <w:tblCellMar>
        <w:top w:w="28" w:type="dxa"/>
        <w:left w:w="28" w:type="dxa"/>
        <w:bottom w:w="28" w:type="dxa"/>
        <w:right w:w="28" w:type="dxa"/>
      </w:tblCellMar>
    </w:tblPr>
    <w:trPr>
      <w:cantSplit/>
    </w:trPr>
    <w:tcPr>
      <w:vAlign w:val="center"/>
    </w:tcPr>
    <w:tblStylePr w:type="firstRow">
      <w:pPr>
        <w:keepNext/>
        <w:keepLines w:val="0"/>
        <w:pageBreakBefore w:val="0"/>
        <w:widowControl w:val="0"/>
        <w:suppressLineNumbers w:val="0"/>
        <w:suppressAutoHyphens w:val="0"/>
        <w:wordWrap/>
        <w:spacing w:line="240" w:lineRule="auto"/>
        <w:ind w:leftChars="0" w:left="0" w:rightChars="0" w:right="0" w:firstLineChars="0" w:firstLine="0"/>
        <w:jc w:val="center"/>
        <w:outlineLvl w:val="9"/>
      </w:pPr>
      <w:rPr>
        <w:rFonts w:ascii="Tahoma" w:hAnsi="Tahoma"/>
        <w:b/>
        <w:bCs/>
        <w:sz w:val="18"/>
      </w:rPr>
      <w:tblPr>
        <w:tblCellMar>
          <w:top w:w="57" w:type="dxa"/>
          <w:left w:w="57" w:type="dxa"/>
          <w:bottom w:w="57" w:type="dxa"/>
          <w:right w:w="57" w:type="dxa"/>
        </w:tblCellMar>
      </w:tblPr>
      <w:trPr>
        <w:cantSplit w:val="0"/>
        <w:tblHeader/>
      </w:trPr>
      <w:tcPr>
        <w:tcBorders>
          <w:top w:val="single" w:sz="4" w:space="0" w:color="000000" w:themeColor="text1"/>
          <w:left w:val="nil"/>
          <w:bottom w:val="single" w:sz="4" w:space="0" w:color="000000" w:themeColor="text1"/>
          <w:right w:val="nil"/>
          <w:insideH w:val="nil"/>
          <w:insideV w:val="nil"/>
        </w:tcBorders>
        <w:shd w:val="clear" w:color="auto" w:fill="E8F8EB"/>
        <w:vAlign w:val="center"/>
      </w:tcPr>
    </w:tblStylePr>
    <w:tblStylePr w:type="lastRow">
      <w:pPr>
        <w:spacing w:before="0" w:after="0" w:line="240" w:lineRule="auto"/>
        <w:jc w:val="left"/>
      </w:pPr>
      <w:rPr>
        <w:rFonts w:ascii="Tahoma" w:hAnsi="Tahoma"/>
        <w:b w:val="0"/>
        <w:bCs/>
        <w:sz w:val="18"/>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ascii="Tahoma" w:hAnsi="Tahoma"/>
        <w:b/>
        <w:bCs/>
        <w:sz w:val="18"/>
      </w:rPr>
    </w:tblStylePr>
    <w:tblStylePr w:type="lastCol">
      <w:rPr>
        <w:rFonts w:ascii="Tahoma" w:hAnsi="Tahoma"/>
        <w:b/>
        <w:bCs/>
        <w:sz w:val="18"/>
      </w:rPr>
    </w:tblStylePr>
    <w:tblStylePr w:type="neCell">
      <w:rPr>
        <w:rFonts w:ascii="Tahoma" w:hAnsi="Tahoma"/>
        <w:sz w:val="18"/>
      </w:rPr>
    </w:tblStylePr>
    <w:tblStylePr w:type="nwCell">
      <w:pPr>
        <w:wordWrap/>
        <w:jc w:val="left"/>
      </w:pPr>
      <w:rPr>
        <w:rFonts w:ascii="Tahoma" w:hAnsi="Tahoma"/>
        <w:sz w:val="18"/>
      </w:rPr>
      <w:tblPr/>
      <w:trPr>
        <w:cantSplit w:val="0"/>
      </w:trPr>
    </w:tblStylePr>
    <w:tblStylePr w:type="seCell">
      <w:rPr>
        <w:rFonts w:ascii="Tahoma" w:hAnsi="Tahoma"/>
        <w:sz w:val="18"/>
      </w:rPr>
    </w:tblStylePr>
    <w:tblStylePr w:type="swCell">
      <w:rPr>
        <w:rFonts w:ascii="Tahoma" w:hAnsi="Tahoma"/>
        <w:b/>
        <w:sz w:val="18"/>
      </w:rPr>
    </w:tblStylePr>
  </w:style>
  <w:style w:type="table" w:customStyle="1" w:styleId="17">
    <w:name w:val="Светлая заливка1"/>
    <w:basedOn w:val="a5"/>
    <w:uiPriority w:val="60"/>
    <w:rsid w:val="00CC1E40"/>
    <w:pPr>
      <w:spacing w:after="0" w:line="240" w:lineRule="auto"/>
      <w:jc w:val="both"/>
    </w:pPr>
    <w:rPr>
      <w:rFonts w:ascii="Tahoma" w:hAnsi="Tahom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shd w:val="clear" w:color="auto" w:fill="365F91" w:themeFill="accent1" w:themeFillShade="BF"/>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71">
    <w:name w:val="Т-7_полужирный"/>
    <w:basedOn w:val="affffff1"/>
    <w:qFormat/>
    <w:rsid w:val="00CC1E40"/>
    <w:pPr>
      <w:ind w:right="113"/>
    </w:pPr>
    <w:rPr>
      <w:b/>
      <w:color w:val="000000" w:themeColor="text1"/>
      <w:sz w:val="14"/>
    </w:rPr>
  </w:style>
  <w:style w:type="paragraph" w:customStyle="1" w:styleId="-72">
    <w:name w:val="Т-7_цифры_полужирный"/>
    <w:basedOn w:val="-70"/>
    <w:qFormat/>
    <w:rsid w:val="00CC1E40"/>
    <w:pPr>
      <w:ind w:left="113" w:right="113"/>
    </w:pPr>
    <w:rPr>
      <w:b/>
    </w:rPr>
  </w:style>
  <w:style w:type="paragraph" w:customStyle="1" w:styleId="-64">
    <w:name w:val="Т-6_цыфры_полужирный"/>
    <w:basedOn w:val="-72"/>
    <w:qFormat/>
    <w:rsid w:val="00CC1E40"/>
    <w:pPr>
      <w:ind w:left="0"/>
    </w:pPr>
    <w:rPr>
      <w:sz w:val="12"/>
    </w:rPr>
  </w:style>
  <w:style w:type="paragraph" w:customStyle="1" w:styleId="-65">
    <w:name w:val="Т-6_полужирный"/>
    <w:basedOn w:val="-64"/>
    <w:qFormat/>
    <w:rsid w:val="00CC1E40"/>
    <w:pPr>
      <w:jc w:val="left"/>
    </w:pPr>
  </w:style>
  <w:style w:type="table" w:customStyle="1" w:styleId="211">
    <w:name w:val="стиль ИК2К1"/>
    <w:basedOn w:val="a5"/>
    <w:rsid w:val="00F4076E"/>
    <w:pPr>
      <w:spacing w:after="0" w:line="240" w:lineRule="auto"/>
      <w:jc w:val="center"/>
    </w:pPr>
    <w:rPr>
      <w:rFonts w:ascii="Arial Narrow" w:eastAsia="Times New Roman" w:hAnsi="Arial Narrow" w:cs="Times New Roman"/>
      <w:color w:val="404040" w:themeColor="text1" w:themeTint="BF"/>
      <w:sz w:val="20"/>
      <w:szCs w:val="2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 w:type="table" w:customStyle="1" w:styleId="220">
    <w:name w:val="стиль ИК2К2"/>
    <w:basedOn w:val="a5"/>
    <w:rsid w:val="00ED2CAB"/>
    <w:pPr>
      <w:spacing w:after="0" w:line="240" w:lineRule="auto"/>
      <w:jc w:val="center"/>
    </w:pPr>
    <w:rPr>
      <w:rFonts w:ascii="Arial Narrow" w:eastAsia="Times New Roman" w:hAnsi="Arial Narrow" w:cs="Times New Roman"/>
      <w:color w:val="404040" w:themeColor="text1" w:themeTint="BF"/>
      <w:sz w:val="20"/>
      <w:szCs w:val="2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5311">
      <w:bodyDiv w:val="1"/>
      <w:marLeft w:val="0"/>
      <w:marRight w:val="0"/>
      <w:marTop w:val="0"/>
      <w:marBottom w:val="0"/>
      <w:divBdr>
        <w:top w:val="none" w:sz="0" w:space="0" w:color="auto"/>
        <w:left w:val="none" w:sz="0" w:space="0" w:color="auto"/>
        <w:bottom w:val="none" w:sz="0" w:space="0" w:color="auto"/>
        <w:right w:val="none" w:sz="0" w:space="0" w:color="auto"/>
      </w:divBdr>
    </w:div>
    <w:div w:id="405305866">
      <w:bodyDiv w:val="1"/>
      <w:marLeft w:val="0"/>
      <w:marRight w:val="0"/>
      <w:marTop w:val="0"/>
      <w:marBottom w:val="0"/>
      <w:divBdr>
        <w:top w:val="none" w:sz="0" w:space="0" w:color="auto"/>
        <w:left w:val="none" w:sz="0" w:space="0" w:color="auto"/>
        <w:bottom w:val="none" w:sz="0" w:space="0" w:color="auto"/>
        <w:right w:val="none" w:sz="0" w:space="0" w:color="auto"/>
      </w:divBdr>
    </w:div>
    <w:div w:id="582687740">
      <w:bodyDiv w:val="1"/>
      <w:marLeft w:val="0"/>
      <w:marRight w:val="0"/>
      <w:marTop w:val="0"/>
      <w:marBottom w:val="0"/>
      <w:divBdr>
        <w:top w:val="none" w:sz="0" w:space="0" w:color="auto"/>
        <w:left w:val="none" w:sz="0" w:space="0" w:color="auto"/>
        <w:bottom w:val="none" w:sz="0" w:space="0" w:color="auto"/>
        <w:right w:val="none" w:sz="0" w:space="0" w:color="auto"/>
      </w:divBdr>
    </w:div>
    <w:div w:id="693070646">
      <w:bodyDiv w:val="1"/>
      <w:marLeft w:val="0"/>
      <w:marRight w:val="0"/>
      <w:marTop w:val="0"/>
      <w:marBottom w:val="0"/>
      <w:divBdr>
        <w:top w:val="none" w:sz="0" w:space="0" w:color="auto"/>
        <w:left w:val="none" w:sz="0" w:space="0" w:color="auto"/>
        <w:bottom w:val="none" w:sz="0" w:space="0" w:color="auto"/>
        <w:right w:val="none" w:sz="0" w:space="0" w:color="auto"/>
      </w:divBdr>
    </w:div>
    <w:div w:id="769663997">
      <w:bodyDiv w:val="1"/>
      <w:marLeft w:val="0"/>
      <w:marRight w:val="0"/>
      <w:marTop w:val="0"/>
      <w:marBottom w:val="0"/>
      <w:divBdr>
        <w:top w:val="none" w:sz="0" w:space="0" w:color="auto"/>
        <w:left w:val="none" w:sz="0" w:space="0" w:color="auto"/>
        <w:bottom w:val="none" w:sz="0" w:space="0" w:color="auto"/>
        <w:right w:val="none" w:sz="0" w:space="0" w:color="auto"/>
      </w:divBdr>
    </w:div>
    <w:div w:id="1129014409">
      <w:bodyDiv w:val="1"/>
      <w:marLeft w:val="0"/>
      <w:marRight w:val="0"/>
      <w:marTop w:val="0"/>
      <w:marBottom w:val="0"/>
      <w:divBdr>
        <w:top w:val="none" w:sz="0" w:space="0" w:color="auto"/>
        <w:left w:val="none" w:sz="0" w:space="0" w:color="auto"/>
        <w:bottom w:val="none" w:sz="0" w:space="0" w:color="auto"/>
        <w:right w:val="none" w:sz="0" w:space="0" w:color="auto"/>
      </w:divBdr>
    </w:div>
    <w:div w:id="13682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2390-57ED-4A57-AE7B-14EC1DAE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Сергей Сергеевич</dc:creator>
  <cp:lastModifiedBy>Левинский Сергей</cp:lastModifiedBy>
  <cp:revision>7</cp:revision>
  <cp:lastPrinted>2017-02-14T06:36:00Z</cp:lastPrinted>
  <dcterms:created xsi:type="dcterms:W3CDTF">2017-04-05T13:28:00Z</dcterms:created>
  <dcterms:modified xsi:type="dcterms:W3CDTF">2020-01-24T07:21:00Z</dcterms:modified>
</cp:coreProperties>
</file>